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7" w:rsidRPr="00F07D97" w:rsidRDefault="00F07D97" w:rsidP="00F07D97">
      <w:pPr>
        <w:jc w:val="center"/>
        <w:rPr>
          <w:smallCaps/>
          <w:sz w:val="28"/>
          <w:szCs w:val="28"/>
        </w:rPr>
      </w:pPr>
      <w:r w:rsidRPr="00F07D97">
        <w:rPr>
          <w:smallCaps/>
          <w:sz w:val="28"/>
          <w:szCs w:val="28"/>
        </w:rPr>
        <w:t>Дума Вилючинского городского округа</w:t>
      </w:r>
    </w:p>
    <w:p w:rsidR="00F07D97" w:rsidRPr="00F07D97" w:rsidRDefault="00F07D97" w:rsidP="00F07D97">
      <w:pPr>
        <w:jc w:val="center"/>
        <w:rPr>
          <w:smallCaps/>
          <w:sz w:val="28"/>
          <w:szCs w:val="28"/>
        </w:rPr>
      </w:pPr>
      <w:r w:rsidRPr="00F07D97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F07D97" w:rsidRPr="00F07D97" w:rsidRDefault="00C85C9F" w:rsidP="00F07D9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Вилючинского городского округа </w:t>
      </w:r>
      <w:r w:rsidR="00F07D97" w:rsidRPr="00F07D97">
        <w:rPr>
          <w:smallCaps/>
          <w:sz w:val="28"/>
          <w:szCs w:val="28"/>
        </w:rPr>
        <w:t>Камчатского края</w:t>
      </w:r>
    </w:p>
    <w:p w:rsidR="00F07D97" w:rsidRPr="00F07D97" w:rsidRDefault="009C0847" w:rsidP="00F07D9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Шестого</w:t>
      </w:r>
      <w:r w:rsidR="00F07D97" w:rsidRPr="00F07D97">
        <w:rPr>
          <w:smallCaps/>
          <w:sz w:val="28"/>
          <w:szCs w:val="28"/>
        </w:rPr>
        <w:t xml:space="preserve"> созыва</w:t>
      </w:r>
    </w:p>
    <w:p w:rsidR="00F07D97" w:rsidRPr="00E4658F" w:rsidRDefault="00F07D97" w:rsidP="00F07D97">
      <w:pPr>
        <w:jc w:val="center"/>
        <w:rPr>
          <w:b/>
          <w:spacing w:val="200"/>
          <w:sz w:val="28"/>
          <w:szCs w:val="28"/>
        </w:rPr>
      </w:pPr>
    </w:p>
    <w:p w:rsidR="00F07D97" w:rsidRPr="00F07D97" w:rsidRDefault="00F07D97" w:rsidP="00F07D97">
      <w:pPr>
        <w:jc w:val="center"/>
        <w:rPr>
          <w:b/>
          <w:spacing w:val="200"/>
          <w:sz w:val="40"/>
          <w:szCs w:val="40"/>
        </w:rPr>
      </w:pPr>
      <w:r w:rsidRPr="00F07D97">
        <w:rPr>
          <w:b/>
          <w:spacing w:val="200"/>
          <w:sz w:val="40"/>
          <w:szCs w:val="40"/>
        </w:rPr>
        <w:t>РЕШЕНИЕ</w:t>
      </w:r>
    </w:p>
    <w:p w:rsidR="00F07D97" w:rsidRDefault="00F07D97" w:rsidP="00F07D97">
      <w:pPr>
        <w:jc w:val="center"/>
        <w:rPr>
          <w:b/>
        </w:rPr>
      </w:pPr>
    </w:p>
    <w:p w:rsidR="00F07D97" w:rsidRPr="002A2FB0" w:rsidRDefault="002A2FB0" w:rsidP="00F07D97">
      <w:pPr>
        <w:rPr>
          <w:b/>
          <w:sz w:val="28"/>
          <w:szCs w:val="28"/>
        </w:rPr>
      </w:pPr>
      <w:r w:rsidRPr="002A2FB0">
        <w:rPr>
          <w:b/>
          <w:sz w:val="28"/>
          <w:szCs w:val="28"/>
          <w:u w:val="single"/>
        </w:rPr>
        <w:t>08 декабря 2017 года</w:t>
      </w:r>
      <w:r w:rsidR="00F07D97" w:rsidRPr="002A2F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F07D97" w:rsidRPr="002A2FB0">
        <w:rPr>
          <w:b/>
          <w:sz w:val="28"/>
          <w:szCs w:val="28"/>
        </w:rPr>
        <w:t xml:space="preserve">                                                                       </w:t>
      </w:r>
      <w:r w:rsidR="00F07D97" w:rsidRPr="002A2FB0">
        <w:rPr>
          <w:b/>
          <w:bCs/>
          <w:sz w:val="28"/>
          <w:szCs w:val="28"/>
          <w:u w:val="single"/>
        </w:rPr>
        <w:t>№</w:t>
      </w:r>
      <w:r w:rsidR="00F07D97" w:rsidRPr="002A2FB0">
        <w:rPr>
          <w:b/>
          <w:sz w:val="28"/>
          <w:szCs w:val="28"/>
          <w:u w:val="single"/>
        </w:rPr>
        <w:t xml:space="preserve"> </w:t>
      </w:r>
      <w:r w:rsidRPr="002A2FB0">
        <w:rPr>
          <w:b/>
          <w:sz w:val="28"/>
          <w:szCs w:val="28"/>
          <w:u w:val="single"/>
        </w:rPr>
        <w:t>180/60-6</w:t>
      </w:r>
    </w:p>
    <w:p w:rsidR="00F07D97" w:rsidRDefault="00F07D97" w:rsidP="00F07D97">
      <w:pPr>
        <w:pStyle w:val="af3"/>
      </w:pPr>
      <w:r>
        <w:t>г. Вилючинск</w:t>
      </w:r>
    </w:p>
    <w:p w:rsidR="00F07D97" w:rsidRPr="00761AD4" w:rsidRDefault="00F07D97" w:rsidP="00F07D97">
      <w:pPr>
        <w:pStyle w:val="af1"/>
      </w:pPr>
    </w:p>
    <w:p w:rsidR="00F07D97" w:rsidRDefault="00F07D97" w:rsidP="00F07D97">
      <w:pPr>
        <w:pStyle w:val="1"/>
        <w:keepNext w:val="0"/>
        <w:widowControl w:val="0"/>
        <w:jc w:val="center"/>
        <w:rPr>
          <w:bCs/>
        </w:rPr>
      </w:pPr>
      <w:r>
        <w:rPr>
          <w:bCs/>
          <w:color w:val="000000"/>
          <w:szCs w:val="28"/>
        </w:rPr>
        <w:t>Об утверждении</w:t>
      </w:r>
      <w:r w:rsidRPr="00844546">
        <w:rPr>
          <w:bCs/>
          <w:color w:val="000000"/>
          <w:szCs w:val="28"/>
        </w:rPr>
        <w:t xml:space="preserve"> </w:t>
      </w:r>
      <w:r>
        <w:t xml:space="preserve">Положения </w:t>
      </w:r>
      <w:r w:rsidRPr="00844546">
        <w:rPr>
          <w:szCs w:val="28"/>
        </w:rPr>
        <w:t xml:space="preserve">о </w:t>
      </w:r>
      <w:r w:rsidRPr="00844546">
        <w:t xml:space="preserve">порядке </w:t>
      </w:r>
      <w:r w:rsidRPr="00844546">
        <w:rPr>
          <w:bCs/>
        </w:rPr>
        <w:t>выдачи разрешения</w:t>
      </w:r>
    </w:p>
    <w:p w:rsidR="00F07D97" w:rsidRDefault="00F07D97" w:rsidP="00F07D97">
      <w:pPr>
        <w:pStyle w:val="1"/>
        <w:keepNext w:val="0"/>
        <w:widowControl w:val="0"/>
        <w:jc w:val="center"/>
        <w:rPr>
          <w:bCs/>
        </w:rPr>
      </w:pPr>
      <w:r w:rsidRPr="00844546">
        <w:rPr>
          <w:bCs/>
        </w:rPr>
        <w:t>на производство</w:t>
      </w:r>
      <w:r>
        <w:rPr>
          <w:bCs/>
        </w:rPr>
        <w:t xml:space="preserve"> вырубки деревьев и кустарников</w:t>
      </w:r>
    </w:p>
    <w:p w:rsidR="00F07D97" w:rsidRDefault="00F07D97" w:rsidP="00F07D97">
      <w:pPr>
        <w:pStyle w:val="1"/>
        <w:keepNext w:val="0"/>
        <w:widowControl w:val="0"/>
        <w:jc w:val="center"/>
      </w:pPr>
      <w:r w:rsidRPr="00844546">
        <w:t>на территории</w:t>
      </w:r>
      <w:r>
        <w:t xml:space="preserve"> </w:t>
      </w:r>
      <w:r w:rsidR="00C85C9F">
        <w:t xml:space="preserve">Вилючинского городского округа </w:t>
      </w:r>
      <w:r>
        <w:t>и порядке расчета</w:t>
      </w:r>
    </w:p>
    <w:p w:rsidR="00F07D97" w:rsidRDefault="00F07D97" w:rsidP="00F07D97">
      <w:pPr>
        <w:pStyle w:val="1"/>
        <w:keepNext w:val="0"/>
        <w:widowControl w:val="0"/>
        <w:jc w:val="center"/>
      </w:pPr>
      <w:r w:rsidRPr="00A67216">
        <w:rPr>
          <w:snapToGrid w:val="0"/>
          <w:szCs w:val="28"/>
        </w:rPr>
        <w:t>размера оплаты восстановительной стоимости</w:t>
      </w:r>
    </w:p>
    <w:p w:rsidR="00F07D97" w:rsidRDefault="00F07D97" w:rsidP="00F07D97">
      <w:pPr>
        <w:ind w:firstLine="709"/>
        <w:jc w:val="both"/>
        <w:rPr>
          <w:bCs/>
          <w:sz w:val="28"/>
          <w:szCs w:val="20"/>
        </w:rPr>
      </w:pPr>
    </w:p>
    <w:p w:rsidR="00F07D97" w:rsidRPr="00F07D97" w:rsidRDefault="00F07D97" w:rsidP="005E3735">
      <w:pPr>
        <w:ind w:firstLine="709"/>
        <w:jc w:val="both"/>
        <w:rPr>
          <w:bCs/>
          <w:sz w:val="28"/>
          <w:szCs w:val="20"/>
        </w:rPr>
      </w:pPr>
      <w:r w:rsidRPr="00F07D97">
        <w:rPr>
          <w:bCs/>
          <w:sz w:val="28"/>
          <w:szCs w:val="20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решением Думы Вилючинского городского округа</w:t>
      </w:r>
      <w:r w:rsidR="006672E6" w:rsidRPr="006672E6">
        <w:t xml:space="preserve"> </w:t>
      </w:r>
      <w:r w:rsidR="006672E6" w:rsidRPr="006672E6">
        <w:rPr>
          <w:bCs/>
          <w:sz w:val="28"/>
          <w:szCs w:val="20"/>
        </w:rPr>
        <w:t xml:space="preserve">от 18.10.2017 № 173/58-6 </w:t>
      </w:r>
      <w:r w:rsidRPr="00F07D97">
        <w:rPr>
          <w:bCs/>
          <w:sz w:val="28"/>
          <w:szCs w:val="20"/>
        </w:rPr>
        <w:t>«</w:t>
      </w:r>
      <w:r w:rsidR="005E3735" w:rsidRPr="005E3735">
        <w:rPr>
          <w:bCs/>
          <w:sz w:val="28"/>
          <w:szCs w:val="20"/>
        </w:rPr>
        <w:t>Об утверждении Правил благоустройства территорий Вилючинского городского округа</w:t>
      </w:r>
      <w:r w:rsidRPr="00F07D97">
        <w:rPr>
          <w:bCs/>
          <w:sz w:val="28"/>
          <w:szCs w:val="20"/>
        </w:rPr>
        <w:t>», Дума Вилючинского городского округа</w:t>
      </w:r>
    </w:p>
    <w:p w:rsidR="00F07D97" w:rsidRPr="00ED5E3A" w:rsidRDefault="00F07D97" w:rsidP="00F07D97">
      <w:pPr>
        <w:pStyle w:val="af1"/>
        <w:ind w:firstLine="709"/>
        <w:rPr>
          <w:b w:val="0"/>
          <w:sz w:val="24"/>
          <w:szCs w:val="24"/>
        </w:rPr>
      </w:pPr>
    </w:p>
    <w:p w:rsidR="00F07D97" w:rsidRDefault="00F07D97" w:rsidP="00F07D97">
      <w:pPr>
        <w:pStyle w:val="af1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07D97" w:rsidRDefault="00F07D97" w:rsidP="00F07D97">
      <w:pPr>
        <w:ind w:firstLine="709"/>
        <w:outlineLvl w:val="1"/>
        <w:rPr>
          <w:b/>
          <w:spacing w:val="-3"/>
          <w:sz w:val="28"/>
          <w:szCs w:val="28"/>
        </w:rPr>
      </w:pPr>
    </w:p>
    <w:p w:rsidR="00F07D97" w:rsidRDefault="00F07D97" w:rsidP="00F07D97">
      <w:pPr>
        <w:pStyle w:val="1"/>
        <w:keepNext w:val="0"/>
        <w:widowControl w:val="0"/>
        <w:ind w:firstLine="709"/>
        <w:jc w:val="both"/>
      </w:pPr>
      <w:r w:rsidRPr="002603C3">
        <w:rPr>
          <w:bCs/>
          <w:szCs w:val="28"/>
        </w:rPr>
        <w:t xml:space="preserve">1. </w:t>
      </w:r>
      <w:r>
        <w:rPr>
          <w:bCs/>
          <w:szCs w:val="28"/>
        </w:rPr>
        <w:t xml:space="preserve">Утвердить </w:t>
      </w:r>
      <w:r>
        <w:t xml:space="preserve">Положение </w:t>
      </w:r>
      <w:r w:rsidRPr="00844546">
        <w:rPr>
          <w:szCs w:val="28"/>
        </w:rPr>
        <w:t xml:space="preserve">о </w:t>
      </w:r>
      <w:r w:rsidRPr="00844546">
        <w:t xml:space="preserve">порядке </w:t>
      </w:r>
      <w:r w:rsidRPr="00844546">
        <w:rPr>
          <w:bCs/>
        </w:rPr>
        <w:t>выдачи разрешения</w:t>
      </w:r>
      <w:r>
        <w:rPr>
          <w:bCs/>
        </w:rPr>
        <w:t xml:space="preserve"> </w:t>
      </w:r>
      <w:r w:rsidRPr="00844546">
        <w:rPr>
          <w:bCs/>
        </w:rPr>
        <w:t>на производство</w:t>
      </w:r>
      <w:r>
        <w:rPr>
          <w:bCs/>
        </w:rPr>
        <w:t xml:space="preserve"> вырубки деревьев и кустарников </w:t>
      </w:r>
      <w:r w:rsidRPr="00844546">
        <w:t>на территории</w:t>
      </w:r>
      <w:r>
        <w:t xml:space="preserve"> </w:t>
      </w:r>
      <w:r w:rsidR="00C85C9F">
        <w:t xml:space="preserve">Вилючинского городского округа </w:t>
      </w:r>
      <w:r>
        <w:t xml:space="preserve">и порядке расчета </w:t>
      </w:r>
      <w:r w:rsidRPr="00A67216">
        <w:rPr>
          <w:snapToGrid w:val="0"/>
          <w:szCs w:val="28"/>
        </w:rPr>
        <w:t>размера оплаты восстановительной стоимости</w:t>
      </w:r>
      <w:r>
        <w:t xml:space="preserve"> согласно приложению.</w:t>
      </w:r>
    </w:p>
    <w:p w:rsidR="00F07D97" w:rsidRDefault="00F07D97" w:rsidP="00F07D97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после дня его официально</w:t>
      </w:r>
      <w:r w:rsidR="006672E6">
        <w:rPr>
          <w:bCs/>
          <w:sz w:val="28"/>
          <w:szCs w:val="28"/>
        </w:rPr>
        <w:t>го опубликования в «Вилючинская газета»</w:t>
      </w:r>
      <w:r w:rsidRPr="003A61F0">
        <w:rPr>
          <w:bCs/>
          <w:sz w:val="28"/>
          <w:szCs w:val="28"/>
        </w:rPr>
        <w:t>.</w:t>
      </w:r>
    </w:p>
    <w:p w:rsidR="00F07D97" w:rsidRPr="002603C3" w:rsidRDefault="00F07D97" w:rsidP="00F07D97">
      <w:pPr>
        <w:ind w:firstLine="900"/>
        <w:jc w:val="both"/>
        <w:outlineLvl w:val="0"/>
        <w:rPr>
          <w:b/>
          <w:sz w:val="28"/>
          <w:szCs w:val="28"/>
        </w:rPr>
      </w:pPr>
    </w:p>
    <w:p w:rsidR="00F07D97" w:rsidRDefault="00F07D97" w:rsidP="00F07D97">
      <w:pPr>
        <w:shd w:val="clear" w:color="auto" w:fill="FFFFFF"/>
        <w:tabs>
          <w:tab w:val="left" w:pos="874"/>
        </w:tabs>
        <w:spacing w:line="322" w:lineRule="exact"/>
        <w:ind w:firstLine="900"/>
        <w:jc w:val="both"/>
        <w:rPr>
          <w:b/>
          <w:bCs/>
          <w:color w:val="000000"/>
          <w:spacing w:val="-3"/>
          <w:sz w:val="28"/>
          <w:szCs w:val="28"/>
        </w:rPr>
      </w:pPr>
    </w:p>
    <w:p w:rsidR="00F07D97" w:rsidRPr="00F07D97" w:rsidRDefault="006672E6" w:rsidP="00F07D97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Глава Вилючинского</w:t>
      </w:r>
    </w:p>
    <w:p w:rsidR="00F07D97" w:rsidRDefault="00F07D97" w:rsidP="002A2FB0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  <w:r w:rsidRPr="00F07D97">
        <w:rPr>
          <w:b/>
          <w:color w:val="000000"/>
          <w:sz w:val="28"/>
          <w:szCs w:val="28"/>
        </w:rPr>
        <w:t xml:space="preserve">городского округа               </w:t>
      </w:r>
      <w:r w:rsidR="002A2FB0">
        <w:rPr>
          <w:b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2A2FB0">
        <w:rPr>
          <w:b/>
          <w:color w:val="000000"/>
          <w:sz w:val="28"/>
          <w:szCs w:val="28"/>
        </w:rPr>
        <w:t>В.Н</w:t>
      </w:r>
      <w:proofErr w:type="spellEnd"/>
      <w:r w:rsidR="002A2FB0">
        <w:rPr>
          <w:b/>
          <w:color w:val="000000"/>
          <w:sz w:val="28"/>
          <w:szCs w:val="28"/>
        </w:rPr>
        <w:t xml:space="preserve">. </w:t>
      </w:r>
      <w:r w:rsidR="00E17EBE">
        <w:rPr>
          <w:b/>
          <w:color w:val="000000"/>
          <w:sz w:val="28"/>
          <w:szCs w:val="28"/>
        </w:rPr>
        <w:t>Ланин</w:t>
      </w:r>
    </w:p>
    <w:p w:rsidR="00F07D97" w:rsidRDefault="00F07D97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F07D97" w:rsidRDefault="00F07D97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F07D97" w:rsidRDefault="00F07D97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F07D97" w:rsidRDefault="00F07D97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5E3735" w:rsidRDefault="005E3735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5E3735" w:rsidRDefault="005E3735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2A2FB0" w:rsidRDefault="002A2FB0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5E3735" w:rsidRDefault="005E3735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B47A15" w:rsidRDefault="00B47A15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181446" w:rsidRDefault="00181446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</w:p>
    <w:p w:rsidR="00767F4F" w:rsidRDefault="00701E0B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  <w:r w:rsidRPr="00AC7F7A">
        <w:rPr>
          <w:sz w:val="28"/>
          <w:szCs w:val="28"/>
        </w:rPr>
        <w:lastRenderedPageBreak/>
        <w:t>Приложение</w:t>
      </w:r>
      <w:r w:rsidR="002C5231">
        <w:rPr>
          <w:sz w:val="28"/>
          <w:szCs w:val="28"/>
        </w:rPr>
        <w:t xml:space="preserve"> </w:t>
      </w:r>
      <w:r w:rsidR="00767F4F">
        <w:rPr>
          <w:sz w:val="28"/>
          <w:szCs w:val="28"/>
        </w:rPr>
        <w:t>к решению Думы</w:t>
      </w:r>
    </w:p>
    <w:p w:rsidR="00701E0B" w:rsidRDefault="00701E0B" w:rsidP="00767F4F">
      <w:pPr>
        <w:tabs>
          <w:tab w:val="right" w:pos="936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Вилючинского</w:t>
      </w:r>
      <w:r w:rsidR="00767F4F">
        <w:rPr>
          <w:sz w:val="28"/>
          <w:szCs w:val="28"/>
        </w:rPr>
        <w:t xml:space="preserve"> </w:t>
      </w:r>
      <w:r w:rsidRPr="00AC7F7A">
        <w:rPr>
          <w:sz w:val="28"/>
          <w:szCs w:val="28"/>
        </w:rPr>
        <w:t>городского округа</w:t>
      </w:r>
    </w:p>
    <w:p w:rsidR="00701E0B" w:rsidRPr="00AC7F7A" w:rsidRDefault="00701E0B" w:rsidP="00701E0B">
      <w:pPr>
        <w:ind w:left="4860"/>
        <w:jc w:val="center"/>
        <w:rPr>
          <w:sz w:val="28"/>
          <w:szCs w:val="28"/>
        </w:rPr>
      </w:pPr>
      <w:bookmarkStart w:id="0" w:name="_GoBack"/>
      <w:bookmarkEnd w:id="0"/>
    </w:p>
    <w:p w:rsidR="00701E0B" w:rsidRPr="00AC7F7A" w:rsidRDefault="00701E0B" w:rsidP="00701E0B">
      <w:pPr>
        <w:ind w:left="4860"/>
        <w:jc w:val="center"/>
        <w:rPr>
          <w:sz w:val="28"/>
          <w:szCs w:val="28"/>
        </w:rPr>
      </w:pPr>
      <w:r w:rsidRPr="00AC7F7A">
        <w:rPr>
          <w:sz w:val="28"/>
          <w:szCs w:val="28"/>
        </w:rPr>
        <w:t xml:space="preserve">от </w:t>
      </w:r>
      <w:r w:rsidR="00C11675">
        <w:rPr>
          <w:sz w:val="28"/>
          <w:szCs w:val="28"/>
        </w:rPr>
        <w:t>08 декабря 2017</w:t>
      </w:r>
      <w:r w:rsidR="00B47A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11675">
        <w:rPr>
          <w:sz w:val="28"/>
          <w:szCs w:val="28"/>
        </w:rPr>
        <w:t>180/60-6</w:t>
      </w:r>
    </w:p>
    <w:p w:rsidR="00701E0B" w:rsidRDefault="00701E0B" w:rsidP="00701E0B">
      <w:pPr>
        <w:jc w:val="both"/>
        <w:outlineLvl w:val="1"/>
        <w:rPr>
          <w:caps/>
          <w:sz w:val="28"/>
          <w:szCs w:val="28"/>
        </w:rPr>
      </w:pPr>
    </w:p>
    <w:p w:rsidR="00701E0B" w:rsidRPr="00BD37EF" w:rsidRDefault="00701E0B" w:rsidP="00701E0B">
      <w:pPr>
        <w:jc w:val="both"/>
        <w:outlineLvl w:val="1"/>
        <w:rPr>
          <w:caps/>
          <w:sz w:val="28"/>
          <w:szCs w:val="28"/>
        </w:rPr>
      </w:pPr>
    </w:p>
    <w:p w:rsidR="00701E0B" w:rsidRPr="00A6725B" w:rsidRDefault="00701E0B" w:rsidP="00701E0B">
      <w:pPr>
        <w:pStyle w:val="1"/>
        <w:keepNext w:val="0"/>
        <w:widowControl w:val="0"/>
        <w:jc w:val="center"/>
      </w:pPr>
      <w:r w:rsidRPr="00A6725B">
        <w:t>ПОЛОЖЕНИЕ</w:t>
      </w:r>
    </w:p>
    <w:p w:rsidR="00701E0B" w:rsidRDefault="00701E0B" w:rsidP="00701E0B">
      <w:pPr>
        <w:jc w:val="center"/>
        <w:rPr>
          <w:bCs/>
          <w:sz w:val="28"/>
          <w:szCs w:val="20"/>
        </w:rPr>
      </w:pPr>
      <w:r>
        <w:rPr>
          <w:caps/>
          <w:sz w:val="28"/>
          <w:szCs w:val="28"/>
        </w:rPr>
        <w:t xml:space="preserve">О </w:t>
      </w:r>
      <w:r w:rsidRPr="00701E0B">
        <w:rPr>
          <w:sz w:val="28"/>
          <w:szCs w:val="20"/>
        </w:rPr>
        <w:t xml:space="preserve">ПОРЯДКЕ </w:t>
      </w:r>
      <w:r w:rsidRPr="00701E0B">
        <w:rPr>
          <w:bCs/>
          <w:sz w:val="28"/>
          <w:szCs w:val="20"/>
        </w:rPr>
        <w:t>ВЫДАЧИ РАЗРЕШЕНИЯ</w:t>
      </w:r>
      <w:r>
        <w:rPr>
          <w:bCs/>
          <w:sz w:val="28"/>
          <w:szCs w:val="20"/>
        </w:rPr>
        <w:t xml:space="preserve"> НА ПРОИЗВОДСТВО</w:t>
      </w:r>
    </w:p>
    <w:p w:rsidR="00701E0B" w:rsidRDefault="00701E0B" w:rsidP="00701E0B">
      <w:pPr>
        <w:jc w:val="center"/>
        <w:rPr>
          <w:sz w:val="28"/>
          <w:szCs w:val="20"/>
        </w:rPr>
      </w:pPr>
      <w:r w:rsidRPr="00701E0B">
        <w:rPr>
          <w:bCs/>
          <w:sz w:val="28"/>
          <w:szCs w:val="20"/>
        </w:rPr>
        <w:t xml:space="preserve">ВЫРУБКИ ДЕРЕВЬЕВ И КУСТАРНИКОВ </w:t>
      </w:r>
      <w:r w:rsidRPr="00701E0B">
        <w:rPr>
          <w:sz w:val="28"/>
          <w:szCs w:val="20"/>
        </w:rPr>
        <w:t>НА ТЕРРИТОРИИ</w:t>
      </w:r>
    </w:p>
    <w:p w:rsidR="00E17EBE" w:rsidRDefault="00C85C9F" w:rsidP="00FB1461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ВИЛЮЧИНСКОГО ГОРОДСКОГО ОКРУГА </w:t>
      </w:r>
    </w:p>
    <w:p w:rsidR="00CB2361" w:rsidRDefault="00A67216" w:rsidP="00FB1461">
      <w:pPr>
        <w:jc w:val="center"/>
        <w:rPr>
          <w:snapToGrid w:val="0"/>
          <w:sz w:val="28"/>
          <w:szCs w:val="28"/>
        </w:rPr>
      </w:pPr>
      <w:r>
        <w:rPr>
          <w:sz w:val="28"/>
          <w:szCs w:val="20"/>
        </w:rPr>
        <w:t xml:space="preserve">И </w:t>
      </w:r>
      <w:proofErr w:type="gramStart"/>
      <w:r>
        <w:rPr>
          <w:sz w:val="28"/>
          <w:szCs w:val="20"/>
        </w:rPr>
        <w:t>ПОРЯДКЕ</w:t>
      </w:r>
      <w:proofErr w:type="gramEnd"/>
      <w:r>
        <w:rPr>
          <w:sz w:val="28"/>
          <w:szCs w:val="20"/>
        </w:rPr>
        <w:t xml:space="preserve"> РАСЧЕТА</w:t>
      </w:r>
      <w:r w:rsidR="00CB2361">
        <w:rPr>
          <w:sz w:val="28"/>
          <w:szCs w:val="20"/>
        </w:rPr>
        <w:t xml:space="preserve"> </w:t>
      </w:r>
      <w:r w:rsidRPr="00A67216">
        <w:rPr>
          <w:snapToGrid w:val="0"/>
          <w:sz w:val="28"/>
          <w:szCs w:val="28"/>
        </w:rPr>
        <w:t>РАЗМЕРА</w:t>
      </w:r>
    </w:p>
    <w:p w:rsidR="00EB798E" w:rsidRDefault="00A67216" w:rsidP="00FB1461">
      <w:pPr>
        <w:jc w:val="center"/>
        <w:rPr>
          <w:rStyle w:val="a4"/>
        </w:rPr>
      </w:pPr>
      <w:r w:rsidRPr="00A67216">
        <w:rPr>
          <w:snapToGrid w:val="0"/>
          <w:sz w:val="28"/>
          <w:szCs w:val="28"/>
        </w:rPr>
        <w:t>ОПЛАТЫ ВОССТАНОВИТЕЛЬНОЙ СТОИМОСТИ</w:t>
      </w:r>
    </w:p>
    <w:p w:rsidR="00701E0B" w:rsidRDefault="00701E0B" w:rsidP="00701E0B">
      <w:pPr>
        <w:pStyle w:val="a5"/>
        <w:ind w:firstLine="709"/>
        <w:jc w:val="both"/>
        <w:rPr>
          <w:sz w:val="28"/>
          <w:szCs w:val="28"/>
        </w:rPr>
      </w:pPr>
    </w:p>
    <w:p w:rsidR="00D20918" w:rsidRDefault="00D20918" w:rsidP="006672E6">
      <w:pPr>
        <w:ind w:firstLine="709"/>
        <w:jc w:val="both"/>
        <w:rPr>
          <w:sz w:val="28"/>
          <w:szCs w:val="28"/>
        </w:rPr>
      </w:pPr>
      <w:proofErr w:type="gramStart"/>
      <w:r w:rsidRPr="00701E0B">
        <w:rPr>
          <w:sz w:val="28"/>
          <w:szCs w:val="28"/>
        </w:rPr>
        <w:t>Настоящее Положение</w:t>
      </w:r>
      <w:r w:rsidR="00701E0B" w:rsidRPr="00701E0B">
        <w:rPr>
          <w:sz w:val="28"/>
          <w:szCs w:val="28"/>
        </w:rPr>
        <w:t xml:space="preserve"> </w:t>
      </w:r>
      <w:r w:rsidR="00701E0B">
        <w:rPr>
          <w:sz w:val="28"/>
          <w:szCs w:val="28"/>
        </w:rPr>
        <w:t xml:space="preserve">о </w:t>
      </w:r>
      <w:r w:rsidR="00701E0B" w:rsidRPr="00701E0B">
        <w:rPr>
          <w:sz w:val="28"/>
          <w:szCs w:val="20"/>
        </w:rPr>
        <w:t xml:space="preserve">порядке </w:t>
      </w:r>
      <w:r w:rsidR="00701E0B" w:rsidRPr="00701E0B">
        <w:rPr>
          <w:bCs/>
          <w:sz w:val="28"/>
          <w:szCs w:val="20"/>
        </w:rPr>
        <w:t>выдачи разрешения</w:t>
      </w:r>
      <w:r w:rsidR="00701E0B">
        <w:rPr>
          <w:bCs/>
          <w:sz w:val="28"/>
          <w:szCs w:val="20"/>
        </w:rPr>
        <w:t xml:space="preserve"> на производство </w:t>
      </w:r>
      <w:r w:rsidR="00701E0B" w:rsidRPr="00701E0B">
        <w:rPr>
          <w:bCs/>
          <w:sz w:val="28"/>
          <w:szCs w:val="20"/>
        </w:rPr>
        <w:t xml:space="preserve">вырубки деревьев и кустарников </w:t>
      </w:r>
      <w:r w:rsidR="00701E0B" w:rsidRPr="00701E0B">
        <w:rPr>
          <w:sz w:val="28"/>
          <w:szCs w:val="20"/>
        </w:rPr>
        <w:t>на территории</w:t>
      </w:r>
      <w:r w:rsidR="00701E0B">
        <w:rPr>
          <w:sz w:val="28"/>
          <w:szCs w:val="20"/>
        </w:rPr>
        <w:t xml:space="preserve"> </w:t>
      </w:r>
      <w:r w:rsidR="00C85C9F">
        <w:rPr>
          <w:sz w:val="28"/>
          <w:szCs w:val="20"/>
        </w:rPr>
        <w:t xml:space="preserve">Вилючинского городского округа </w:t>
      </w:r>
      <w:r w:rsidR="00A67216">
        <w:rPr>
          <w:sz w:val="28"/>
          <w:szCs w:val="20"/>
        </w:rPr>
        <w:t xml:space="preserve">и порядке расчета </w:t>
      </w:r>
      <w:r w:rsidR="00A67216" w:rsidRPr="00A67216">
        <w:rPr>
          <w:snapToGrid w:val="0"/>
          <w:sz w:val="28"/>
          <w:szCs w:val="28"/>
        </w:rPr>
        <w:t>размера оплаты восстановительной стоимости</w:t>
      </w:r>
      <w:r w:rsidR="00701E0B" w:rsidRPr="00A67216">
        <w:rPr>
          <w:sz w:val="28"/>
          <w:szCs w:val="20"/>
        </w:rPr>
        <w:t xml:space="preserve"> </w:t>
      </w:r>
      <w:r w:rsidR="00701E0B">
        <w:rPr>
          <w:sz w:val="28"/>
          <w:szCs w:val="28"/>
        </w:rPr>
        <w:t xml:space="preserve">(далее – Положение) </w:t>
      </w:r>
      <w:r w:rsidRPr="00701E0B">
        <w:rPr>
          <w:sz w:val="28"/>
          <w:szCs w:val="28"/>
        </w:rPr>
        <w:t xml:space="preserve">разработано в соответствии с Конституцией Российской Федерации, Гражданским кодексом Российской Федерации, Лесным кодексом Российской Федерации, Федеральным законом от 10.01.2002 № 7-ФЗ «Об охране окружающей среды», </w:t>
      </w:r>
      <w:r w:rsidR="00711E77" w:rsidRPr="00711E77">
        <w:rPr>
          <w:sz w:val="28"/>
          <w:szCs w:val="28"/>
        </w:rPr>
        <w:t>Федеральным законом от 30.03.1999 № 52-ФЗ «О санитарно-эпидемиолог</w:t>
      </w:r>
      <w:r w:rsidR="00711E77">
        <w:rPr>
          <w:sz w:val="28"/>
          <w:szCs w:val="28"/>
        </w:rPr>
        <w:t>ическом благополучии населения»,</w:t>
      </w:r>
      <w:r w:rsidR="00AD30A7">
        <w:rPr>
          <w:sz w:val="28"/>
          <w:szCs w:val="28"/>
        </w:rPr>
        <w:t xml:space="preserve"> </w:t>
      </w:r>
      <w:r w:rsidR="00783EBD">
        <w:rPr>
          <w:sz w:val="28"/>
          <w:szCs w:val="28"/>
        </w:rPr>
        <w:t>сводом</w:t>
      </w:r>
      <w:proofErr w:type="gramEnd"/>
      <w:r w:rsidR="00783EBD">
        <w:rPr>
          <w:sz w:val="28"/>
          <w:szCs w:val="28"/>
        </w:rPr>
        <w:t xml:space="preserve"> правил СП 42.1333.2</w:t>
      </w:r>
      <w:r w:rsidR="005E3735">
        <w:rPr>
          <w:sz w:val="28"/>
          <w:szCs w:val="28"/>
        </w:rPr>
        <w:t>0</w:t>
      </w:r>
      <w:r w:rsidR="00783EBD">
        <w:rPr>
          <w:sz w:val="28"/>
          <w:szCs w:val="28"/>
        </w:rPr>
        <w:t xml:space="preserve">11 «СНиП 2.07.01-89*. Градостроительство. </w:t>
      </w:r>
      <w:proofErr w:type="gramStart"/>
      <w:r w:rsidR="00783EBD">
        <w:rPr>
          <w:sz w:val="28"/>
          <w:szCs w:val="28"/>
        </w:rPr>
        <w:t xml:space="preserve">Планировка и застройка городских и сельских поселений», утвержденным приказом Министерства регионального развития РФ от 28.12.2010 № 20, приложением Санитарно-эпидемиологические правила и нормативы СанПиН 2.1.2.2645-10 «Санитарно-эпидемиологические требования к условиям проживания в жилых зданиях и помещениях», </w:t>
      </w:r>
      <w:r w:rsidR="00581646">
        <w:rPr>
          <w:sz w:val="28"/>
          <w:szCs w:val="28"/>
        </w:rPr>
        <w:t>утвержденных Постановлением Главного государственного</w:t>
      </w:r>
      <w:r w:rsidR="0027294C">
        <w:rPr>
          <w:sz w:val="28"/>
          <w:szCs w:val="28"/>
        </w:rPr>
        <w:t xml:space="preserve">  </w:t>
      </w:r>
      <w:r w:rsidR="00581646">
        <w:rPr>
          <w:sz w:val="28"/>
          <w:szCs w:val="28"/>
        </w:rPr>
        <w:t>санитарного</w:t>
      </w:r>
      <w:r w:rsidR="0027294C">
        <w:rPr>
          <w:sz w:val="28"/>
          <w:szCs w:val="28"/>
        </w:rPr>
        <w:t xml:space="preserve">  </w:t>
      </w:r>
      <w:r w:rsidR="00581646">
        <w:rPr>
          <w:sz w:val="28"/>
          <w:szCs w:val="28"/>
        </w:rPr>
        <w:t xml:space="preserve">врача </w:t>
      </w:r>
      <w:r w:rsidR="0027294C">
        <w:rPr>
          <w:sz w:val="28"/>
          <w:szCs w:val="28"/>
        </w:rPr>
        <w:t xml:space="preserve"> </w:t>
      </w:r>
      <w:r w:rsidR="00581646">
        <w:rPr>
          <w:sz w:val="28"/>
          <w:szCs w:val="28"/>
        </w:rPr>
        <w:t xml:space="preserve">от </w:t>
      </w:r>
      <w:r w:rsidR="0027294C">
        <w:rPr>
          <w:sz w:val="28"/>
          <w:szCs w:val="28"/>
        </w:rPr>
        <w:t xml:space="preserve"> </w:t>
      </w:r>
      <w:r w:rsidR="00581646">
        <w:rPr>
          <w:sz w:val="28"/>
          <w:szCs w:val="28"/>
        </w:rPr>
        <w:t>10.06.2010 № 64</w:t>
      </w:r>
      <w:r w:rsidR="0027294C">
        <w:rPr>
          <w:sz w:val="28"/>
          <w:szCs w:val="28"/>
        </w:rPr>
        <w:t xml:space="preserve">  </w:t>
      </w:r>
      <w:r w:rsidR="00581646">
        <w:rPr>
          <w:sz w:val="28"/>
          <w:szCs w:val="28"/>
        </w:rPr>
        <w:t xml:space="preserve">«Об утверждении </w:t>
      </w:r>
      <w:proofErr w:type="spellStart"/>
      <w:r w:rsidR="00581646">
        <w:rPr>
          <w:sz w:val="28"/>
          <w:szCs w:val="28"/>
        </w:rPr>
        <w:t>СаНПиН</w:t>
      </w:r>
      <w:proofErr w:type="spellEnd"/>
      <w:r w:rsidR="00581646">
        <w:rPr>
          <w:sz w:val="28"/>
          <w:szCs w:val="28"/>
        </w:rPr>
        <w:t xml:space="preserve"> 2.1.2.2645-10», </w:t>
      </w:r>
      <w:r w:rsidRPr="00701E0B">
        <w:rPr>
          <w:sz w:val="28"/>
          <w:szCs w:val="28"/>
        </w:rPr>
        <w:t xml:space="preserve">Уставом </w:t>
      </w:r>
      <w:r w:rsidR="00113A11">
        <w:rPr>
          <w:sz w:val="28"/>
          <w:szCs w:val="20"/>
        </w:rPr>
        <w:t>В</w:t>
      </w:r>
      <w:r w:rsidR="00113A11" w:rsidRPr="00701E0B">
        <w:rPr>
          <w:sz w:val="28"/>
          <w:szCs w:val="20"/>
        </w:rPr>
        <w:t>илючинского городского округа</w:t>
      </w:r>
      <w:r w:rsidR="00113A11">
        <w:rPr>
          <w:sz w:val="28"/>
          <w:szCs w:val="20"/>
        </w:rPr>
        <w:t xml:space="preserve"> </w:t>
      </w:r>
      <w:r w:rsidR="00113A11" w:rsidRPr="00701E0B">
        <w:rPr>
          <w:sz w:val="28"/>
          <w:szCs w:val="20"/>
        </w:rPr>
        <w:t>закрытого</w:t>
      </w:r>
      <w:r w:rsidR="00113A11">
        <w:rPr>
          <w:sz w:val="28"/>
          <w:szCs w:val="20"/>
        </w:rPr>
        <w:t xml:space="preserve"> </w:t>
      </w:r>
      <w:r w:rsidR="00113A11" w:rsidRPr="00A6725B">
        <w:rPr>
          <w:sz w:val="28"/>
          <w:szCs w:val="28"/>
        </w:rPr>
        <w:t>административно – территориального</w:t>
      </w:r>
      <w:r w:rsidR="00113A11">
        <w:rPr>
          <w:sz w:val="28"/>
          <w:szCs w:val="28"/>
        </w:rPr>
        <w:t xml:space="preserve"> образования </w:t>
      </w:r>
      <w:r w:rsidR="00C85C9F">
        <w:rPr>
          <w:sz w:val="28"/>
          <w:szCs w:val="28"/>
        </w:rPr>
        <w:t xml:space="preserve">Вилючинского городского округа </w:t>
      </w:r>
      <w:r w:rsidR="00113A11">
        <w:rPr>
          <w:sz w:val="28"/>
          <w:szCs w:val="28"/>
        </w:rPr>
        <w:t>К</w:t>
      </w:r>
      <w:r w:rsidR="00113A11" w:rsidRPr="00A6725B">
        <w:rPr>
          <w:sz w:val="28"/>
          <w:szCs w:val="28"/>
        </w:rPr>
        <w:t>амчатского</w:t>
      </w:r>
      <w:proofErr w:type="gramEnd"/>
      <w:r w:rsidR="00113A11" w:rsidRPr="00A6725B">
        <w:rPr>
          <w:sz w:val="28"/>
          <w:szCs w:val="28"/>
        </w:rPr>
        <w:t xml:space="preserve"> </w:t>
      </w:r>
      <w:proofErr w:type="gramStart"/>
      <w:r w:rsidR="00113A11" w:rsidRPr="00A6725B">
        <w:rPr>
          <w:sz w:val="28"/>
          <w:szCs w:val="28"/>
        </w:rPr>
        <w:t>края</w:t>
      </w:r>
      <w:r w:rsidR="00734AEF" w:rsidRPr="00701E0B">
        <w:rPr>
          <w:sz w:val="28"/>
          <w:szCs w:val="28"/>
        </w:rPr>
        <w:t xml:space="preserve">, </w:t>
      </w:r>
      <w:r w:rsidR="00113A11">
        <w:rPr>
          <w:sz w:val="28"/>
          <w:szCs w:val="28"/>
        </w:rPr>
        <w:t>Правилами содержания и</w:t>
      </w:r>
      <w:r w:rsidR="00734AEF" w:rsidRPr="00701E0B">
        <w:rPr>
          <w:sz w:val="28"/>
          <w:szCs w:val="28"/>
        </w:rPr>
        <w:t xml:space="preserve"> благоустройства территории </w:t>
      </w:r>
      <w:r w:rsidR="00113A11">
        <w:rPr>
          <w:sz w:val="28"/>
          <w:szCs w:val="20"/>
        </w:rPr>
        <w:t>В</w:t>
      </w:r>
      <w:r w:rsidR="00113A11" w:rsidRPr="00701E0B">
        <w:rPr>
          <w:sz w:val="28"/>
          <w:szCs w:val="20"/>
        </w:rPr>
        <w:t>илючинского городского округа</w:t>
      </w:r>
      <w:r w:rsidR="00113A11">
        <w:rPr>
          <w:sz w:val="28"/>
          <w:szCs w:val="20"/>
        </w:rPr>
        <w:t>, утвержденными решением Думы В</w:t>
      </w:r>
      <w:r w:rsidR="00113A11" w:rsidRPr="00701E0B">
        <w:rPr>
          <w:sz w:val="28"/>
          <w:szCs w:val="20"/>
        </w:rPr>
        <w:t>илючинского городского округа</w:t>
      </w:r>
      <w:r w:rsidR="00113A11">
        <w:rPr>
          <w:sz w:val="28"/>
          <w:szCs w:val="20"/>
        </w:rPr>
        <w:t xml:space="preserve"> от </w:t>
      </w:r>
      <w:r w:rsidR="0049720C">
        <w:rPr>
          <w:sz w:val="28"/>
          <w:szCs w:val="20"/>
        </w:rPr>
        <w:t>18</w:t>
      </w:r>
      <w:r w:rsidR="00113A11">
        <w:rPr>
          <w:sz w:val="28"/>
          <w:szCs w:val="20"/>
        </w:rPr>
        <w:t>.</w:t>
      </w:r>
      <w:r w:rsidR="0049720C">
        <w:rPr>
          <w:sz w:val="28"/>
          <w:szCs w:val="20"/>
        </w:rPr>
        <w:t>10</w:t>
      </w:r>
      <w:r w:rsidR="00113A11">
        <w:rPr>
          <w:sz w:val="28"/>
          <w:szCs w:val="20"/>
        </w:rPr>
        <w:t>.201</w:t>
      </w:r>
      <w:r w:rsidR="0049720C">
        <w:rPr>
          <w:sz w:val="28"/>
          <w:szCs w:val="20"/>
        </w:rPr>
        <w:t>7</w:t>
      </w:r>
      <w:r w:rsidR="00113A11">
        <w:rPr>
          <w:sz w:val="28"/>
          <w:szCs w:val="20"/>
        </w:rPr>
        <w:t xml:space="preserve"> № 1</w:t>
      </w:r>
      <w:r w:rsidR="0049720C">
        <w:rPr>
          <w:sz w:val="28"/>
          <w:szCs w:val="20"/>
        </w:rPr>
        <w:t>73</w:t>
      </w:r>
      <w:r w:rsidR="00113A11">
        <w:rPr>
          <w:sz w:val="28"/>
          <w:szCs w:val="20"/>
        </w:rPr>
        <w:t>/</w:t>
      </w:r>
      <w:r w:rsidR="0049720C">
        <w:rPr>
          <w:sz w:val="28"/>
          <w:szCs w:val="20"/>
        </w:rPr>
        <w:t>58</w:t>
      </w:r>
      <w:r w:rsidR="00113A11">
        <w:rPr>
          <w:sz w:val="28"/>
          <w:szCs w:val="20"/>
        </w:rPr>
        <w:t>-</w:t>
      </w:r>
      <w:r w:rsidR="0049720C">
        <w:rPr>
          <w:sz w:val="28"/>
          <w:szCs w:val="20"/>
        </w:rPr>
        <w:t>6</w:t>
      </w:r>
      <w:r w:rsidR="00760C1A">
        <w:rPr>
          <w:sz w:val="28"/>
          <w:szCs w:val="20"/>
        </w:rPr>
        <w:t xml:space="preserve"> (далее – Правила благоустройства)</w:t>
      </w:r>
      <w:r w:rsidR="003E439F">
        <w:rPr>
          <w:sz w:val="28"/>
          <w:szCs w:val="20"/>
        </w:rPr>
        <w:t>,</w:t>
      </w:r>
      <w:r w:rsidRPr="00701E0B">
        <w:rPr>
          <w:sz w:val="28"/>
          <w:szCs w:val="28"/>
        </w:rPr>
        <w:t xml:space="preserve"> и определяет процедуру оформления разрешения на вырубку деревьев и кустарников на территории </w:t>
      </w:r>
      <w:r w:rsidR="00E17EBE" w:rsidRPr="00E17EBE">
        <w:rPr>
          <w:sz w:val="28"/>
          <w:szCs w:val="28"/>
        </w:rPr>
        <w:t>Вилючинского городского округа</w:t>
      </w:r>
      <w:r w:rsidR="006D2AAD">
        <w:rPr>
          <w:sz w:val="28"/>
          <w:szCs w:val="20"/>
        </w:rPr>
        <w:t xml:space="preserve">, а также </w:t>
      </w:r>
      <w:r w:rsidR="00CB2361">
        <w:rPr>
          <w:sz w:val="28"/>
          <w:szCs w:val="20"/>
        </w:rPr>
        <w:t xml:space="preserve">порядок </w:t>
      </w:r>
      <w:r w:rsidR="006D2AAD">
        <w:rPr>
          <w:snapToGrid w:val="0"/>
          <w:sz w:val="28"/>
          <w:szCs w:val="28"/>
        </w:rPr>
        <w:t>расчет</w:t>
      </w:r>
      <w:r w:rsidR="00CB2361">
        <w:rPr>
          <w:snapToGrid w:val="0"/>
          <w:sz w:val="28"/>
          <w:szCs w:val="28"/>
        </w:rPr>
        <w:t>а</w:t>
      </w:r>
      <w:r w:rsidR="006D2AAD">
        <w:rPr>
          <w:snapToGrid w:val="0"/>
          <w:sz w:val="28"/>
          <w:szCs w:val="28"/>
        </w:rPr>
        <w:t xml:space="preserve"> размера оплаты восстановительной стоимости, применяемой для возмещения ущерба зеленым насаждениям</w:t>
      </w:r>
      <w:r w:rsidRPr="00701E0B">
        <w:rPr>
          <w:sz w:val="28"/>
          <w:szCs w:val="28"/>
        </w:rPr>
        <w:t>.</w:t>
      </w:r>
      <w:proofErr w:type="gramEnd"/>
    </w:p>
    <w:p w:rsidR="00654110" w:rsidRPr="00701E0B" w:rsidRDefault="00654110" w:rsidP="00701E0B">
      <w:pPr>
        <w:ind w:firstLine="709"/>
        <w:jc w:val="both"/>
        <w:rPr>
          <w:sz w:val="28"/>
          <w:szCs w:val="28"/>
        </w:rPr>
      </w:pPr>
    </w:p>
    <w:p w:rsidR="00D20918" w:rsidRDefault="00734AEF" w:rsidP="00654110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t>1.</w:t>
      </w:r>
      <w:r w:rsidR="00F74579">
        <w:rPr>
          <w:b/>
          <w:sz w:val="28"/>
          <w:szCs w:val="28"/>
        </w:rPr>
        <w:t xml:space="preserve"> </w:t>
      </w:r>
      <w:r w:rsidR="00D20918" w:rsidRPr="00701E0B">
        <w:rPr>
          <w:b/>
          <w:sz w:val="28"/>
          <w:szCs w:val="28"/>
        </w:rPr>
        <w:t>Общ</w:t>
      </w:r>
      <w:r w:rsidR="00654110">
        <w:rPr>
          <w:b/>
          <w:sz w:val="28"/>
          <w:szCs w:val="28"/>
        </w:rPr>
        <w:t>ие положения и основные понятия</w:t>
      </w:r>
    </w:p>
    <w:p w:rsidR="00654110" w:rsidRPr="00701E0B" w:rsidRDefault="00654110" w:rsidP="00654110">
      <w:pPr>
        <w:pStyle w:val="a5"/>
        <w:ind w:firstLine="709"/>
        <w:jc w:val="center"/>
        <w:rPr>
          <w:b/>
          <w:sz w:val="28"/>
          <w:szCs w:val="28"/>
        </w:rPr>
      </w:pP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 xml:space="preserve">1.1. Настоящее Положение является обязательным для граждан, индивидуальных предпринимателей, юридических лиц независимо от организационно-правовой формы и вида землепользования, ведущих проектирование, строительство, ремонт и другие работы на территории </w:t>
      </w:r>
      <w:r w:rsidR="00E17EBE">
        <w:rPr>
          <w:sz w:val="28"/>
          <w:szCs w:val="28"/>
        </w:rPr>
        <w:lastRenderedPageBreak/>
        <w:t>Вилючинского городского округа</w:t>
      </w:r>
      <w:r w:rsidRPr="00701E0B">
        <w:rPr>
          <w:sz w:val="28"/>
          <w:szCs w:val="28"/>
        </w:rPr>
        <w:t>, в результате производства которых необходима вырубка деревьев и кустарников.</w:t>
      </w:r>
    </w:p>
    <w:p w:rsidR="00D20918" w:rsidRDefault="00654110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E7F78">
        <w:rPr>
          <w:sz w:val="28"/>
          <w:szCs w:val="28"/>
        </w:rPr>
        <w:t xml:space="preserve"> </w:t>
      </w:r>
      <w:r w:rsidR="00D20918" w:rsidRPr="00701E0B">
        <w:rPr>
          <w:sz w:val="28"/>
          <w:szCs w:val="28"/>
        </w:rPr>
        <w:t xml:space="preserve">Настоящее Положение не распространяется на </w:t>
      </w:r>
      <w:r w:rsidR="002D601E">
        <w:rPr>
          <w:sz w:val="28"/>
          <w:szCs w:val="28"/>
        </w:rPr>
        <w:t>правообладателей</w:t>
      </w:r>
      <w:r w:rsidR="00D20918" w:rsidRPr="00701E0B">
        <w:rPr>
          <w:sz w:val="28"/>
          <w:szCs w:val="28"/>
        </w:rPr>
        <w:t xml:space="preserve"> земельных участков</w:t>
      </w:r>
      <w:r w:rsidR="00AE3ABA">
        <w:rPr>
          <w:sz w:val="28"/>
          <w:szCs w:val="28"/>
        </w:rPr>
        <w:t>, предоставленных для садоводства и огородничества</w:t>
      </w:r>
      <w:r w:rsidR="00D20918" w:rsidRPr="00701E0B">
        <w:rPr>
          <w:sz w:val="28"/>
          <w:szCs w:val="28"/>
        </w:rPr>
        <w:t xml:space="preserve">, производящих на </w:t>
      </w:r>
      <w:r w:rsidR="002D601E">
        <w:rPr>
          <w:sz w:val="28"/>
          <w:szCs w:val="28"/>
        </w:rPr>
        <w:t>таком</w:t>
      </w:r>
      <w:r w:rsidR="00D20918" w:rsidRPr="00701E0B">
        <w:rPr>
          <w:sz w:val="28"/>
          <w:szCs w:val="28"/>
        </w:rPr>
        <w:t xml:space="preserve"> земельном участке вырубку плодово-ягодных </w:t>
      </w:r>
      <w:r w:rsidR="00734AEF" w:rsidRPr="00701E0B">
        <w:rPr>
          <w:sz w:val="28"/>
          <w:szCs w:val="28"/>
        </w:rPr>
        <w:t xml:space="preserve">кустарников и </w:t>
      </w:r>
      <w:r w:rsidR="00D20918" w:rsidRPr="00701E0B">
        <w:rPr>
          <w:sz w:val="28"/>
          <w:szCs w:val="28"/>
        </w:rPr>
        <w:t>деревьев.</w:t>
      </w:r>
    </w:p>
    <w:p w:rsidR="00E17EBE" w:rsidRPr="00701E0B" w:rsidRDefault="00E17EBE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17EBE">
        <w:rPr>
          <w:sz w:val="28"/>
          <w:szCs w:val="28"/>
        </w:rPr>
        <w:t>Настоящее Положение не</w:t>
      </w:r>
      <w:r>
        <w:rPr>
          <w:sz w:val="28"/>
          <w:szCs w:val="28"/>
        </w:rPr>
        <w:t xml:space="preserve"> применяется в отношении деревьев и кустарников, произрастающих в границах лесных участков.</w:t>
      </w:r>
    </w:p>
    <w:p w:rsidR="00D20918" w:rsidRPr="00701E0B" w:rsidRDefault="00FE7F78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0918" w:rsidRPr="00701E0B">
        <w:rPr>
          <w:sz w:val="28"/>
          <w:szCs w:val="28"/>
        </w:rPr>
        <w:t>Для целей настоящего Положения устанавливаются следующие основные понятия: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rStyle w:val="a4"/>
          <w:sz w:val="28"/>
          <w:szCs w:val="28"/>
        </w:rPr>
        <w:t>Зеленые насаждения</w:t>
      </w:r>
      <w:r w:rsidRPr="00701E0B">
        <w:rPr>
          <w:sz w:val="28"/>
          <w:szCs w:val="28"/>
        </w:rPr>
        <w:t xml:space="preserve"> –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rStyle w:val="a4"/>
          <w:sz w:val="28"/>
          <w:szCs w:val="28"/>
        </w:rPr>
        <w:t>Зеленый массив</w:t>
      </w:r>
      <w:r w:rsidRPr="00701E0B">
        <w:rPr>
          <w:sz w:val="28"/>
          <w:szCs w:val="28"/>
        </w:rPr>
        <w:t xml:space="preserve"> </w:t>
      </w:r>
      <w:r w:rsidR="00654110">
        <w:rPr>
          <w:sz w:val="28"/>
          <w:szCs w:val="28"/>
        </w:rPr>
        <w:t>–</w:t>
      </w:r>
      <w:r w:rsidRPr="00701E0B">
        <w:rPr>
          <w:sz w:val="28"/>
          <w:szCs w:val="28"/>
        </w:rPr>
        <w:t xml:space="preserve"> участок земли, занятый зелеными насаждениями, насчитывающий не менее 50 экземпляров взрослых деревьев, образующих единый полог.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rStyle w:val="a4"/>
          <w:sz w:val="28"/>
          <w:szCs w:val="28"/>
        </w:rPr>
        <w:t>Повреждение зеленых насаждений</w:t>
      </w:r>
      <w:r w:rsidRPr="00701E0B">
        <w:rPr>
          <w:sz w:val="28"/>
          <w:szCs w:val="28"/>
        </w:rPr>
        <w:t xml:space="preserve"> –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F242DE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rStyle w:val="a4"/>
          <w:sz w:val="28"/>
          <w:szCs w:val="28"/>
        </w:rPr>
        <w:t>Уничтожение зеленых насаждений</w:t>
      </w:r>
      <w:r w:rsidRPr="00701E0B">
        <w:rPr>
          <w:sz w:val="28"/>
          <w:szCs w:val="28"/>
        </w:rPr>
        <w:t xml:space="preserve"> </w:t>
      </w:r>
      <w:r w:rsidR="00654110">
        <w:rPr>
          <w:sz w:val="28"/>
          <w:szCs w:val="28"/>
        </w:rPr>
        <w:t>–</w:t>
      </w:r>
      <w:r w:rsidRPr="00701E0B">
        <w:rPr>
          <w:sz w:val="28"/>
          <w:szCs w:val="28"/>
        </w:rPr>
        <w:t xml:space="preserve"> повреждение зеленых насаждений, повлекшее прекращение роста.</w:t>
      </w:r>
    </w:p>
    <w:p w:rsidR="00F242DE" w:rsidRDefault="00F242DE" w:rsidP="00F242DE">
      <w:pPr>
        <w:pStyle w:val="a5"/>
        <w:ind w:firstLine="709"/>
        <w:jc w:val="both"/>
        <w:rPr>
          <w:sz w:val="28"/>
          <w:szCs w:val="28"/>
        </w:rPr>
      </w:pPr>
      <w:r w:rsidRPr="00F242DE">
        <w:rPr>
          <w:b/>
          <w:sz w:val="28"/>
          <w:szCs w:val="28"/>
        </w:rPr>
        <w:t>Аварийное дерево</w:t>
      </w:r>
      <w:r w:rsidRPr="00F242DE">
        <w:rPr>
          <w:sz w:val="28"/>
          <w:szCs w:val="28"/>
        </w:rPr>
        <w:t xml:space="preserve"> —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643126" w:rsidRPr="00F242DE" w:rsidRDefault="00643126" w:rsidP="00F242DE">
      <w:pPr>
        <w:pStyle w:val="a5"/>
        <w:ind w:firstLine="709"/>
        <w:jc w:val="both"/>
        <w:rPr>
          <w:sz w:val="28"/>
          <w:szCs w:val="28"/>
        </w:rPr>
      </w:pPr>
      <w:r w:rsidRPr="00643126">
        <w:rPr>
          <w:b/>
          <w:sz w:val="28"/>
          <w:szCs w:val="28"/>
        </w:rPr>
        <w:t>Сухостойное дерево</w:t>
      </w:r>
      <w:r>
        <w:rPr>
          <w:sz w:val="28"/>
          <w:szCs w:val="28"/>
        </w:rPr>
        <w:t xml:space="preserve"> – дерево потерявшее кору,</w:t>
      </w:r>
      <w:r w:rsidRPr="0064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имеющее наличие </w:t>
      </w:r>
      <w:r w:rsidRPr="00643126">
        <w:rPr>
          <w:sz w:val="28"/>
          <w:szCs w:val="28"/>
        </w:rPr>
        <w:t xml:space="preserve">сухих веток, мертвых фрагментов или веток с </w:t>
      </w:r>
      <w:proofErr w:type="gramStart"/>
      <w:r w:rsidRPr="00643126">
        <w:rPr>
          <w:sz w:val="28"/>
          <w:szCs w:val="28"/>
        </w:rPr>
        <w:t>листьями</w:t>
      </w:r>
      <w:proofErr w:type="gramEnd"/>
      <w:r>
        <w:rPr>
          <w:sz w:val="28"/>
          <w:szCs w:val="28"/>
        </w:rPr>
        <w:t xml:space="preserve"> </w:t>
      </w:r>
      <w:r w:rsidRPr="00643126">
        <w:rPr>
          <w:sz w:val="28"/>
          <w:szCs w:val="28"/>
        </w:rPr>
        <w:t>утратившими цвет</w:t>
      </w:r>
      <w:r>
        <w:rPr>
          <w:sz w:val="28"/>
          <w:szCs w:val="28"/>
        </w:rPr>
        <w:t>,</w:t>
      </w:r>
      <w:r w:rsidRPr="00643126">
        <w:rPr>
          <w:sz w:val="28"/>
          <w:szCs w:val="28"/>
        </w:rPr>
        <w:t xml:space="preserve"> трещины, </w:t>
      </w:r>
      <w:r>
        <w:rPr>
          <w:sz w:val="28"/>
          <w:szCs w:val="28"/>
        </w:rPr>
        <w:t>гниение</w:t>
      </w:r>
      <w:r w:rsidRPr="00643126">
        <w:rPr>
          <w:sz w:val="28"/>
          <w:szCs w:val="28"/>
        </w:rPr>
        <w:t>, некро</w:t>
      </w:r>
      <w:r>
        <w:rPr>
          <w:sz w:val="28"/>
          <w:szCs w:val="28"/>
        </w:rPr>
        <w:t xml:space="preserve">зы, нарушения корневой системы и </w:t>
      </w:r>
      <w:r w:rsidRPr="00643126">
        <w:rPr>
          <w:sz w:val="28"/>
          <w:szCs w:val="28"/>
        </w:rPr>
        <w:t>слабый скелет дерева.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rStyle w:val="a4"/>
          <w:sz w:val="28"/>
          <w:szCs w:val="28"/>
        </w:rPr>
        <w:t>Дерево</w:t>
      </w:r>
      <w:r w:rsidRPr="00701E0B">
        <w:rPr>
          <w:sz w:val="28"/>
          <w:szCs w:val="28"/>
        </w:rPr>
        <w:t xml:space="preserve"> – растение с четко выраженным деревянистым стволом диаметром не мен</w:t>
      </w:r>
      <w:r w:rsidR="004C5C19">
        <w:rPr>
          <w:sz w:val="28"/>
          <w:szCs w:val="28"/>
        </w:rPr>
        <w:t xml:space="preserve">ее 5 см на высоте не менее 1,3 </w:t>
      </w:r>
      <w:r w:rsidRPr="00701E0B">
        <w:rPr>
          <w:sz w:val="28"/>
          <w:szCs w:val="28"/>
        </w:rPr>
        <w:t>м, за исключением саженцев.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701E0B">
        <w:rPr>
          <w:rStyle w:val="a4"/>
          <w:sz w:val="28"/>
          <w:szCs w:val="28"/>
        </w:rPr>
        <w:t>Фаутное</w:t>
      </w:r>
      <w:proofErr w:type="spellEnd"/>
      <w:r w:rsidRPr="00701E0B">
        <w:rPr>
          <w:rStyle w:val="a4"/>
          <w:sz w:val="28"/>
          <w:szCs w:val="28"/>
        </w:rPr>
        <w:t xml:space="preserve"> дерево</w:t>
      </w:r>
      <w:r w:rsidRPr="00701E0B">
        <w:rPr>
          <w:sz w:val="28"/>
          <w:szCs w:val="28"/>
        </w:rPr>
        <w:t xml:space="preserve"> – дерево, поврежденное болезнями.</w:t>
      </w:r>
    </w:p>
    <w:p w:rsidR="00D20918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rStyle w:val="a4"/>
          <w:sz w:val="28"/>
          <w:szCs w:val="28"/>
        </w:rPr>
        <w:t>Кустарник</w:t>
      </w:r>
      <w:r w:rsidRPr="00701E0B">
        <w:rPr>
          <w:sz w:val="28"/>
          <w:szCs w:val="28"/>
        </w:rPr>
        <w:t xml:space="preserve"> – многолетнее растение, ветвящееся у самой поверхности почвы (в отличие от дерева) и не имеющее во взрослом состоянии главного ствола.</w:t>
      </w:r>
    </w:p>
    <w:p w:rsidR="00654110" w:rsidRPr="00701E0B" w:rsidRDefault="00654110" w:rsidP="00701E0B">
      <w:pPr>
        <w:pStyle w:val="a5"/>
        <w:ind w:firstLine="709"/>
        <w:jc w:val="both"/>
        <w:rPr>
          <w:sz w:val="28"/>
          <w:szCs w:val="28"/>
        </w:rPr>
      </w:pPr>
    </w:p>
    <w:p w:rsidR="00654110" w:rsidRDefault="00D20918" w:rsidP="00654110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t>2. Порядок оформл</w:t>
      </w:r>
      <w:r w:rsidR="00654110">
        <w:rPr>
          <w:b/>
          <w:sz w:val="28"/>
          <w:szCs w:val="28"/>
        </w:rPr>
        <w:t>ения разрешения на производство</w:t>
      </w:r>
    </w:p>
    <w:p w:rsidR="00D20918" w:rsidRDefault="00D20918" w:rsidP="00654110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t>вырубки деревьев и кустарников</w:t>
      </w:r>
    </w:p>
    <w:p w:rsidR="00654110" w:rsidRPr="00701E0B" w:rsidRDefault="00654110" w:rsidP="00654110">
      <w:pPr>
        <w:pStyle w:val="a5"/>
        <w:ind w:firstLine="709"/>
        <w:jc w:val="center"/>
        <w:rPr>
          <w:b/>
          <w:sz w:val="28"/>
          <w:szCs w:val="28"/>
        </w:rPr>
      </w:pP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>2.1. Вырубка деревьев и кустарников при выполнении требований настоящего Положения может быть разрешена в случаях:</w:t>
      </w:r>
    </w:p>
    <w:p w:rsidR="00D20918" w:rsidRDefault="00ED69A1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0918" w:rsidRPr="00701E0B">
        <w:rPr>
          <w:sz w:val="28"/>
          <w:szCs w:val="28"/>
        </w:rPr>
        <w:t xml:space="preserve"> реализации </w:t>
      </w:r>
      <w:r w:rsidR="00711E77" w:rsidRPr="00701E0B">
        <w:rPr>
          <w:sz w:val="28"/>
          <w:szCs w:val="28"/>
        </w:rPr>
        <w:t>проекта</w:t>
      </w:r>
      <w:r w:rsidR="00711E77">
        <w:rPr>
          <w:sz w:val="28"/>
          <w:szCs w:val="28"/>
        </w:rPr>
        <w:t>,</w:t>
      </w:r>
      <w:r w:rsidR="00711E77" w:rsidRPr="00701E0B">
        <w:rPr>
          <w:sz w:val="28"/>
          <w:szCs w:val="28"/>
        </w:rPr>
        <w:t xml:space="preserve"> </w:t>
      </w:r>
      <w:r w:rsidR="00D20918" w:rsidRPr="00701E0B">
        <w:rPr>
          <w:sz w:val="28"/>
          <w:szCs w:val="28"/>
        </w:rPr>
        <w:t>предусмотренного градостроительной документацией, утвержденного в установленном порядке;</w:t>
      </w:r>
    </w:p>
    <w:p w:rsidR="00D70345" w:rsidRDefault="00ED69A1" w:rsidP="002D601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70345">
        <w:rPr>
          <w:sz w:val="28"/>
          <w:szCs w:val="28"/>
        </w:rPr>
        <w:t xml:space="preserve"> </w:t>
      </w:r>
      <w:r w:rsidR="00D70345" w:rsidRPr="00D70345">
        <w:rPr>
          <w:sz w:val="28"/>
          <w:szCs w:val="28"/>
        </w:rPr>
        <w:t>нарушени</w:t>
      </w:r>
      <w:r w:rsidR="002D601E">
        <w:rPr>
          <w:sz w:val="28"/>
          <w:szCs w:val="28"/>
        </w:rPr>
        <w:t>я</w:t>
      </w:r>
      <w:r w:rsidR="00D70345" w:rsidRPr="00D70345">
        <w:rPr>
          <w:sz w:val="28"/>
          <w:szCs w:val="28"/>
        </w:rPr>
        <w:t xml:space="preserve"> норм и правил</w:t>
      </w:r>
      <w:r w:rsidR="00D70345">
        <w:rPr>
          <w:sz w:val="28"/>
          <w:szCs w:val="28"/>
        </w:rPr>
        <w:t xml:space="preserve"> </w:t>
      </w:r>
      <w:r w:rsidR="00D70345" w:rsidRPr="00D70345">
        <w:rPr>
          <w:sz w:val="28"/>
          <w:szCs w:val="28"/>
        </w:rPr>
        <w:t>эксплуатации объектов инфраструктуры</w:t>
      </w:r>
      <w:r w:rsidR="002D601E">
        <w:rPr>
          <w:sz w:val="28"/>
          <w:szCs w:val="28"/>
        </w:rPr>
        <w:t xml:space="preserve"> вследствие разрастания зеленых насаждений</w:t>
      </w:r>
      <w:r w:rsidR="00D70345">
        <w:rPr>
          <w:sz w:val="28"/>
          <w:szCs w:val="28"/>
        </w:rPr>
        <w:t>;</w:t>
      </w:r>
    </w:p>
    <w:p w:rsidR="00963895" w:rsidRDefault="00ED69A1" w:rsidP="00D7034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63895" w:rsidRPr="00701E0B">
        <w:rPr>
          <w:sz w:val="28"/>
          <w:szCs w:val="28"/>
        </w:rPr>
        <w:t xml:space="preserve"> ликвидации аварийных и чрезвычайных ситуаций</w:t>
      </w:r>
      <w:r w:rsidR="00D70345" w:rsidRPr="00D70345">
        <w:rPr>
          <w:sz w:val="28"/>
          <w:szCs w:val="28"/>
        </w:rPr>
        <w:t xml:space="preserve"> природного</w:t>
      </w:r>
      <w:r w:rsidR="00D70345">
        <w:rPr>
          <w:sz w:val="28"/>
          <w:szCs w:val="28"/>
        </w:rPr>
        <w:t xml:space="preserve"> </w:t>
      </w:r>
      <w:r w:rsidR="00D70345" w:rsidRPr="00D70345">
        <w:rPr>
          <w:sz w:val="28"/>
          <w:szCs w:val="28"/>
        </w:rPr>
        <w:t>и техногенного характера</w:t>
      </w:r>
      <w:r w:rsidR="00D70345">
        <w:rPr>
          <w:sz w:val="28"/>
          <w:szCs w:val="28"/>
        </w:rPr>
        <w:t>, в том числе</w:t>
      </w:r>
      <w:r w:rsidR="00963895" w:rsidRPr="00701E0B">
        <w:rPr>
          <w:sz w:val="28"/>
          <w:szCs w:val="28"/>
        </w:rPr>
        <w:t xml:space="preserve"> ремонта подземных коммуникаций и ка</w:t>
      </w:r>
      <w:r w:rsidR="00D70345">
        <w:rPr>
          <w:sz w:val="28"/>
          <w:szCs w:val="28"/>
        </w:rPr>
        <w:t>питальных инженерных сооружений;</w:t>
      </w:r>
    </w:p>
    <w:p w:rsidR="00963895" w:rsidRDefault="00ED69A1" w:rsidP="009638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3895" w:rsidRPr="00701E0B">
        <w:rPr>
          <w:sz w:val="28"/>
          <w:szCs w:val="28"/>
        </w:rPr>
        <w:t xml:space="preserve"> проведения санитарн</w:t>
      </w:r>
      <w:r>
        <w:rPr>
          <w:sz w:val="28"/>
          <w:szCs w:val="28"/>
        </w:rPr>
        <w:t>ой</w:t>
      </w:r>
      <w:r w:rsidR="00963895" w:rsidRPr="00701E0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963895" w:rsidRPr="00701E0B">
        <w:rPr>
          <w:sz w:val="28"/>
          <w:szCs w:val="28"/>
        </w:rPr>
        <w:t>рубк</w:t>
      </w:r>
      <w:r>
        <w:rPr>
          <w:sz w:val="28"/>
          <w:szCs w:val="28"/>
        </w:rPr>
        <w:t>и</w:t>
      </w:r>
      <w:r w:rsidR="00963895" w:rsidRPr="00701E0B">
        <w:rPr>
          <w:sz w:val="28"/>
          <w:szCs w:val="28"/>
        </w:rPr>
        <w:t xml:space="preserve"> и реконструкций зеленых насаждений;</w:t>
      </w:r>
    </w:p>
    <w:p w:rsidR="00D20918" w:rsidRDefault="00ED69A1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20918" w:rsidRPr="00FE663A">
        <w:rPr>
          <w:sz w:val="28"/>
          <w:szCs w:val="28"/>
        </w:rPr>
        <w:t xml:space="preserve"> восстановления нормативного</w:t>
      </w:r>
      <w:r w:rsidR="00D20918" w:rsidRPr="00701E0B">
        <w:rPr>
          <w:sz w:val="28"/>
          <w:szCs w:val="28"/>
        </w:rPr>
        <w:t xml:space="preserve"> светового режима в жилых и нежилых помещениях, затеняемых деревьями, высаженными с нарушением утвержденных Федеральными органами испо</w:t>
      </w:r>
      <w:r w:rsidR="00E17EBE">
        <w:rPr>
          <w:sz w:val="28"/>
          <w:szCs w:val="28"/>
        </w:rPr>
        <w:t>лнительной власти норм и правил;</w:t>
      </w:r>
    </w:p>
    <w:p w:rsidR="00E17EBE" w:rsidRPr="00701E0B" w:rsidRDefault="00E17EBE" w:rsidP="00701E0B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подготовки земельного участка к </w:t>
      </w:r>
      <w:r w:rsidR="002A7A36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49720C">
        <w:rPr>
          <w:sz w:val="28"/>
          <w:szCs w:val="28"/>
        </w:rPr>
        <w:t xml:space="preserve">в границах закрытого административно-территориального образования города Вилючинска, </w:t>
      </w:r>
      <w:r>
        <w:rPr>
          <w:sz w:val="28"/>
          <w:szCs w:val="28"/>
        </w:rPr>
        <w:t xml:space="preserve">в соответствии с </w:t>
      </w:r>
      <w:r w:rsidR="001B5245">
        <w:rPr>
          <w:sz w:val="28"/>
          <w:szCs w:val="28"/>
        </w:rPr>
        <w:t xml:space="preserve">целевым назначением и </w:t>
      </w:r>
      <w:r>
        <w:rPr>
          <w:sz w:val="28"/>
          <w:szCs w:val="28"/>
        </w:rPr>
        <w:t xml:space="preserve">видом разрешенного использования, </w:t>
      </w:r>
      <w:r w:rsidR="002A7A36">
        <w:rPr>
          <w:sz w:val="28"/>
          <w:szCs w:val="28"/>
        </w:rPr>
        <w:t>указанным</w:t>
      </w:r>
      <w:r w:rsidR="001B5245">
        <w:rPr>
          <w:sz w:val="28"/>
          <w:szCs w:val="28"/>
        </w:rPr>
        <w:t>и</w:t>
      </w:r>
      <w:r w:rsidR="002A7A36">
        <w:rPr>
          <w:sz w:val="28"/>
          <w:szCs w:val="28"/>
        </w:rPr>
        <w:t xml:space="preserve"> в правоустанавливающих и </w:t>
      </w:r>
      <w:proofErr w:type="spellStart"/>
      <w:r w:rsidR="002A7A36">
        <w:rPr>
          <w:sz w:val="28"/>
          <w:szCs w:val="28"/>
        </w:rPr>
        <w:t>правоудостоверяющих</w:t>
      </w:r>
      <w:proofErr w:type="spellEnd"/>
      <w:r w:rsidR="002A7A36">
        <w:rPr>
          <w:sz w:val="28"/>
          <w:szCs w:val="28"/>
        </w:rPr>
        <w:t xml:space="preserve"> документах на земельны</w:t>
      </w:r>
      <w:r w:rsidR="001B5245">
        <w:rPr>
          <w:sz w:val="28"/>
          <w:szCs w:val="28"/>
        </w:rPr>
        <w:t>й</w:t>
      </w:r>
      <w:r w:rsidR="002A7A36">
        <w:rPr>
          <w:sz w:val="28"/>
          <w:szCs w:val="28"/>
        </w:rPr>
        <w:t xml:space="preserve"> участ</w:t>
      </w:r>
      <w:r w:rsidR="001B5245">
        <w:rPr>
          <w:sz w:val="28"/>
          <w:szCs w:val="28"/>
        </w:rPr>
        <w:t>ок</w:t>
      </w:r>
      <w:r w:rsidR="0049720C">
        <w:rPr>
          <w:sz w:val="28"/>
          <w:szCs w:val="28"/>
        </w:rPr>
        <w:t>, при этом размер платы за единицу объема лесных ресурсов и ставки платы за единицу площади лесного участка исчисляется согласно постановления Правительства Р</w:t>
      </w:r>
      <w:r w:rsidR="007B6A82">
        <w:rPr>
          <w:sz w:val="28"/>
          <w:szCs w:val="28"/>
        </w:rPr>
        <w:t xml:space="preserve">оссийской </w:t>
      </w:r>
      <w:r w:rsidR="0049720C">
        <w:rPr>
          <w:sz w:val="28"/>
          <w:szCs w:val="28"/>
        </w:rPr>
        <w:t>Ф</w:t>
      </w:r>
      <w:r w:rsidR="007B6A82">
        <w:rPr>
          <w:sz w:val="28"/>
          <w:szCs w:val="28"/>
        </w:rPr>
        <w:t>едерации</w:t>
      </w:r>
      <w:r w:rsidR="004A1C86">
        <w:rPr>
          <w:sz w:val="28"/>
          <w:szCs w:val="28"/>
        </w:rPr>
        <w:t xml:space="preserve"> от 22.05.2007 № 310 (ставка платы по</w:t>
      </w:r>
      <w:proofErr w:type="gramEnd"/>
      <w:r w:rsidR="004A1C86">
        <w:rPr>
          <w:sz w:val="28"/>
          <w:szCs w:val="28"/>
        </w:rPr>
        <w:t xml:space="preserve"> </w:t>
      </w:r>
      <w:proofErr w:type="gramStart"/>
      <w:r w:rsidR="004A1C86">
        <w:rPr>
          <w:sz w:val="28"/>
          <w:szCs w:val="28"/>
        </w:rPr>
        <w:t>Камчатскому краю)</w:t>
      </w:r>
      <w:r w:rsidR="002A7A36">
        <w:rPr>
          <w:sz w:val="28"/>
          <w:szCs w:val="28"/>
        </w:rPr>
        <w:t>.</w:t>
      </w:r>
      <w:proofErr w:type="gramEnd"/>
    </w:p>
    <w:p w:rsidR="00A25866" w:rsidRDefault="00D20918" w:rsidP="00701E0B">
      <w:pPr>
        <w:pStyle w:val="a5"/>
        <w:ind w:firstLine="709"/>
        <w:jc w:val="both"/>
        <w:rPr>
          <w:sz w:val="28"/>
          <w:szCs w:val="20"/>
        </w:rPr>
      </w:pPr>
      <w:r w:rsidRPr="00701E0B">
        <w:rPr>
          <w:sz w:val="28"/>
          <w:szCs w:val="28"/>
        </w:rPr>
        <w:t xml:space="preserve">2.2. </w:t>
      </w:r>
      <w:r w:rsidR="00A25866">
        <w:rPr>
          <w:sz w:val="28"/>
          <w:szCs w:val="28"/>
        </w:rPr>
        <w:t xml:space="preserve">Органом местного </w:t>
      </w:r>
      <w:r w:rsidR="003E439F">
        <w:rPr>
          <w:sz w:val="28"/>
          <w:szCs w:val="28"/>
        </w:rPr>
        <w:t>само</w:t>
      </w:r>
      <w:r w:rsidR="00A25866">
        <w:rPr>
          <w:sz w:val="28"/>
          <w:szCs w:val="28"/>
        </w:rPr>
        <w:t xml:space="preserve">управления </w:t>
      </w:r>
      <w:r w:rsidR="00A25866">
        <w:rPr>
          <w:sz w:val="28"/>
          <w:szCs w:val="20"/>
        </w:rPr>
        <w:t>В</w:t>
      </w:r>
      <w:r w:rsidR="00A25866" w:rsidRPr="00701E0B">
        <w:rPr>
          <w:sz w:val="28"/>
          <w:szCs w:val="20"/>
        </w:rPr>
        <w:t>илючинского городского округа</w:t>
      </w:r>
      <w:r w:rsidR="00A25866">
        <w:rPr>
          <w:sz w:val="28"/>
          <w:szCs w:val="20"/>
        </w:rPr>
        <w:t xml:space="preserve">, ответственным за выдачу </w:t>
      </w:r>
      <w:r w:rsidR="00226C53" w:rsidRPr="00AC7F7A">
        <w:rPr>
          <w:sz w:val="28"/>
          <w:szCs w:val="28"/>
        </w:rPr>
        <w:t>р</w:t>
      </w:r>
      <w:r w:rsidR="00BD4AC5">
        <w:rPr>
          <w:sz w:val="28"/>
          <w:szCs w:val="28"/>
        </w:rPr>
        <w:t>азр</w:t>
      </w:r>
      <w:r w:rsidR="00226C53" w:rsidRPr="00AC7F7A">
        <w:rPr>
          <w:sz w:val="28"/>
          <w:szCs w:val="28"/>
        </w:rPr>
        <w:t>ешени</w:t>
      </w:r>
      <w:r w:rsidR="00906242">
        <w:rPr>
          <w:sz w:val="28"/>
          <w:szCs w:val="28"/>
        </w:rPr>
        <w:t>я</w:t>
      </w:r>
      <w:r w:rsidR="00226C53" w:rsidRPr="00AC7F7A">
        <w:rPr>
          <w:sz w:val="28"/>
          <w:szCs w:val="28"/>
        </w:rPr>
        <w:t xml:space="preserve"> </w:t>
      </w:r>
      <w:r w:rsidR="00BD4AC5" w:rsidRPr="00BD4AC5">
        <w:rPr>
          <w:sz w:val="28"/>
          <w:szCs w:val="28"/>
        </w:rPr>
        <w:t>на производство вырубки деревьев и кустарников</w:t>
      </w:r>
      <w:r w:rsidR="00226C53" w:rsidRPr="00701E0B">
        <w:rPr>
          <w:sz w:val="28"/>
          <w:szCs w:val="28"/>
        </w:rPr>
        <w:t xml:space="preserve"> на территории </w:t>
      </w:r>
      <w:r w:rsidR="00C85C9F">
        <w:rPr>
          <w:sz w:val="28"/>
          <w:szCs w:val="28"/>
        </w:rPr>
        <w:t xml:space="preserve">Вилючинского городского округа </w:t>
      </w:r>
      <w:r w:rsidRPr="00701E0B">
        <w:rPr>
          <w:sz w:val="28"/>
          <w:szCs w:val="28"/>
        </w:rPr>
        <w:t>(далее – Р</w:t>
      </w:r>
      <w:r w:rsidR="00BD4AC5">
        <w:rPr>
          <w:sz w:val="28"/>
          <w:szCs w:val="28"/>
        </w:rPr>
        <w:t>азр</w:t>
      </w:r>
      <w:r w:rsidRPr="00701E0B">
        <w:rPr>
          <w:sz w:val="28"/>
          <w:szCs w:val="28"/>
        </w:rPr>
        <w:t>ешение)</w:t>
      </w:r>
      <w:r w:rsidR="002F5C49">
        <w:rPr>
          <w:sz w:val="28"/>
          <w:szCs w:val="28"/>
        </w:rPr>
        <w:t>,</w:t>
      </w:r>
      <w:r w:rsidR="00A25866">
        <w:rPr>
          <w:sz w:val="28"/>
          <w:szCs w:val="28"/>
        </w:rPr>
        <w:t xml:space="preserve"> является администрация</w:t>
      </w:r>
      <w:r w:rsidR="00A25866" w:rsidRPr="00701E0B">
        <w:rPr>
          <w:sz w:val="28"/>
          <w:szCs w:val="28"/>
        </w:rPr>
        <w:t xml:space="preserve"> </w:t>
      </w:r>
      <w:r w:rsidR="00A25866">
        <w:rPr>
          <w:sz w:val="28"/>
          <w:szCs w:val="20"/>
        </w:rPr>
        <w:t>В</w:t>
      </w:r>
      <w:r w:rsidR="00A25866" w:rsidRPr="00701E0B">
        <w:rPr>
          <w:sz w:val="28"/>
          <w:szCs w:val="20"/>
        </w:rPr>
        <w:t>илючинского городского округа</w:t>
      </w:r>
      <w:r w:rsidR="004A759F">
        <w:rPr>
          <w:sz w:val="28"/>
          <w:szCs w:val="20"/>
        </w:rPr>
        <w:t xml:space="preserve"> в лице </w:t>
      </w:r>
      <w:r w:rsidR="002A7A36">
        <w:rPr>
          <w:sz w:val="28"/>
          <w:szCs w:val="28"/>
        </w:rPr>
        <w:t>отдела капитального строительства и архитектуры</w:t>
      </w:r>
      <w:r w:rsidR="004A759F">
        <w:rPr>
          <w:sz w:val="28"/>
          <w:szCs w:val="28"/>
        </w:rPr>
        <w:t xml:space="preserve"> </w:t>
      </w:r>
      <w:r w:rsidR="004A759F" w:rsidRPr="00A87C07">
        <w:rPr>
          <w:sz w:val="28"/>
          <w:szCs w:val="28"/>
        </w:rPr>
        <w:t>администраци</w:t>
      </w:r>
      <w:r w:rsidR="004A759F">
        <w:rPr>
          <w:sz w:val="28"/>
          <w:szCs w:val="28"/>
        </w:rPr>
        <w:t>и</w:t>
      </w:r>
      <w:r w:rsidR="004A759F" w:rsidRPr="00A87C07">
        <w:rPr>
          <w:sz w:val="28"/>
          <w:szCs w:val="28"/>
        </w:rPr>
        <w:t xml:space="preserve"> Вилючинского городского округа</w:t>
      </w:r>
      <w:r w:rsidR="00A25866">
        <w:rPr>
          <w:sz w:val="28"/>
          <w:szCs w:val="20"/>
        </w:rPr>
        <w:t>.</w:t>
      </w:r>
    </w:p>
    <w:p w:rsidR="00D20918" w:rsidRPr="00701E0B" w:rsidRDefault="00A25866" w:rsidP="00701E0B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>Для получения Разрешения</w:t>
      </w:r>
      <w:r w:rsidR="00D20918" w:rsidRPr="00701E0B">
        <w:rPr>
          <w:sz w:val="28"/>
          <w:szCs w:val="28"/>
        </w:rPr>
        <w:t xml:space="preserve"> гражданин, индивидуальный предприниматель, общественная организация, юридическое лицо </w:t>
      </w:r>
      <w:r w:rsidR="00AE3ABA">
        <w:rPr>
          <w:sz w:val="28"/>
          <w:szCs w:val="28"/>
        </w:rPr>
        <w:t>(далее – Заявитель) направляет г</w:t>
      </w:r>
      <w:r w:rsidR="00D20918" w:rsidRPr="00701E0B">
        <w:rPr>
          <w:sz w:val="28"/>
          <w:szCs w:val="28"/>
        </w:rPr>
        <w:t xml:space="preserve">лаве </w:t>
      </w:r>
      <w:r w:rsidR="00AE3ABA">
        <w:rPr>
          <w:sz w:val="28"/>
          <w:szCs w:val="28"/>
        </w:rPr>
        <w:t>администрации</w:t>
      </w:r>
      <w:r w:rsidR="00D20918" w:rsidRPr="00701E0B">
        <w:rPr>
          <w:sz w:val="28"/>
          <w:szCs w:val="28"/>
        </w:rPr>
        <w:t xml:space="preserve"> </w:t>
      </w:r>
      <w:r w:rsidR="00AE3ABA">
        <w:rPr>
          <w:sz w:val="28"/>
          <w:szCs w:val="20"/>
        </w:rPr>
        <w:t>В</w:t>
      </w:r>
      <w:r w:rsidR="00AE3ABA" w:rsidRPr="00701E0B">
        <w:rPr>
          <w:sz w:val="28"/>
          <w:szCs w:val="20"/>
        </w:rPr>
        <w:t>илючинского городского округа</w:t>
      </w:r>
      <w:r w:rsidR="00AE3ABA">
        <w:rPr>
          <w:sz w:val="28"/>
          <w:szCs w:val="20"/>
        </w:rPr>
        <w:t xml:space="preserve"> (далее – </w:t>
      </w:r>
      <w:r w:rsidR="00AE3ABA">
        <w:rPr>
          <w:sz w:val="28"/>
          <w:szCs w:val="28"/>
        </w:rPr>
        <w:t>Г</w:t>
      </w:r>
      <w:r w:rsidR="00AE3ABA" w:rsidRPr="00701E0B">
        <w:rPr>
          <w:sz w:val="28"/>
          <w:szCs w:val="28"/>
        </w:rPr>
        <w:t>лав</w:t>
      </w:r>
      <w:r w:rsidR="00AE3ABA">
        <w:rPr>
          <w:sz w:val="28"/>
          <w:szCs w:val="28"/>
        </w:rPr>
        <w:t>а</w:t>
      </w:r>
      <w:r w:rsidR="00AE3ABA" w:rsidRPr="00701E0B">
        <w:rPr>
          <w:sz w:val="28"/>
          <w:szCs w:val="28"/>
        </w:rPr>
        <w:t xml:space="preserve"> </w:t>
      </w:r>
      <w:r w:rsidR="00AE3ABA">
        <w:rPr>
          <w:sz w:val="28"/>
          <w:szCs w:val="28"/>
        </w:rPr>
        <w:t>администрации)</w:t>
      </w:r>
      <w:r w:rsidR="00AE3ABA" w:rsidRPr="00701E0B">
        <w:rPr>
          <w:sz w:val="28"/>
          <w:szCs w:val="28"/>
        </w:rPr>
        <w:t xml:space="preserve"> </w:t>
      </w:r>
      <w:r w:rsidR="00D20918" w:rsidRPr="00701E0B">
        <w:rPr>
          <w:sz w:val="28"/>
          <w:szCs w:val="28"/>
        </w:rPr>
        <w:t xml:space="preserve">заявление </w:t>
      </w:r>
      <w:r w:rsidR="006E19ED">
        <w:rPr>
          <w:sz w:val="28"/>
          <w:szCs w:val="28"/>
        </w:rPr>
        <w:t>о</w:t>
      </w:r>
      <w:r w:rsidR="00D20918" w:rsidRPr="00701E0B">
        <w:rPr>
          <w:sz w:val="28"/>
          <w:szCs w:val="28"/>
        </w:rPr>
        <w:t xml:space="preserve"> выдач</w:t>
      </w:r>
      <w:r w:rsidR="006E19ED">
        <w:rPr>
          <w:sz w:val="28"/>
          <w:szCs w:val="28"/>
        </w:rPr>
        <w:t>е</w:t>
      </w:r>
      <w:r w:rsidR="00D20918" w:rsidRPr="00701E0B">
        <w:rPr>
          <w:sz w:val="28"/>
          <w:szCs w:val="28"/>
        </w:rPr>
        <w:t xml:space="preserve"> </w:t>
      </w:r>
      <w:r w:rsidR="00BD4AC5" w:rsidRPr="00AC7F7A">
        <w:rPr>
          <w:sz w:val="28"/>
          <w:szCs w:val="28"/>
        </w:rPr>
        <w:t>р</w:t>
      </w:r>
      <w:r w:rsidR="00BD4AC5">
        <w:rPr>
          <w:sz w:val="28"/>
          <w:szCs w:val="28"/>
        </w:rPr>
        <w:t>азр</w:t>
      </w:r>
      <w:r w:rsidR="00BD4AC5" w:rsidRPr="00AC7F7A">
        <w:rPr>
          <w:sz w:val="28"/>
          <w:szCs w:val="28"/>
        </w:rPr>
        <w:t>ешени</w:t>
      </w:r>
      <w:r w:rsidR="00BD4AC5">
        <w:rPr>
          <w:sz w:val="28"/>
          <w:szCs w:val="28"/>
        </w:rPr>
        <w:t>я</w:t>
      </w:r>
      <w:r w:rsidR="00BD4AC5" w:rsidRPr="00AC7F7A">
        <w:rPr>
          <w:sz w:val="28"/>
          <w:szCs w:val="28"/>
        </w:rPr>
        <w:t xml:space="preserve"> </w:t>
      </w:r>
      <w:r w:rsidR="00BD4AC5" w:rsidRPr="00BD4AC5">
        <w:rPr>
          <w:sz w:val="28"/>
          <w:szCs w:val="28"/>
        </w:rPr>
        <w:t>на производство вырубки деревьев и кустарников</w:t>
      </w:r>
      <w:r w:rsidR="00D20918" w:rsidRPr="00701E0B">
        <w:rPr>
          <w:sz w:val="28"/>
          <w:szCs w:val="28"/>
        </w:rPr>
        <w:t xml:space="preserve"> (далее – Заявление) с обоснованием необходимости (причин, целей) вырубки зеленых насаждений на конкретном участке территории </w:t>
      </w:r>
      <w:r w:rsidR="00C85C9F">
        <w:rPr>
          <w:sz w:val="28"/>
          <w:szCs w:val="28"/>
        </w:rPr>
        <w:t xml:space="preserve">Вилючинского городского округа </w:t>
      </w:r>
      <w:r w:rsidR="00FB1461">
        <w:rPr>
          <w:sz w:val="28"/>
          <w:szCs w:val="28"/>
        </w:rPr>
        <w:t>по форме</w:t>
      </w:r>
      <w:r w:rsidR="002753FB">
        <w:rPr>
          <w:sz w:val="28"/>
          <w:szCs w:val="28"/>
        </w:rPr>
        <w:t>,</w:t>
      </w:r>
      <w:r w:rsidR="00FB1461">
        <w:rPr>
          <w:sz w:val="28"/>
          <w:szCs w:val="28"/>
        </w:rPr>
        <w:t xml:space="preserve"> согласно приложению № 1 к настоящему</w:t>
      </w:r>
      <w:r w:rsidR="00FB1461" w:rsidRPr="00701E0B">
        <w:rPr>
          <w:sz w:val="28"/>
          <w:szCs w:val="28"/>
        </w:rPr>
        <w:t xml:space="preserve"> Положени</w:t>
      </w:r>
      <w:r w:rsidR="00FB1461">
        <w:rPr>
          <w:sz w:val="28"/>
          <w:szCs w:val="28"/>
        </w:rPr>
        <w:t>ю.</w:t>
      </w:r>
      <w:proofErr w:type="gramEnd"/>
    </w:p>
    <w:p w:rsidR="00D20918" w:rsidRDefault="00D20918" w:rsidP="00701E0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701E0B">
        <w:rPr>
          <w:sz w:val="28"/>
          <w:szCs w:val="28"/>
        </w:rPr>
        <w:t xml:space="preserve">В Заявлении указываются: предполагаемые сроки проведения работ, должность, фамилия и контактный телефон Заявителя, </w:t>
      </w:r>
      <w:r w:rsidR="00FC4607">
        <w:rPr>
          <w:sz w:val="28"/>
          <w:szCs w:val="28"/>
        </w:rPr>
        <w:t xml:space="preserve">перечень всех деревьев и кустарников, подлежащих вырубке, с указанием их диаметра (для деревьев) и высоты (для кустарника), </w:t>
      </w:r>
      <w:r w:rsidRPr="00701E0B">
        <w:rPr>
          <w:sz w:val="28"/>
          <w:szCs w:val="28"/>
        </w:rPr>
        <w:t xml:space="preserve">гарантии оплаты </w:t>
      </w:r>
      <w:r w:rsidR="00FC4607" w:rsidRPr="00CD432F">
        <w:rPr>
          <w:snapToGrid w:val="0"/>
          <w:sz w:val="28"/>
          <w:szCs w:val="28"/>
        </w:rPr>
        <w:t>восстановительной стоимости, применяемой для возмещения ущерба зеленым насаждениям</w:t>
      </w:r>
      <w:r w:rsidRPr="00701E0B">
        <w:rPr>
          <w:sz w:val="28"/>
          <w:szCs w:val="28"/>
        </w:rPr>
        <w:t xml:space="preserve"> (</w:t>
      </w:r>
      <w:r w:rsidR="00943E3F">
        <w:rPr>
          <w:sz w:val="28"/>
          <w:szCs w:val="28"/>
        </w:rPr>
        <w:t>кроме случаев, предусмотренных п. 2.</w:t>
      </w:r>
      <w:r w:rsidR="00FC4607">
        <w:rPr>
          <w:sz w:val="28"/>
          <w:szCs w:val="28"/>
        </w:rPr>
        <w:t>6</w:t>
      </w:r>
      <w:r w:rsidR="00943E3F">
        <w:rPr>
          <w:sz w:val="28"/>
          <w:szCs w:val="28"/>
        </w:rPr>
        <w:t xml:space="preserve"> настоящего Положения</w:t>
      </w:r>
      <w:r w:rsidRPr="00701E0B">
        <w:rPr>
          <w:sz w:val="28"/>
          <w:szCs w:val="28"/>
        </w:rPr>
        <w:t>)</w:t>
      </w:r>
      <w:r w:rsidR="00623B93">
        <w:rPr>
          <w:sz w:val="28"/>
          <w:szCs w:val="28"/>
        </w:rPr>
        <w:t xml:space="preserve"> и </w:t>
      </w:r>
      <w:r w:rsidR="00623B93" w:rsidRPr="00674BE7">
        <w:rPr>
          <w:sz w:val="28"/>
          <w:szCs w:val="28"/>
        </w:rPr>
        <w:t>про</w:t>
      </w:r>
      <w:r w:rsidR="00623B93">
        <w:rPr>
          <w:sz w:val="28"/>
          <w:szCs w:val="28"/>
        </w:rPr>
        <w:t>ведения</w:t>
      </w:r>
      <w:r w:rsidR="00623B93" w:rsidRPr="00674BE7">
        <w:rPr>
          <w:sz w:val="28"/>
          <w:szCs w:val="28"/>
        </w:rPr>
        <w:t xml:space="preserve"> </w:t>
      </w:r>
      <w:r w:rsidR="00623B93">
        <w:rPr>
          <w:sz w:val="28"/>
          <w:szCs w:val="28"/>
        </w:rPr>
        <w:t>уборки вырубленных деревьев и (или) к</w:t>
      </w:r>
      <w:r w:rsidR="002D7014">
        <w:rPr>
          <w:sz w:val="28"/>
          <w:szCs w:val="28"/>
        </w:rPr>
        <w:t xml:space="preserve">устарников </w:t>
      </w:r>
      <w:r w:rsidR="002753FB">
        <w:rPr>
          <w:sz w:val="28"/>
          <w:szCs w:val="28"/>
        </w:rPr>
        <w:t xml:space="preserve">за счет </w:t>
      </w:r>
      <w:r w:rsidR="002D7014">
        <w:rPr>
          <w:sz w:val="28"/>
          <w:szCs w:val="28"/>
        </w:rPr>
        <w:t>средств Заявителя.</w:t>
      </w:r>
      <w:proofErr w:type="gramEnd"/>
    </w:p>
    <w:p w:rsidR="00B87BB9" w:rsidRDefault="00B87BB9" w:rsidP="00701E0B">
      <w:pPr>
        <w:pStyle w:val="a5"/>
        <w:ind w:firstLine="709"/>
        <w:jc w:val="both"/>
        <w:rPr>
          <w:sz w:val="28"/>
          <w:szCs w:val="28"/>
        </w:rPr>
      </w:pPr>
      <w:r w:rsidRPr="00B87BB9">
        <w:rPr>
          <w:sz w:val="28"/>
          <w:szCs w:val="28"/>
        </w:rPr>
        <w:t xml:space="preserve">Вывоз древесных остатков после вырубки зеленых насаждений и обрезки ветвей в кронах, а также пней, оставшихся после вырубки, осуществляется в </w:t>
      </w:r>
      <w:r w:rsidR="00A455D5">
        <w:rPr>
          <w:sz w:val="28"/>
          <w:szCs w:val="28"/>
        </w:rPr>
        <w:t>сроки, прописанные в п. 2 приложения 2 настоящего Положения</w:t>
      </w:r>
      <w:r>
        <w:rPr>
          <w:sz w:val="28"/>
          <w:szCs w:val="28"/>
        </w:rPr>
        <w:t>.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>К Заявлению прилагаются документы в соответствии с требованиями пунктов 3</w:t>
      </w:r>
      <w:r w:rsidR="002753FB">
        <w:rPr>
          <w:sz w:val="28"/>
          <w:szCs w:val="28"/>
        </w:rPr>
        <w:t>.2</w:t>
      </w:r>
      <w:r w:rsidRPr="00701E0B">
        <w:rPr>
          <w:sz w:val="28"/>
          <w:szCs w:val="28"/>
        </w:rPr>
        <w:t>,</w:t>
      </w:r>
      <w:r w:rsidR="00BA7EE6">
        <w:rPr>
          <w:sz w:val="28"/>
          <w:szCs w:val="28"/>
        </w:rPr>
        <w:t xml:space="preserve"> </w:t>
      </w:r>
      <w:r w:rsidRPr="00701E0B">
        <w:rPr>
          <w:sz w:val="28"/>
          <w:szCs w:val="28"/>
        </w:rPr>
        <w:t>4</w:t>
      </w:r>
      <w:r w:rsidR="002753FB">
        <w:rPr>
          <w:sz w:val="28"/>
          <w:szCs w:val="28"/>
        </w:rPr>
        <w:t>.2</w:t>
      </w:r>
      <w:r w:rsidRPr="00701E0B">
        <w:rPr>
          <w:sz w:val="28"/>
          <w:szCs w:val="28"/>
        </w:rPr>
        <w:t>,</w:t>
      </w:r>
      <w:r w:rsidR="00BA7EE6">
        <w:rPr>
          <w:sz w:val="28"/>
          <w:szCs w:val="28"/>
        </w:rPr>
        <w:t xml:space="preserve"> </w:t>
      </w:r>
      <w:r w:rsidRPr="00701E0B">
        <w:rPr>
          <w:sz w:val="28"/>
          <w:szCs w:val="28"/>
        </w:rPr>
        <w:t>5</w:t>
      </w:r>
      <w:r w:rsidR="002753FB">
        <w:rPr>
          <w:sz w:val="28"/>
          <w:szCs w:val="28"/>
        </w:rPr>
        <w:t>.2</w:t>
      </w:r>
      <w:r w:rsidRPr="00701E0B">
        <w:rPr>
          <w:sz w:val="28"/>
          <w:szCs w:val="28"/>
        </w:rPr>
        <w:t>,</w:t>
      </w:r>
      <w:r w:rsidR="002F5C49">
        <w:rPr>
          <w:sz w:val="28"/>
          <w:szCs w:val="28"/>
        </w:rPr>
        <w:t xml:space="preserve"> 6.3,</w:t>
      </w:r>
      <w:r w:rsidR="00BA7EE6">
        <w:rPr>
          <w:sz w:val="28"/>
          <w:szCs w:val="28"/>
        </w:rPr>
        <w:t xml:space="preserve"> 7</w:t>
      </w:r>
      <w:r w:rsidR="002753FB">
        <w:rPr>
          <w:sz w:val="28"/>
          <w:szCs w:val="28"/>
        </w:rPr>
        <w:t>.3</w:t>
      </w:r>
      <w:r w:rsidRPr="00701E0B">
        <w:rPr>
          <w:sz w:val="28"/>
          <w:szCs w:val="28"/>
        </w:rPr>
        <w:t xml:space="preserve"> настоящего Положения.</w:t>
      </w:r>
    </w:p>
    <w:p w:rsidR="005863F1" w:rsidRDefault="00D20918" w:rsidP="00090D2F">
      <w:pPr>
        <w:ind w:firstLine="720"/>
        <w:jc w:val="both"/>
        <w:rPr>
          <w:sz w:val="28"/>
          <w:szCs w:val="28"/>
        </w:rPr>
      </w:pPr>
      <w:r w:rsidRPr="00701E0B">
        <w:rPr>
          <w:sz w:val="28"/>
          <w:szCs w:val="28"/>
        </w:rPr>
        <w:lastRenderedPageBreak/>
        <w:t>2.</w:t>
      </w:r>
      <w:r w:rsidR="00734AEF" w:rsidRPr="00701E0B">
        <w:rPr>
          <w:sz w:val="28"/>
          <w:szCs w:val="28"/>
        </w:rPr>
        <w:t>3</w:t>
      </w:r>
      <w:r w:rsidRPr="00701E0B">
        <w:rPr>
          <w:sz w:val="28"/>
          <w:szCs w:val="28"/>
        </w:rPr>
        <w:t>. На основании представленных документов</w:t>
      </w:r>
      <w:r w:rsidR="00E404FA" w:rsidRPr="00E404FA">
        <w:rPr>
          <w:sz w:val="28"/>
          <w:szCs w:val="28"/>
        </w:rPr>
        <w:t xml:space="preserve"> </w:t>
      </w:r>
      <w:r w:rsidR="002A7A36">
        <w:rPr>
          <w:sz w:val="28"/>
          <w:szCs w:val="28"/>
        </w:rPr>
        <w:t>отдел</w:t>
      </w:r>
      <w:r w:rsidR="002A7A36" w:rsidRPr="002A7A36">
        <w:rPr>
          <w:sz w:val="28"/>
          <w:szCs w:val="28"/>
        </w:rPr>
        <w:t xml:space="preserve"> капитального строительства и архитектуры</w:t>
      </w:r>
      <w:r w:rsidR="00A25866">
        <w:rPr>
          <w:sz w:val="28"/>
          <w:szCs w:val="28"/>
        </w:rPr>
        <w:t xml:space="preserve"> </w:t>
      </w:r>
      <w:r w:rsidR="00E404FA" w:rsidRPr="00A87C07">
        <w:rPr>
          <w:sz w:val="28"/>
          <w:szCs w:val="28"/>
        </w:rPr>
        <w:t>администраци</w:t>
      </w:r>
      <w:r w:rsidR="004A759F">
        <w:rPr>
          <w:sz w:val="28"/>
          <w:szCs w:val="28"/>
        </w:rPr>
        <w:t>и</w:t>
      </w:r>
      <w:r w:rsidR="00E404FA" w:rsidRPr="00A87C07">
        <w:rPr>
          <w:sz w:val="28"/>
          <w:szCs w:val="28"/>
        </w:rPr>
        <w:t xml:space="preserve"> Вилючинского городского округа</w:t>
      </w:r>
      <w:r w:rsidR="007F230D">
        <w:rPr>
          <w:sz w:val="28"/>
          <w:szCs w:val="28"/>
        </w:rPr>
        <w:t xml:space="preserve"> (далее по тексту – </w:t>
      </w:r>
      <w:r w:rsidR="002A7A36">
        <w:rPr>
          <w:sz w:val="28"/>
          <w:szCs w:val="28"/>
        </w:rPr>
        <w:t>ОКС и А</w:t>
      </w:r>
      <w:r w:rsidR="007F230D">
        <w:rPr>
          <w:sz w:val="28"/>
          <w:szCs w:val="28"/>
        </w:rPr>
        <w:t>)</w:t>
      </w:r>
      <w:r w:rsidR="00EE0A4F">
        <w:rPr>
          <w:sz w:val="28"/>
          <w:szCs w:val="28"/>
        </w:rPr>
        <w:t xml:space="preserve"> в течение 10 </w:t>
      </w:r>
      <w:r w:rsidR="00EE0A4F">
        <w:rPr>
          <w:sz w:val="28"/>
          <w:szCs w:val="20"/>
        </w:rPr>
        <w:t>календарных дней</w:t>
      </w:r>
      <w:r w:rsidR="005863F1">
        <w:rPr>
          <w:sz w:val="28"/>
          <w:szCs w:val="28"/>
        </w:rPr>
        <w:t>:</w:t>
      </w:r>
    </w:p>
    <w:p w:rsidR="005863F1" w:rsidRDefault="005863F1" w:rsidP="0009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866">
        <w:rPr>
          <w:sz w:val="28"/>
          <w:szCs w:val="28"/>
        </w:rPr>
        <w:t>проводит обсле</w:t>
      </w:r>
      <w:r>
        <w:rPr>
          <w:sz w:val="28"/>
          <w:szCs w:val="28"/>
        </w:rPr>
        <w:t>дование земельного участка;</w:t>
      </w:r>
    </w:p>
    <w:p w:rsidR="005863F1" w:rsidRDefault="005863F1" w:rsidP="0009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866">
        <w:rPr>
          <w:sz w:val="28"/>
          <w:szCs w:val="28"/>
        </w:rPr>
        <w:t>оформляет акт осмотра по форме,</w:t>
      </w:r>
      <w:r w:rsidR="00A25866" w:rsidRPr="00A25866">
        <w:rPr>
          <w:sz w:val="28"/>
          <w:szCs w:val="28"/>
        </w:rPr>
        <w:t xml:space="preserve"> </w:t>
      </w:r>
      <w:r w:rsidR="00A25866">
        <w:rPr>
          <w:sz w:val="28"/>
          <w:szCs w:val="28"/>
        </w:rPr>
        <w:t>согласно приложению № 5</w:t>
      </w:r>
      <w:r w:rsidR="00A25866" w:rsidRPr="00A25866">
        <w:rPr>
          <w:sz w:val="28"/>
          <w:szCs w:val="28"/>
        </w:rPr>
        <w:t xml:space="preserve"> </w:t>
      </w:r>
      <w:r w:rsidR="00A25866">
        <w:rPr>
          <w:sz w:val="28"/>
          <w:szCs w:val="28"/>
        </w:rPr>
        <w:t>к настоящему</w:t>
      </w:r>
      <w:r w:rsidR="00A25866" w:rsidRPr="00701E0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ю;</w:t>
      </w:r>
    </w:p>
    <w:p w:rsidR="005863F1" w:rsidRDefault="005863F1" w:rsidP="0009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D2F">
        <w:rPr>
          <w:sz w:val="28"/>
          <w:szCs w:val="28"/>
        </w:rPr>
        <w:t xml:space="preserve">оформляет </w:t>
      </w:r>
      <w:r w:rsidR="00090D2F">
        <w:rPr>
          <w:snapToGrid w:val="0"/>
          <w:sz w:val="28"/>
          <w:szCs w:val="28"/>
        </w:rPr>
        <w:t>ведомость учета зеленых насаждений для р</w:t>
      </w:r>
      <w:r w:rsidR="00090D2F" w:rsidRPr="00CD432F">
        <w:rPr>
          <w:snapToGrid w:val="0"/>
          <w:sz w:val="28"/>
          <w:szCs w:val="28"/>
        </w:rPr>
        <w:t>асчет</w:t>
      </w:r>
      <w:r w:rsidR="00090D2F">
        <w:rPr>
          <w:snapToGrid w:val="0"/>
          <w:sz w:val="28"/>
          <w:szCs w:val="28"/>
        </w:rPr>
        <w:t xml:space="preserve">а размера оплаты </w:t>
      </w:r>
      <w:r w:rsidR="00090D2F" w:rsidRPr="00CD432F">
        <w:rPr>
          <w:snapToGrid w:val="0"/>
          <w:sz w:val="28"/>
          <w:szCs w:val="28"/>
        </w:rPr>
        <w:t>восстановительной стоимости, применяе</w:t>
      </w:r>
      <w:r w:rsidR="00090D2F">
        <w:rPr>
          <w:snapToGrid w:val="0"/>
          <w:sz w:val="28"/>
          <w:szCs w:val="28"/>
        </w:rPr>
        <w:t xml:space="preserve">мой для возмещения </w:t>
      </w:r>
      <w:r w:rsidR="00090D2F" w:rsidRPr="00CD432F">
        <w:rPr>
          <w:snapToGrid w:val="0"/>
          <w:sz w:val="28"/>
          <w:szCs w:val="28"/>
        </w:rPr>
        <w:t>ущерба зеленым насаждениям</w:t>
      </w:r>
      <w:r w:rsidR="00090D2F" w:rsidRPr="00090D2F">
        <w:rPr>
          <w:sz w:val="28"/>
          <w:szCs w:val="28"/>
        </w:rPr>
        <w:t xml:space="preserve"> </w:t>
      </w:r>
      <w:r w:rsidR="00090D2F">
        <w:rPr>
          <w:sz w:val="28"/>
          <w:szCs w:val="28"/>
        </w:rPr>
        <w:t>по форме,</w:t>
      </w:r>
      <w:r w:rsidR="00090D2F" w:rsidRPr="00A25866">
        <w:rPr>
          <w:sz w:val="28"/>
          <w:szCs w:val="28"/>
        </w:rPr>
        <w:t xml:space="preserve"> </w:t>
      </w:r>
      <w:r w:rsidR="00090D2F">
        <w:rPr>
          <w:sz w:val="28"/>
          <w:szCs w:val="28"/>
        </w:rPr>
        <w:t>согласно приложению № 6</w:t>
      </w:r>
      <w:r w:rsidR="00090D2F" w:rsidRPr="00A25866">
        <w:rPr>
          <w:sz w:val="28"/>
          <w:szCs w:val="28"/>
        </w:rPr>
        <w:t xml:space="preserve"> </w:t>
      </w:r>
      <w:r w:rsidR="00090D2F">
        <w:rPr>
          <w:sz w:val="28"/>
          <w:szCs w:val="28"/>
        </w:rPr>
        <w:t>к настоящему</w:t>
      </w:r>
      <w:r w:rsidR="00090D2F" w:rsidRPr="00701E0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ю;</w:t>
      </w:r>
    </w:p>
    <w:p w:rsidR="005863F1" w:rsidRDefault="005863F1" w:rsidP="00090D2F"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4FA">
        <w:rPr>
          <w:sz w:val="28"/>
          <w:szCs w:val="28"/>
        </w:rPr>
        <w:t>производит р</w:t>
      </w:r>
      <w:r w:rsidR="00E404FA" w:rsidRPr="00CD432F">
        <w:rPr>
          <w:snapToGrid w:val="0"/>
          <w:sz w:val="28"/>
          <w:szCs w:val="28"/>
        </w:rPr>
        <w:t>асчет размера оплаты восстановительной стоимости, применяемой для возмещения ущерба зеленым насаждениям</w:t>
      </w:r>
      <w:r w:rsidR="008C7787">
        <w:rPr>
          <w:snapToGrid w:val="0"/>
          <w:sz w:val="28"/>
          <w:szCs w:val="28"/>
        </w:rPr>
        <w:t>,</w:t>
      </w:r>
      <w:r w:rsidR="00E404FA">
        <w:rPr>
          <w:snapToGrid w:val="0"/>
          <w:sz w:val="28"/>
          <w:szCs w:val="28"/>
        </w:rPr>
        <w:t xml:space="preserve"> согласно </w:t>
      </w:r>
      <w:r w:rsidR="003437FC">
        <w:rPr>
          <w:snapToGrid w:val="0"/>
          <w:sz w:val="28"/>
          <w:szCs w:val="28"/>
        </w:rPr>
        <w:t>разделу</w:t>
      </w:r>
      <w:r w:rsidR="00E404FA">
        <w:rPr>
          <w:snapToGrid w:val="0"/>
          <w:sz w:val="28"/>
          <w:szCs w:val="28"/>
        </w:rPr>
        <w:t xml:space="preserve"> 9 настоящего Положения</w:t>
      </w:r>
      <w:r>
        <w:rPr>
          <w:snapToGrid w:val="0"/>
          <w:sz w:val="28"/>
          <w:szCs w:val="28"/>
        </w:rPr>
        <w:t>;</w:t>
      </w:r>
    </w:p>
    <w:p w:rsidR="00E404FA" w:rsidRDefault="005863F1" w:rsidP="00090D2F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E404FA">
        <w:rPr>
          <w:snapToGrid w:val="0"/>
          <w:sz w:val="28"/>
          <w:szCs w:val="28"/>
        </w:rPr>
        <w:t xml:space="preserve"> выдает Заявителю квитанцию об оплате </w:t>
      </w:r>
      <w:r w:rsidR="00E404FA" w:rsidRPr="00CD432F">
        <w:rPr>
          <w:snapToGrid w:val="0"/>
          <w:sz w:val="28"/>
          <w:szCs w:val="28"/>
        </w:rPr>
        <w:t>восстановительной стоимости, применяемой для возмещения ущерба зеленым насаждениям</w:t>
      </w:r>
      <w:r w:rsidR="00E404FA">
        <w:rPr>
          <w:snapToGrid w:val="0"/>
          <w:sz w:val="28"/>
          <w:szCs w:val="28"/>
        </w:rPr>
        <w:t>.</w:t>
      </w:r>
    </w:p>
    <w:p w:rsidR="00E404FA" w:rsidRDefault="00E404FA" w:rsidP="00E404FA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2.4. Денежные средства в счет оплаты восстановительной стоимости, применяемой для возмещения ущерба зеленым насаждениям, Заявитель </w:t>
      </w:r>
      <w:r w:rsidR="003437FC">
        <w:rPr>
          <w:sz w:val="28"/>
          <w:szCs w:val="20"/>
        </w:rPr>
        <w:t>в течение 15</w:t>
      </w:r>
      <w:r w:rsidR="00347F85">
        <w:rPr>
          <w:sz w:val="28"/>
          <w:szCs w:val="20"/>
        </w:rPr>
        <w:t xml:space="preserve"> календарных</w:t>
      </w:r>
      <w:r w:rsidR="003437FC">
        <w:rPr>
          <w:sz w:val="28"/>
          <w:szCs w:val="20"/>
        </w:rPr>
        <w:t xml:space="preserve"> дней</w:t>
      </w:r>
      <w:r w:rsidR="003437FC">
        <w:rPr>
          <w:snapToGrid w:val="0"/>
          <w:sz w:val="28"/>
          <w:szCs w:val="28"/>
        </w:rPr>
        <w:t xml:space="preserve"> </w:t>
      </w:r>
      <w:r w:rsidR="00EE0A4F">
        <w:rPr>
          <w:snapToGrid w:val="0"/>
          <w:sz w:val="28"/>
          <w:szCs w:val="28"/>
        </w:rPr>
        <w:t xml:space="preserve">с момента получения квитанции </w:t>
      </w:r>
      <w:r>
        <w:rPr>
          <w:snapToGrid w:val="0"/>
          <w:sz w:val="28"/>
          <w:szCs w:val="28"/>
        </w:rPr>
        <w:t xml:space="preserve">перечисляет </w:t>
      </w:r>
      <w:r w:rsidR="007F230D">
        <w:rPr>
          <w:snapToGrid w:val="0"/>
          <w:sz w:val="28"/>
          <w:szCs w:val="28"/>
        </w:rPr>
        <w:t xml:space="preserve">по </w:t>
      </w:r>
      <w:r w:rsidR="007F230D">
        <w:rPr>
          <w:sz w:val="28"/>
          <w:szCs w:val="28"/>
        </w:rPr>
        <w:t xml:space="preserve">банковским реквизитам </w:t>
      </w:r>
      <w:r w:rsidR="002A7A36" w:rsidRPr="002A7A36">
        <w:rPr>
          <w:sz w:val="28"/>
          <w:szCs w:val="28"/>
        </w:rPr>
        <w:t>ОКС и</w:t>
      </w:r>
      <w:proofErr w:type="gramStart"/>
      <w:r w:rsidR="002A7A36" w:rsidRPr="002A7A36">
        <w:rPr>
          <w:sz w:val="28"/>
          <w:szCs w:val="28"/>
        </w:rPr>
        <w:t xml:space="preserve"> А</w:t>
      </w:r>
      <w:proofErr w:type="gramEnd"/>
      <w:r w:rsidR="007F230D">
        <w:rPr>
          <w:sz w:val="28"/>
          <w:szCs w:val="28"/>
        </w:rPr>
        <w:t xml:space="preserve">, </w:t>
      </w:r>
      <w:r w:rsidR="004D1365">
        <w:rPr>
          <w:snapToGrid w:val="0"/>
          <w:sz w:val="28"/>
          <w:szCs w:val="28"/>
        </w:rPr>
        <w:t>указан</w:t>
      </w:r>
      <w:r w:rsidR="007F230D">
        <w:rPr>
          <w:snapToGrid w:val="0"/>
          <w:sz w:val="28"/>
          <w:szCs w:val="28"/>
        </w:rPr>
        <w:t>н</w:t>
      </w:r>
      <w:r w:rsidR="004D1365">
        <w:rPr>
          <w:snapToGrid w:val="0"/>
          <w:sz w:val="28"/>
          <w:szCs w:val="28"/>
        </w:rPr>
        <w:t>ы</w:t>
      </w:r>
      <w:r w:rsidR="007F230D">
        <w:rPr>
          <w:snapToGrid w:val="0"/>
          <w:sz w:val="28"/>
          <w:szCs w:val="28"/>
        </w:rPr>
        <w:t>м</w:t>
      </w:r>
      <w:r w:rsidR="004D1365">
        <w:rPr>
          <w:snapToGrid w:val="0"/>
          <w:sz w:val="28"/>
          <w:szCs w:val="28"/>
        </w:rPr>
        <w:t xml:space="preserve"> в приложении № 7 </w:t>
      </w:r>
      <w:r w:rsidR="004D1365">
        <w:rPr>
          <w:sz w:val="28"/>
          <w:szCs w:val="28"/>
        </w:rPr>
        <w:t>к настоящему</w:t>
      </w:r>
      <w:r w:rsidR="004D1365" w:rsidRPr="00701E0B">
        <w:rPr>
          <w:sz w:val="28"/>
          <w:szCs w:val="28"/>
        </w:rPr>
        <w:t xml:space="preserve"> Положени</w:t>
      </w:r>
      <w:r w:rsidR="006E19ED">
        <w:rPr>
          <w:sz w:val="28"/>
          <w:szCs w:val="28"/>
        </w:rPr>
        <w:t>ю</w:t>
      </w:r>
      <w:r w:rsidRPr="00767F4F">
        <w:rPr>
          <w:snapToGrid w:val="0"/>
          <w:sz w:val="28"/>
          <w:szCs w:val="28"/>
        </w:rPr>
        <w:t>.</w:t>
      </w:r>
    </w:p>
    <w:p w:rsidR="00906242" w:rsidRDefault="00E404FA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E404FA">
        <w:rPr>
          <w:sz w:val="28"/>
          <w:szCs w:val="28"/>
        </w:rPr>
        <w:t xml:space="preserve"> </w:t>
      </w:r>
      <w:r w:rsidRPr="00B148FC">
        <w:rPr>
          <w:sz w:val="28"/>
          <w:szCs w:val="28"/>
        </w:rPr>
        <w:t xml:space="preserve">После поступления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0"/>
        </w:rPr>
        <w:t>В</w:t>
      </w:r>
      <w:r w:rsidRPr="00701E0B">
        <w:rPr>
          <w:sz w:val="28"/>
          <w:szCs w:val="20"/>
        </w:rPr>
        <w:t>илючинского городского округа</w:t>
      </w:r>
      <w:r w:rsidRPr="00B148FC">
        <w:rPr>
          <w:sz w:val="28"/>
          <w:szCs w:val="28"/>
        </w:rPr>
        <w:t xml:space="preserve"> платежного документа, подтверждающего оплату восстановительной стоимости</w:t>
      </w:r>
      <w:r>
        <w:rPr>
          <w:sz w:val="28"/>
          <w:szCs w:val="28"/>
        </w:rPr>
        <w:t>,</w:t>
      </w:r>
      <w:r w:rsidRPr="00B148FC">
        <w:rPr>
          <w:sz w:val="28"/>
          <w:szCs w:val="28"/>
        </w:rPr>
        <w:t xml:space="preserve"> </w:t>
      </w:r>
      <w:r w:rsidRPr="00CD432F">
        <w:rPr>
          <w:snapToGrid w:val="0"/>
          <w:sz w:val="28"/>
          <w:szCs w:val="28"/>
        </w:rPr>
        <w:t>применяемой для возмещения ущерба зеленым насаждениям</w:t>
      </w:r>
      <w:r w:rsidRPr="00B148FC">
        <w:rPr>
          <w:sz w:val="28"/>
          <w:szCs w:val="28"/>
        </w:rPr>
        <w:t>, в те</w:t>
      </w:r>
      <w:r>
        <w:rPr>
          <w:sz w:val="28"/>
          <w:szCs w:val="28"/>
        </w:rPr>
        <w:t xml:space="preserve">чение </w:t>
      </w:r>
      <w:r w:rsidRPr="00B148FC">
        <w:rPr>
          <w:sz w:val="28"/>
          <w:szCs w:val="28"/>
        </w:rPr>
        <w:t xml:space="preserve">5 рабочих дней </w:t>
      </w:r>
      <w:r>
        <w:rPr>
          <w:sz w:val="28"/>
          <w:szCs w:val="28"/>
        </w:rPr>
        <w:t xml:space="preserve">администрация </w:t>
      </w:r>
      <w:r w:rsidR="00226C53">
        <w:rPr>
          <w:sz w:val="28"/>
          <w:szCs w:val="20"/>
        </w:rPr>
        <w:t>В</w:t>
      </w:r>
      <w:r w:rsidR="00226C53" w:rsidRPr="00701E0B">
        <w:rPr>
          <w:sz w:val="28"/>
          <w:szCs w:val="20"/>
        </w:rPr>
        <w:t>илючинского городского округа</w:t>
      </w:r>
      <w:r w:rsidR="00D20918" w:rsidRPr="00701E0B">
        <w:rPr>
          <w:sz w:val="28"/>
          <w:szCs w:val="28"/>
        </w:rPr>
        <w:t xml:space="preserve"> подготавливает </w:t>
      </w:r>
      <w:r w:rsidR="00906242">
        <w:rPr>
          <w:sz w:val="28"/>
          <w:szCs w:val="28"/>
        </w:rPr>
        <w:t>Р</w:t>
      </w:r>
      <w:r w:rsidR="00BD4AC5">
        <w:rPr>
          <w:sz w:val="28"/>
          <w:szCs w:val="28"/>
        </w:rPr>
        <w:t>азр</w:t>
      </w:r>
      <w:r w:rsidR="00226C53" w:rsidRPr="00AC7F7A">
        <w:rPr>
          <w:sz w:val="28"/>
          <w:szCs w:val="28"/>
        </w:rPr>
        <w:t xml:space="preserve">ешение </w:t>
      </w:r>
      <w:r w:rsidR="00906242">
        <w:rPr>
          <w:sz w:val="28"/>
          <w:szCs w:val="28"/>
        </w:rPr>
        <w:t>по форме</w:t>
      </w:r>
      <w:r w:rsidR="003437FC">
        <w:rPr>
          <w:sz w:val="28"/>
          <w:szCs w:val="28"/>
        </w:rPr>
        <w:t>,</w:t>
      </w:r>
      <w:r w:rsidR="00906242">
        <w:rPr>
          <w:sz w:val="28"/>
          <w:szCs w:val="28"/>
        </w:rPr>
        <w:t xml:space="preserve"> </w:t>
      </w:r>
      <w:r w:rsidR="00226C53">
        <w:rPr>
          <w:sz w:val="28"/>
          <w:szCs w:val="28"/>
        </w:rPr>
        <w:t xml:space="preserve">согласно приложению № </w:t>
      </w:r>
      <w:r w:rsidR="00906242">
        <w:rPr>
          <w:sz w:val="28"/>
          <w:szCs w:val="28"/>
        </w:rPr>
        <w:t>2</w:t>
      </w:r>
      <w:r w:rsidR="00226C53">
        <w:rPr>
          <w:sz w:val="28"/>
          <w:szCs w:val="28"/>
        </w:rPr>
        <w:t xml:space="preserve"> к настоящему</w:t>
      </w:r>
      <w:r w:rsidR="00226C53" w:rsidRPr="00701E0B">
        <w:rPr>
          <w:sz w:val="28"/>
          <w:szCs w:val="28"/>
        </w:rPr>
        <w:t xml:space="preserve"> </w:t>
      </w:r>
      <w:r w:rsidR="00906242" w:rsidRPr="00701E0B">
        <w:rPr>
          <w:sz w:val="28"/>
          <w:szCs w:val="28"/>
        </w:rPr>
        <w:t>Положени</w:t>
      </w:r>
      <w:r w:rsidR="00906242">
        <w:rPr>
          <w:sz w:val="28"/>
          <w:szCs w:val="28"/>
        </w:rPr>
        <w:t>ю.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>2.</w:t>
      </w:r>
      <w:r w:rsidR="00E404FA">
        <w:rPr>
          <w:sz w:val="28"/>
          <w:szCs w:val="28"/>
        </w:rPr>
        <w:t>6</w:t>
      </w:r>
      <w:r w:rsidRPr="00701E0B">
        <w:rPr>
          <w:sz w:val="28"/>
          <w:szCs w:val="28"/>
        </w:rPr>
        <w:t>. Выдача Р</w:t>
      </w:r>
      <w:r w:rsidR="00BD4AC5">
        <w:rPr>
          <w:sz w:val="28"/>
          <w:szCs w:val="28"/>
        </w:rPr>
        <w:t>азр</w:t>
      </w:r>
      <w:r w:rsidRPr="00701E0B">
        <w:rPr>
          <w:sz w:val="28"/>
          <w:szCs w:val="28"/>
        </w:rPr>
        <w:t xml:space="preserve">ешения без </w:t>
      </w:r>
      <w:r w:rsidR="002D601E">
        <w:rPr>
          <w:sz w:val="28"/>
          <w:szCs w:val="28"/>
        </w:rPr>
        <w:t>оплаты восстановительной стоимости</w:t>
      </w:r>
      <w:r w:rsidRPr="00701E0B">
        <w:rPr>
          <w:sz w:val="28"/>
          <w:szCs w:val="28"/>
        </w:rPr>
        <w:t xml:space="preserve"> производится в </w:t>
      </w:r>
      <w:r w:rsidR="00ED69A1">
        <w:rPr>
          <w:sz w:val="28"/>
          <w:szCs w:val="28"/>
        </w:rPr>
        <w:t>случаях, указанных в подпунктах 2-5 пункта 2.1 настоящего Положения.</w:t>
      </w:r>
    </w:p>
    <w:p w:rsidR="00E404FA" w:rsidRDefault="00E404FA" w:rsidP="00ED6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B148FC">
        <w:rPr>
          <w:sz w:val="28"/>
          <w:szCs w:val="28"/>
        </w:rPr>
        <w:t>О</w:t>
      </w:r>
      <w:r>
        <w:rPr>
          <w:sz w:val="28"/>
          <w:szCs w:val="28"/>
        </w:rPr>
        <w:t>снованиями для отказа в выдаче Р</w:t>
      </w:r>
      <w:r w:rsidRPr="00B148FC">
        <w:rPr>
          <w:sz w:val="28"/>
          <w:szCs w:val="28"/>
        </w:rPr>
        <w:t>азрешения служат неполные, не</w:t>
      </w:r>
      <w:r w:rsidR="003437FC">
        <w:rPr>
          <w:sz w:val="28"/>
          <w:szCs w:val="28"/>
        </w:rPr>
        <w:t>достоверные сведения в З</w:t>
      </w:r>
      <w:r w:rsidRPr="00B148FC">
        <w:rPr>
          <w:sz w:val="28"/>
          <w:szCs w:val="28"/>
        </w:rPr>
        <w:t>аявлении или в предоставленных документах, неполный состав прилагаемых документов, неоплата в установленный срок восстановительной стоимости</w:t>
      </w:r>
      <w:r>
        <w:rPr>
          <w:sz w:val="28"/>
          <w:szCs w:val="28"/>
        </w:rPr>
        <w:t>,</w:t>
      </w:r>
      <w:r w:rsidRPr="00B148FC">
        <w:rPr>
          <w:sz w:val="28"/>
          <w:szCs w:val="28"/>
        </w:rPr>
        <w:t xml:space="preserve"> </w:t>
      </w:r>
      <w:r w:rsidRPr="00CD432F">
        <w:rPr>
          <w:snapToGrid w:val="0"/>
          <w:sz w:val="28"/>
          <w:szCs w:val="28"/>
        </w:rPr>
        <w:t>применяемой для возмещения ущерба зеленым насаждениям</w:t>
      </w:r>
      <w:r>
        <w:rPr>
          <w:sz w:val="28"/>
          <w:szCs w:val="28"/>
        </w:rPr>
        <w:t>.</w:t>
      </w:r>
    </w:p>
    <w:p w:rsidR="00760C1A" w:rsidRDefault="00760C1A" w:rsidP="00ED6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 w:rsidRPr="00760C1A">
        <w:rPr>
          <w:sz w:val="28"/>
          <w:szCs w:val="28"/>
        </w:rPr>
        <w:t xml:space="preserve">Вывоз древесных остатков после вырубки зеленых насаждений и обрезки ветвей в кронах, а также пней, оставшихся после вырубки, осуществляется в </w:t>
      </w:r>
      <w:r w:rsidR="00A660AA">
        <w:rPr>
          <w:sz w:val="28"/>
          <w:szCs w:val="28"/>
        </w:rPr>
        <w:t>срок</w:t>
      </w:r>
      <w:r w:rsidR="004E1FC7">
        <w:rPr>
          <w:sz w:val="28"/>
          <w:szCs w:val="28"/>
        </w:rPr>
        <w:t>и</w:t>
      </w:r>
      <w:r w:rsidR="008445CD">
        <w:rPr>
          <w:sz w:val="28"/>
          <w:szCs w:val="28"/>
        </w:rPr>
        <w:t>,</w:t>
      </w:r>
      <w:r w:rsidR="00A660AA">
        <w:rPr>
          <w:sz w:val="28"/>
          <w:szCs w:val="28"/>
        </w:rPr>
        <w:t xml:space="preserve"> прописанные в п. 2 приложения 2 настоящего Положения</w:t>
      </w:r>
      <w:r w:rsidRPr="00760C1A">
        <w:rPr>
          <w:sz w:val="28"/>
          <w:szCs w:val="28"/>
        </w:rPr>
        <w:t xml:space="preserve"> с территорий вдоль основных автомобильных дорог и улиц улично-дорожной сети</w:t>
      </w:r>
      <w:r w:rsidR="008445CD">
        <w:rPr>
          <w:sz w:val="28"/>
          <w:szCs w:val="28"/>
        </w:rPr>
        <w:t>, а также</w:t>
      </w:r>
      <w:r w:rsidRPr="00760C1A">
        <w:rPr>
          <w:sz w:val="28"/>
          <w:szCs w:val="28"/>
        </w:rPr>
        <w:t xml:space="preserve"> с дворовых территорий и автомобильных дорог и улиц улично-дорожной сети второстепенного значения</w:t>
      </w:r>
      <w:r w:rsidR="008445CD">
        <w:rPr>
          <w:sz w:val="28"/>
          <w:szCs w:val="28"/>
        </w:rPr>
        <w:t xml:space="preserve"> в течение одних суток</w:t>
      </w:r>
      <w:r w:rsidRPr="00760C1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55B07">
        <w:rPr>
          <w:sz w:val="28"/>
          <w:szCs w:val="28"/>
        </w:rPr>
        <w:t>Ответственность за нарушение настоящ</w:t>
      </w:r>
      <w:r>
        <w:rPr>
          <w:sz w:val="28"/>
          <w:szCs w:val="28"/>
        </w:rPr>
        <w:t>его</w:t>
      </w:r>
      <w:r w:rsidRPr="00255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255B07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действующим </w:t>
      </w:r>
      <w:r w:rsidRPr="00255B0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 </w:t>
      </w:r>
      <w:r>
        <w:rPr>
          <w:sz w:val="28"/>
          <w:szCs w:val="20"/>
        </w:rPr>
        <w:t>Правилами благоустройства</w:t>
      </w:r>
      <w:r>
        <w:rPr>
          <w:sz w:val="28"/>
          <w:szCs w:val="28"/>
        </w:rPr>
        <w:t>.</w:t>
      </w:r>
    </w:p>
    <w:p w:rsidR="00643126" w:rsidRDefault="00643126" w:rsidP="00B472B1">
      <w:pPr>
        <w:pStyle w:val="a5"/>
        <w:jc w:val="both"/>
        <w:rPr>
          <w:sz w:val="28"/>
          <w:szCs w:val="28"/>
        </w:rPr>
      </w:pPr>
    </w:p>
    <w:p w:rsidR="00ED69A1" w:rsidRDefault="00D20918" w:rsidP="00ED69A1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lastRenderedPageBreak/>
        <w:t>3. Вырубка деревьев и</w:t>
      </w:r>
      <w:r w:rsidR="00943E3F">
        <w:rPr>
          <w:b/>
          <w:sz w:val="28"/>
          <w:szCs w:val="28"/>
        </w:rPr>
        <w:t xml:space="preserve"> кустарников </w:t>
      </w:r>
      <w:r w:rsidR="00ED69A1">
        <w:rPr>
          <w:b/>
          <w:sz w:val="28"/>
          <w:szCs w:val="28"/>
        </w:rPr>
        <w:t xml:space="preserve">в целях </w:t>
      </w:r>
      <w:r w:rsidR="00ED69A1" w:rsidRPr="00ED69A1">
        <w:rPr>
          <w:b/>
          <w:sz w:val="28"/>
          <w:szCs w:val="28"/>
        </w:rPr>
        <w:t>реализации проекта, предусмотренного градостроительной документа</w:t>
      </w:r>
      <w:r w:rsidR="00ED69A1">
        <w:rPr>
          <w:b/>
          <w:sz w:val="28"/>
          <w:szCs w:val="28"/>
        </w:rPr>
        <w:t>цией,</w:t>
      </w:r>
    </w:p>
    <w:p w:rsidR="00D20918" w:rsidRDefault="00ED69A1" w:rsidP="00ED69A1">
      <w:pPr>
        <w:pStyle w:val="a5"/>
        <w:ind w:firstLine="709"/>
        <w:jc w:val="center"/>
        <w:rPr>
          <w:b/>
          <w:sz w:val="28"/>
          <w:szCs w:val="28"/>
        </w:rPr>
      </w:pPr>
      <w:proofErr w:type="gramStart"/>
      <w:r w:rsidRPr="00ED69A1">
        <w:rPr>
          <w:b/>
          <w:sz w:val="28"/>
          <w:szCs w:val="28"/>
        </w:rPr>
        <w:t>утвержденного</w:t>
      </w:r>
      <w:proofErr w:type="gramEnd"/>
      <w:r w:rsidRPr="00ED69A1">
        <w:rPr>
          <w:b/>
          <w:sz w:val="28"/>
          <w:szCs w:val="28"/>
        </w:rPr>
        <w:t xml:space="preserve"> в установленном порядке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>3.1. Вырубка деревьев и кустарников при осуществлении градостроительной деятельности может быть разрешена при наличии утвержденной в установленном порядке проектной документации в целях:</w:t>
      </w:r>
    </w:p>
    <w:p w:rsidR="00D20918" w:rsidRPr="00701E0B" w:rsidRDefault="00BA7EE6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 xml:space="preserve">строительства новых объектов жилищного, социально-бытового, коммунального, промышленного и иного назначения, предусмотренных градостроительной документацией; </w:t>
      </w:r>
    </w:p>
    <w:p w:rsidR="00D20918" w:rsidRPr="00701E0B" w:rsidRDefault="00BA7EE6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 xml:space="preserve">реконструкции существующих объектов различного функционального назначения; </w:t>
      </w:r>
    </w:p>
    <w:p w:rsidR="00D20918" w:rsidRPr="00701E0B" w:rsidRDefault="00BA7EE6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>производства</w:t>
      </w:r>
      <w:r w:rsidR="00943E3F">
        <w:rPr>
          <w:sz w:val="28"/>
          <w:szCs w:val="28"/>
        </w:rPr>
        <w:t xml:space="preserve"> </w:t>
      </w:r>
      <w:r w:rsidR="00D20918" w:rsidRPr="00701E0B">
        <w:rPr>
          <w:sz w:val="28"/>
          <w:szCs w:val="28"/>
        </w:rPr>
        <w:t xml:space="preserve">плановых работ по прокладке (перекладке) инженерных сетей и коммуникаций; </w:t>
      </w:r>
    </w:p>
    <w:p w:rsidR="00D20918" w:rsidRPr="00701E0B" w:rsidRDefault="00BA7EE6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 xml:space="preserve">осуществления иной деятельности, предусматривающей производство строительных и земляных работ на территориях, занятых зелеными насаждениями. </w:t>
      </w: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>3.2. К Заявлению прилагаются следующие документы:</w:t>
      </w:r>
    </w:p>
    <w:p w:rsidR="00D20918" w:rsidRPr="00701E0B" w:rsidRDefault="00943E3F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="00D20918" w:rsidRPr="00701E0B">
        <w:rPr>
          <w:sz w:val="28"/>
          <w:szCs w:val="28"/>
        </w:rPr>
        <w:t>правоустанавливающи</w:t>
      </w:r>
      <w:r w:rsidR="00F866F8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</w:t>
      </w:r>
      <w:r w:rsidR="00F866F8">
        <w:rPr>
          <w:sz w:val="28"/>
          <w:szCs w:val="28"/>
        </w:rPr>
        <w:t>ов</w:t>
      </w:r>
      <w:r>
        <w:rPr>
          <w:sz w:val="28"/>
          <w:szCs w:val="28"/>
        </w:rPr>
        <w:t xml:space="preserve"> на земельный участок;</w:t>
      </w:r>
    </w:p>
    <w:p w:rsidR="00D20918" w:rsidRPr="00701E0B" w:rsidRDefault="00943E3F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20918" w:rsidRPr="00701E0B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="00D20918" w:rsidRPr="00701E0B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>;</w:t>
      </w:r>
    </w:p>
    <w:p w:rsidR="00D20918" w:rsidRPr="00701E0B" w:rsidRDefault="00943E3F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 xml:space="preserve">согласование с </w:t>
      </w:r>
      <w:r w:rsidR="002D601E">
        <w:rPr>
          <w:sz w:val="28"/>
          <w:szCs w:val="28"/>
        </w:rPr>
        <w:t>правообладателем</w:t>
      </w:r>
      <w:r w:rsidR="00D20918" w:rsidRPr="00701E0B">
        <w:rPr>
          <w:sz w:val="28"/>
          <w:szCs w:val="28"/>
        </w:rPr>
        <w:t xml:space="preserve"> земельного участка, на котором предполагается производство вырубки деревьев и к</w:t>
      </w:r>
      <w:r>
        <w:rPr>
          <w:sz w:val="28"/>
          <w:szCs w:val="28"/>
        </w:rPr>
        <w:t>устарников (при необходимости);</w:t>
      </w:r>
    </w:p>
    <w:p w:rsidR="00D20918" w:rsidRDefault="00255178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>проек</w:t>
      </w:r>
      <w:r w:rsidR="00711E77">
        <w:rPr>
          <w:sz w:val="28"/>
          <w:szCs w:val="28"/>
        </w:rPr>
        <w:t>т благоустройства и озеленения;</w:t>
      </w:r>
    </w:p>
    <w:p w:rsidR="000B32D5" w:rsidRPr="000B32D5" w:rsidRDefault="000B32D5" w:rsidP="000B32D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2D5">
        <w:rPr>
          <w:sz w:val="28"/>
          <w:szCs w:val="28"/>
        </w:rPr>
        <w:t xml:space="preserve"> схема </w:t>
      </w:r>
      <w:r w:rsidR="004D18C1">
        <w:rPr>
          <w:sz w:val="28"/>
          <w:szCs w:val="28"/>
        </w:rPr>
        <w:t xml:space="preserve">расположения земельного </w:t>
      </w:r>
      <w:r w:rsidRPr="000B32D5">
        <w:rPr>
          <w:sz w:val="28"/>
          <w:szCs w:val="28"/>
        </w:rPr>
        <w:t>участка до ближайших строений или других ориентиров с нанесением зеленых насаждений, подлежащих вырубке;</w:t>
      </w:r>
    </w:p>
    <w:p w:rsidR="000B32D5" w:rsidRPr="000B32D5" w:rsidRDefault="000B32D5" w:rsidP="000B32D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2D5">
        <w:rPr>
          <w:sz w:val="28"/>
          <w:szCs w:val="28"/>
        </w:rPr>
        <w:t xml:space="preserve"> утвержденная градостроительная документация в случае, если производится вырубка зеленых насаждений, попадающих под габариты строящихся</w:t>
      </w:r>
      <w:r>
        <w:rPr>
          <w:sz w:val="28"/>
          <w:szCs w:val="28"/>
        </w:rPr>
        <w:t xml:space="preserve"> зданий и сооружений.</w:t>
      </w:r>
    </w:p>
    <w:p w:rsidR="00943E3F" w:rsidRPr="00701E0B" w:rsidRDefault="00943E3F" w:rsidP="00701E0B">
      <w:pPr>
        <w:pStyle w:val="a5"/>
        <w:ind w:firstLine="709"/>
        <w:jc w:val="both"/>
        <w:rPr>
          <w:sz w:val="28"/>
          <w:szCs w:val="28"/>
        </w:rPr>
      </w:pPr>
    </w:p>
    <w:p w:rsidR="00D20918" w:rsidRDefault="00D20918" w:rsidP="00943E3F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t>4. Вырубка д</w:t>
      </w:r>
      <w:r w:rsidR="00943E3F">
        <w:rPr>
          <w:b/>
          <w:sz w:val="28"/>
          <w:szCs w:val="28"/>
        </w:rPr>
        <w:t>еревьев и кустарников в случаях</w:t>
      </w:r>
      <w:r w:rsidR="00ED69A1">
        <w:rPr>
          <w:b/>
          <w:sz w:val="28"/>
          <w:szCs w:val="28"/>
        </w:rPr>
        <w:t xml:space="preserve"> </w:t>
      </w:r>
      <w:r w:rsidRPr="00701E0B">
        <w:rPr>
          <w:b/>
          <w:sz w:val="28"/>
          <w:szCs w:val="28"/>
        </w:rPr>
        <w:t>предотвращения</w:t>
      </w:r>
      <w:r w:rsidR="00943E3F">
        <w:rPr>
          <w:b/>
          <w:sz w:val="28"/>
          <w:szCs w:val="28"/>
        </w:rPr>
        <w:t xml:space="preserve"> нарушений норм и правил</w:t>
      </w:r>
      <w:r w:rsidR="00ED69A1">
        <w:rPr>
          <w:b/>
          <w:sz w:val="28"/>
          <w:szCs w:val="28"/>
        </w:rPr>
        <w:t xml:space="preserve"> </w:t>
      </w:r>
      <w:r w:rsidRPr="00701E0B">
        <w:rPr>
          <w:b/>
          <w:sz w:val="28"/>
          <w:szCs w:val="28"/>
        </w:rPr>
        <w:t>эксплуатации объектов инфраструктуры</w:t>
      </w:r>
      <w:r w:rsidR="00ED69A1" w:rsidRPr="00ED69A1">
        <w:rPr>
          <w:sz w:val="28"/>
          <w:szCs w:val="28"/>
        </w:rPr>
        <w:t xml:space="preserve"> </w:t>
      </w:r>
      <w:r w:rsidR="00ED69A1" w:rsidRPr="00ED69A1">
        <w:rPr>
          <w:b/>
          <w:sz w:val="28"/>
          <w:szCs w:val="28"/>
        </w:rPr>
        <w:t>вследствие разрастания зеленых насаждений</w:t>
      </w:r>
    </w:p>
    <w:p w:rsidR="00943E3F" w:rsidRPr="00701E0B" w:rsidRDefault="00943E3F" w:rsidP="00943E3F">
      <w:pPr>
        <w:pStyle w:val="a5"/>
        <w:ind w:firstLine="709"/>
        <w:jc w:val="center"/>
        <w:rPr>
          <w:b/>
          <w:sz w:val="28"/>
          <w:szCs w:val="28"/>
        </w:rPr>
      </w:pP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 xml:space="preserve">4.1. Вырубка деревьев и кустарников в </w:t>
      </w:r>
      <w:r w:rsidR="003437FC">
        <w:rPr>
          <w:sz w:val="28"/>
          <w:szCs w:val="28"/>
        </w:rPr>
        <w:t>цел</w:t>
      </w:r>
      <w:r w:rsidRPr="00701E0B">
        <w:rPr>
          <w:sz w:val="28"/>
          <w:szCs w:val="28"/>
        </w:rPr>
        <w:t xml:space="preserve">ях предотвращения нарушений норм и правил эксплуатации объектов инфраструктуры на территории </w:t>
      </w:r>
      <w:r w:rsidR="00C85C9F">
        <w:rPr>
          <w:sz w:val="28"/>
          <w:szCs w:val="28"/>
        </w:rPr>
        <w:t xml:space="preserve">Вилючинского городского округа </w:t>
      </w:r>
      <w:r w:rsidRPr="00701E0B">
        <w:rPr>
          <w:sz w:val="28"/>
          <w:szCs w:val="28"/>
        </w:rPr>
        <w:t xml:space="preserve">разрешается </w:t>
      </w:r>
      <w:proofErr w:type="gramStart"/>
      <w:r w:rsidR="003437FC">
        <w:rPr>
          <w:sz w:val="28"/>
          <w:szCs w:val="28"/>
        </w:rPr>
        <w:t>для</w:t>
      </w:r>
      <w:proofErr w:type="gramEnd"/>
      <w:r w:rsidRPr="00701E0B">
        <w:rPr>
          <w:sz w:val="28"/>
          <w:szCs w:val="28"/>
        </w:rPr>
        <w:t>:</w:t>
      </w:r>
    </w:p>
    <w:p w:rsidR="00D20918" w:rsidRPr="00701E0B" w:rsidRDefault="00915689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>предотвращения угрозы возникновения аварийных и чрезвычайных ситуаций на трассах инженерных коммуникаций и объект</w:t>
      </w:r>
      <w:r w:rsidR="003437FC">
        <w:rPr>
          <w:sz w:val="28"/>
          <w:szCs w:val="28"/>
        </w:rPr>
        <w:t>ах</w:t>
      </w:r>
      <w:r w:rsidR="00D20918" w:rsidRPr="00701E0B">
        <w:rPr>
          <w:sz w:val="28"/>
          <w:szCs w:val="28"/>
        </w:rPr>
        <w:t xml:space="preserve"> системы жизнеобеспече</w:t>
      </w:r>
      <w:r>
        <w:rPr>
          <w:sz w:val="28"/>
          <w:szCs w:val="28"/>
        </w:rPr>
        <w:t>ния;</w:t>
      </w:r>
    </w:p>
    <w:p w:rsidR="00D20918" w:rsidRPr="00701E0B" w:rsidRDefault="00915689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>предотвращения угрозы б</w:t>
      </w:r>
      <w:r>
        <w:rPr>
          <w:sz w:val="28"/>
          <w:szCs w:val="28"/>
        </w:rPr>
        <w:t>езопасности дорожного движения;</w:t>
      </w:r>
    </w:p>
    <w:p w:rsidR="00D20918" w:rsidRPr="00701E0B" w:rsidRDefault="00915689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>обеспечения подъезда санитарных, аварийно-спасательных служб и уборочной техники к жилым домам</w:t>
      </w:r>
      <w:r>
        <w:rPr>
          <w:sz w:val="28"/>
          <w:szCs w:val="28"/>
        </w:rPr>
        <w:t xml:space="preserve"> и производственным помещениям;</w:t>
      </w:r>
    </w:p>
    <w:p w:rsidR="00D20918" w:rsidRPr="00701E0B" w:rsidRDefault="00915689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18" w:rsidRPr="00701E0B">
        <w:rPr>
          <w:sz w:val="28"/>
          <w:szCs w:val="28"/>
        </w:rPr>
        <w:t>устранения иных нарушений норм и правил эксплуатации объектов инфраструкту</w:t>
      </w:r>
      <w:r>
        <w:rPr>
          <w:sz w:val="28"/>
          <w:szCs w:val="28"/>
        </w:rPr>
        <w:t>ры.</w:t>
      </w:r>
    </w:p>
    <w:p w:rsidR="00884940" w:rsidRPr="000B32D5" w:rsidRDefault="00D20918" w:rsidP="00884940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lastRenderedPageBreak/>
        <w:t>4.2. К Заявлению прилага</w:t>
      </w:r>
      <w:r w:rsidR="002F5C49">
        <w:rPr>
          <w:sz w:val="28"/>
          <w:szCs w:val="28"/>
        </w:rPr>
        <w:t>е</w:t>
      </w:r>
      <w:r w:rsidRPr="00701E0B">
        <w:rPr>
          <w:sz w:val="28"/>
          <w:szCs w:val="28"/>
        </w:rPr>
        <w:t>тся</w:t>
      </w:r>
      <w:r w:rsidR="00884940" w:rsidRPr="000B32D5">
        <w:rPr>
          <w:sz w:val="28"/>
          <w:szCs w:val="28"/>
        </w:rPr>
        <w:t xml:space="preserve"> схема </w:t>
      </w:r>
      <w:r w:rsidR="00884940">
        <w:rPr>
          <w:sz w:val="28"/>
          <w:szCs w:val="28"/>
        </w:rPr>
        <w:t xml:space="preserve">расположения земельного </w:t>
      </w:r>
      <w:r w:rsidR="00884940" w:rsidRPr="000B32D5">
        <w:rPr>
          <w:sz w:val="28"/>
          <w:szCs w:val="28"/>
        </w:rPr>
        <w:t>участка до ближайших строений или других ориентиров с нанесением зеленых</w:t>
      </w:r>
      <w:r w:rsidR="00884940">
        <w:rPr>
          <w:sz w:val="28"/>
          <w:szCs w:val="28"/>
        </w:rPr>
        <w:t xml:space="preserve"> насаждений, подлежащих вырубке.</w:t>
      </w:r>
    </w:p>
    <w:p w:rsidR="00883DF8" w:rsidRPr="00701E0B" w:rsidRDefault="00883DF8" w:rsidP="00701E0B">
      <w:pPr>
        <w:pStyle w:val="a5"/>
        <w:ind w:firstLine="709"/>
        <w:jc w:val="both"/>
        <w:rPr>
          <w:sz w:val="28"/>
          <w:szCs w:val="28"/>
        </w:rPr>
      </w:pPr>
    </w:p>
    <w:p w:rsidR="00ED69A1" w:rsidRDefault="00D20918" w:rsidP="00915689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t>5. Вырубка деревьев и к</w:t>
      </w:r>
      <w:r w:rsidR="00915689">
        <w:rPr>
          <w:b/>
          <w:sz w:val="28"/>
          <w:szCs w:val="28"/>
        </w:rPr>
        <w:t xml:space="preserve">устарников в случаях </w:t>
      </w:r>
      <w:r w:rsidR="00ED69A1">
        <w:rPr>
          <w:b/>
          <w:sz w:val="28"/>
          <w:szCs w:val="28"/>
        </w:rPr>
        <w:t>ликвидации</w:t>
      </w:r>
    </w:p>
    <w:p w:rsidR="00ED69A1" w:rsidRDefault="00ED69A1" w:rsidP="00915689">
      <w:pPr>
        <w:pStyle w:val="a5"/>
        <w:ind w:firstLine="709"/>
        <w:jc w:val="center"/>
        <w:rPr>
          <w:b/>
          <w:sz w:val="28"/>
          <w:szCs w:val="28"/>
        </w:rPr>
      </w:pPr>
      <w:r w:rsidRPr="00ED69A1">
        <w:rPr>
          <w:b/>
          <w:sz w:val="28"/>
          <w:szCs w:val="28"/>
        </w:rPr>
        <w:t xml:space="preserve">аварийных и чрезвычайных ситуаций </w:t>
      </w:r>
      <w:proofErr w:type="gramStart"/>
      <w:r w:rsidRPr="00ED69A1">
        <w:rPr>
          <w:b/>
          <w:sz w:val="28"/>
          <w:szCs w:val="28"/>
        </w:rPr>
        <w:t>природного</w:t>
      </w:r>
      <w:proofErr w:type="gramEnd"/>
      <w:r w:rsidRPr="00ED69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</w:p>
    <w:p w:rsidR="00ED69A1" w:rsidRDefault="00ED69A1" w:rsidP="00915689">
      <w:pPr>
        <w:pStyle w:val="a5"/>
        <w:ind w:firstLine="709"/>
        <w:jc w:val="center"/>
        <w:rPr>
          <w:b/>
          <w:sz w:val="28"/>
          <w:szCs w:val="28"/>
        </w:rPr>
      </w:pPr>
      <w:r w:rsidRPr="00ED69A1">
        <w:rPr>
          <w:b/>
          <w:sz w:val="28"/>
          <w:szCs w:val="28"/>
        </w:rPr>
        <w:t>техногенного характера, в том числе</w:t>
      </w:r>
      <w:r>
        <w:rPr>
          <w:b/>
          <w:sz w:val="28"/>
          <w:szCs w:val="28"/>
        </w:rPr>
        <w:t xml:space="preserve"> ремонта </w:t>
      </w:r>
      <w:proofErr w:type="gramStart"/>
      <w:r>
        <w:rPr>
          <w:b/>
          <w:sz w:val="28"/>
          <w:szCs w:val="28"/>
        </w:rPr>
        <w:t>подземных</w:t>
      </w:r>
      <w:proofErr w:type="gramEnd"/>
    </w:p>
    <w:p w:rsidR="00ED69A1" w:rsidRDefault="00ED69A1" w:rsidP="00915689">
      <w:pPr>
        <w:pStyle w:val="a5"/>
        <w:ind w:firstLine="709"/>
        <w:jc w:val="center"/>
        <w:rPr>
          <w:b/>
          <w:sz w:val="28"/>
          <w:szCs w:val="28"/>
        </w:rPr>
      </w:pPr>
      <w:r w:rsidRPr="00ED69A1">
        <w:rPr>
          <w:b/>
          <w:sz w:val="28"/>
          <w:szCs w:val="28"/>
        </w:rPr>
        <w:t>коммуникаций и капитальных инженерных сооружений</w:t>
      </w:r>
    </w:p>
    <w:p w:rsidR="00915689" w:rsidRPr="00701E0B" w:rsidRDefault="00915689" w:rsidP="00915689">
      <w:pPr>
        <w:pStyle w:val="a5"/>
        <w:ind w:firstLine="709"/>
        <w:jc w:val="center"/>
        <w:rPr>
          <w:b/>
          <w:sz w:val="28"/>
          <w:szCs w:val="28"/>
        </w:rPr>
      </w:pPr>
    </w:p>
    <w:p w:rsidR="00133499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 xml:space="preserve">5.1. При ликвидации последствий аварий на трассах инженерных коммуникаций вырубка зеленых насаждений </w:t>
      </w:r>
      <w:r w:rsidR="00133499">
        <w:rPr>
          <w:sz w:val="28"/>
          <w:szCs w:val="28"/>
        </w:rPr>
        <w:t xml:space="preserve">производится с уведомлением </w:t>
      </w:r>
      <w:r w:rsidR="00F242DE">
        <w:rPr>
          <w:sz w:val="28"/>
          <w:szCs w:val="28"/>
        </w:rPr>
        <w:t>собственника</w:t>
      </w:r>
      <w:r w:rsidR="00133499">
        <w:rPr>
          <w:sz w:val="28"/>
          <w:szCs w:val="28"/>
        </w:rPr>
        <w:t>, при этом оформление разрешения на вырубку не требуется.</w:t>
      </w:r>
    </w:p>
    <w:p w:rsidR="00D20918" w:rsidRPr="00701E0B" w:rsidRDefault="00133499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20918" w:rsidRPr="00701E0B">
        <w:rPr>
          <w:sz w:val="28"/>
          <w:szCs w:val="28"/>
        </w:rPr>
        <w:t>. В случаях, требующих незамедлительных оперативных действий по ликвидации угрозы для здоровья и жизни людей, предотвращени</w:t>
      </w:r>
      <w:r w:rsidR="003437FC">
        <w:rPr>
          <w:sz w:val="28"/>
          <w:szCs w:val="28"/>
        </w:rPr>
        <w:t>ю</w:t>
      </w:r>
      <w:r w:rsidR="00D20918" w:rsidRPr="00701E0B">
        <w:rPr>
          <w:sz w:val="28"/>
          <w:szCs w:val="28"/>
        </w:rPr>
        <w:t xml:space="preserve"> материального ущерба, а также восстановлени</w:t>
      </w:r>
      <w:r w:rsidR="003437FC">
        <w:rPr>
          <w:sz w:val="28"/>
          <w:szCs w:val="28"/>
        </w:rPr>
        <w:t>ю</w:t>
      </w:r>
      <w:r w:rsidR="00D20918" w:rsidRPr="00701E0B">
        <w:rPr>
          <w:sz w:val="28"/>
          <w:szCs w:val="28"/>
        </w:rPr>
        <w:t xml:space="preserve"> работоспособности систем жизнеобеспечения, решение о вырубке зеленых насаждений принимается руководителем подразделения аварийно-спасательной или иной уполномоченной службы непосредственно на месте аварии.</w:t>
      </w:r>
    </w:p>
    <w:p w:rsidR="00D20918" w:rsidRDefault="00643126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20918" w:rsidRPr="00701E0B">
        <w:rPr>
          <w:sz w:val="28"/>
          <w:szCs w:val="28"/>
        </w:rPr>
        <w:t>. Вырубка зеленых насаждений в случ</w:t>
      </w:r>
      <w:r w:rsidR="00133499">
        <w:rPr>
          <w:sz w:val="28"/>
          <w:szCs w:val="28"/>
        </w:rPr>
        <w:t>аях, предусмотренных пунктом 5.2</w:t>
      </w:r>
      <w:r w:rsidR="00D20918" w:rsidRPr="00701E0B">
        <w:rPr>
          <w:sz w:val="28"/>
          <w:szCs w:val="28"/>
        </w:rPr>
        <w:t xml:space="preserve"> настоящего Положения, производится на основании наряда-задания, выданного руководителем </w:t>
      </w:r>
      <w:r w:rsidR="00347F85" w:rsidRPr="00701E0B">
        <w:rPr>
          <w:sz w:val="28"/>
          <w:szCs w:val="28"/>
        </w:rPr>
        <w:t>подразделения аварийно-спасательной или иной уполномоченной службы</w:t>
      </w:r>
      <w:r w:rsidR="00D20918" w:rsidRPr="00701E0B">
        <w:rPr>
          <w:sz w:val="28"/>
          <w:szCs w:val="28"/>
        </w:rPr>
        <w:t xml:space="preserve"> (или фиксируется актом о вырубке зеленых насаждений), копия которого в дальнейшем предоставляется в </w:t>
      </w:r>
      <w:r w:rsidR="00AF3583">
        <w:rPr>
          <w:sz w:val="28"/>
          <w:szCs w:val="28"/>
        </w:rPr>
        <w:t>а</w:t>
      </w:r>
      <w:r w:rsidR="004216D4" w:rsidRPr="00701E0B">
        <w:rPr>
          <w:sz w:val="28"/>
          <w:szCs w:val="28"/>
        </w:rPr>
        <w:t xml:space="preserve">дминистрацию </w:t>
      </w:r>
      <w:r w:rsidR="00AF3583">
        <w:rPr>
          <w:sz w:val="28"/>
          <w:szCs w:val="20"/>
        </w:rPr>
        <w:t>В</w:t>
      </w:r>
      <w:r w:rsidR="00AF3583" w:rsidRPr="00701E0B">
        <w:rPr>
          <w:sz w:val="28"/>
          <w:szCs w:val="20"/>
        </w:rPr>
        <w:t>илючинского городского округа</w:t>
      </w:r>
      <w:r w:rsidR="004216D4" w:rsidRPr="00701E0B">
        <w:rPr>
          <w:sz w:val="28"/>
          <w:szCs w:val="28"/>
        </w:rPr>
        <w:t>.</w:t>
      </w:r>
    </w:p>
    <w:p w:rsidR="00A67216" w:rsidRDefault="00A67216" w:rsidP="00701E0B">
      <w:pPr>
        <w:pStyle w:val="a5"/>
        <w:ind w:firstLine="709"/>
        <w:jc w:val="both"/>
        <w:rPr>
          <w:sz w:val="28"/>
          <w:szCs w:val="28"/>
        </w:rPr>
      </w:pPr>
    </w:p>
    <w:p w:rsidR="00ED69A1" w:rsidRDefault="00D20918" w:rsidP="00AF3583">
      <w:pPr>
        <w:pStyle w:val="a5"/>
        <w:ind w:firstLine="709"/>
        <w:jc w:val="center"/>
        <w:rPr>
          <w:b/>
          <w:sz w:val="28"/>
          <w:szCs w:val="28"/>
        </w:rPr>
      </w:pPr>
      <w:r w:rsidRPr="00701E0B">
        <w:rPr>
          <w:b/>
          <w:sz w:val="28"/>
          <w:szCs w:val="28"/>
        </w:rPr>
        <w:t xml:space="preserve">6. </w:t>
      </w:r>
      <w:r w:rsidR="00ED69A1" w:rsidRPr="00ED69A1">
        <w:rPr>
          <w:b/>
          <w:sz w:val="28"/>
          <w:szCs w:val="28"/>
        </w:rPr>
        <w:t>Проведение санитарной вырубки</w:t>
      </w:r>
      <w:r w:rsidR="00ED69A1">
        <w:rPr>
          <w:b/>
          <w:sz w:val="28"/>
          <w:szCs w:val="28"/>
        </w:rPr>
        <w:t xml:space="preserve"> и реконструкций</w:t>
      </w:r>
    </w:p>
    <w:p w:rsidR="00D20918" w:rsidRDefault="00ED69A1" w:rsidP="00AF3583">
      <w:pPr>
        <w:pStyle w:val="a5"/>
        <w:ind w:firstLine="709"/>
        <w:jc w:val="center"/>
        <w:rPr>
          <w:b/>
          <w:sz w:val="28"/>
          <w:szCs w:val="28"/>
        </w:rPr>
      </w:pPr>
      <w:r w:rsidRPr="00ED69A1">
        <w:rPr>
          <w:b/>
          <w:sz w:val="28"/>
          <w:szCs w:val="28"/>
        </w:rPr>
        <w:t>зеленых насаждений</w:t>
      </w:r>
    </w:p>
    <w:p w:rsidR="00AF3583" w:rsidRPr="00701E0B" w:rsidRDefault="00AF3583" w:rsidP="00AF3583">
      <w:pPr>
        <w:pStyle w:val="a5"/>
        <w:ind w:firstLine="709"/>
        <w:jc w:val="center"/>
        <w:rPr>
          <w:b/>
          <w:sz w:val="28"/>
          <w:szCs w:val="28"/>
        </w:rPr>
      </w:pPr>
    </w:p>
    <w:p w:rsidR="00D20918" w:rsidRPr="00701E0B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>6.1</w:t>
      </w:r>
      <w:r w:rsidR="00255178">
        <w:rPr>
          <w:sz w:val="28"/>
          <w:szCs w:val="28"/>
        </w:rPr>
        <w:t xml:space="preserve">. </w:t>
      </w:r>
      <w:r w:rsidRPr="00701E0B">
        <w:rPr>
          <w:sz w:val="28"/>
          <w:szCs w:val="28"/>
        </w:rPr>
        <w:t xml:space="preserve">Санитарной вырубке и уборке подлежат сухостойные, аварийные, </w:t>
      </w:r>
      <w:proofErr w:type="spellStart"/>
      <w:r w:rsidRPr="00701E0B">
        <w:rPr>
          <w:sz w:val="28"/>
          <w:szCs w:val="28"/>
        </w:rPr>
        <w:t>фаутные</w:t>
      </w:r>
      <w:proofErr w:type="spellEnd"/>
      <w:r w:rsidRPr="00701E0B">
        <w:rPr>
          <w:sz w:val="28"/>
          <w:szCs w:val="28"/>
        </w:rPr>
        <w:t>, поврежденные (неподдающиеся восстановлению) деревья и кустар</w:t>
      </w:r>
      <w:r w:rsidR="00F242DE">
        <w:rPr>
          <w:sz w:val="28"/>
          <w:szCs w:val="28"/>
        </w:rPr>
        <w:t>ники</w:t>
      </w:r>
      <w:r w:rsidRPr="00701E0B">
        <w:rPr>
          <w:sz w:val="28"/>
          <w:szCs w:val="28"/>
        </w:rPr>
        <w:t>.</w:t>
      </w:r>
    </w:p>
    <w:p w:rsidR="00D20918" w:rsidRDefault="00D20918" w:rsidP="00701E0B">
      <w:pPr>
        <w:pStyle w:val="a5"/>
        <w:ind w:firstLine="709"/>
        <w:jc w:val="both"/>
        <w:rPr>
          <w:sz w:val="28"/>
          <w:szCs w:val="28"/>
        </w:rPr>
      </w:pPr>
      <w:r w:rsidRPr="00701E0B">
        <w:rPr>
          <w:sz w:val="28"/>
          <w:szCs w:val="28"/>
        </w:rPr>
        <w:t xml:space="preserve">6.2. Санитарная вырубка зеленых насаждений производится по инициативе </w:t>
      </w:r>
      <w:r w:rsidR="002D601E">
        <w:rPr>
          <w:sz w:val="28"/>
          <w:szCs w:val="28"/>
        </w:rPr>
        <w:t>правообладателей</w:t>
      </w:r>
      <w:r w:rsidRPr="00701E0B">
        <w:rPr>
          <w:sz w:val="28"/>
          <w:szCs w:val="28"/>
        </w:rPr>
        <w:t xml:space="preserve"> земельных участков, а также организаций, за которыми закреплено содержание природных и озелененных территорий.</w:t>
      </w:r>
    </w:p>
    <w:p w:rsidR="00FB6C17" w:rsidRDefault="00FB6C17" w:rsidP="00701E0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1E0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01E0B">
        <w:rPr>
          <w:sz w:val="28"/>
          <w:szCs w:val="28"/>
        </w:rPr>
        <w:t>. К Заявлению прилага</w:t>
      </w:r>
      <w:r>
        <w:rPr>
          <w:sz w:val="28"/>
          <w:szCs w:val="28"/>
        </w:rPr>
        <w:t>е</w:t>
      </w:r>
      <w:r w:rsidRPr="00701E0B">
        <w:rPr>
          <w:sz w:val="28"/>
          <w:szCs w:val="28"/>
        </w:rPr>
        <w:t>тся</w:t>
      </w:r>
      <w:r w:rsidRPr="000B32D5">
        <w:rPr>
          <w:sz w:val="28"/>
          <w:szCs w:val="28"/>
        </w:rPr>
        <w:t xml:space="preserve"> схема </w:t>
      </w:r>
      <w:r>
        <w:rPr>
          <w:sz w:val="28"/>
          <w:szCs w:val="28"/>
        </w:rPr>
        <w:t xml:space="preserve">расположения земельного </w:t>
      </w:r>
      <w:r w:rsidRPr="000B32D5">
        <w:rPr>
          <w:sz w:val="28"/>
          <w:szCs w:val="28"/>
        </w:rPr>
        <w:t>участка до ближайших строений или других ориентиров с нанесением зеленых</w:t>
      </w:r>
      <w:r>
        <w:rPr>
          <w:sz w:val="28"/>
          <w:szCs w:val="28"/>
        </w:rPr>
        <w:t xml:space="preserve"> насаждений, подлежащих вырубке.</w:t>
      </w:r>
    </w:p>
    <w:p w:rsidR="00FE663A" w:rsidRDefault="00FE663A" w:rsidP="00701E0B">
      <w:pPr>
        <w:pStyle w:val="a5"/>
        <w:ind w:firstLine="709"/>
        <w:jc w:val="both"/>
        <w:rPr>
          <w:sz w:val="28"/>
          <w:szCs w:val="28"/>
        </w:rPr>
      </w:pPr>
    </w:p>
    <w:p w:rsidR="00ED69A1" w:rsidRDefault="00FE663A" w:rsidP="00ED69A1">
      <w:pPr>
        <w:pStyle w:val="a5"/>
        <w:ind w:firstLine="709"/>
        <w:jc w:val="center"/>
        <w:rPr>
          <w:b/>
          <w:sz w:val="28"/>
          <w:szCs w:val="28"/>
        </w:rPr>
      </w:pPr>
      <w:r w:rsidRPr="00FE663A">
        <w:rPr>
          <w:b/>
          <w:sz w:val="28"/>
          <w:szCs w:val="28"/>
        </w:rPr>
        <w:t>7</w:t>
      </w:r>
      <w:r w:rsidRPr="00BA7EE6">
        <w:rPr>
          <w:b/>
          <w:sz w:val="28"/>
          <w:szCs w:val="28"/>
        </w:rPr>
        <w:t xml:space="preserve">. </w:t>
      </w:r>
      <w:r w:rsidR="00BA7EE6" w:rsidRPr="00BA7EE6">
        <w:rPr>
          <w:b/>
          <w:sz w:val="28"/>
          <w:szCs w:val="28"/>
        </w:rPr>
        <w:t xml:space="preserve">Вырубка деревьев и кустарников, </w:t>
      </w:r>
      <w:r w:rsidR="00ED69A1">
        <w:rPr>
          <w:b/>
          <w:sz w:val="28"/>
          <w:szCs w:val="28"/>
        </w:rPr>
        <w:t>в целях восстановления</w:t>
      </w:r>
    </w:p>
    <w:p w:rsidR="00ED69A1" w:rsidRDefault="00ED69A1" w:rsidP="00ED69A1">
      <w:pPr>
        <w:pStyle w:val="a5"/>
        <w:ind w:firstLine="709"/>
        <w:jc w:val="center"/>
        <w:rPr>
          <w:b/>
          <w:sz w:val="28"/>
          <w:szCs w:val="28"/>
        </w:rPr>
      </w:pPr>
      <w:r w:rsidRPr="00ED69A1">
        <w:rPr>
          <w:b/>
          <w:sz w:val="28"/>
          <w:szCs w:val="28"/>
        </w:rPr>
        <w:t>нормативного светового режима в жилых и нежилых помещениях, затеняемых деревьями, высаженными с нарушением утвер</w:t>
      </w:r>
      <w:r>
        <w:rPr>
          <w:b/>
          <w:sz w:val="28"/>
          <w:szCs w:val="28"/>
        </w:rPr>
        <w:t>жденных</w:t>
      </w:r>
    </w:p>
    <w:p w:rsidR="00BA7EE6" w:rsidRDefault="00ED69A1" w:rsidP="00ED69A1">
      <w:pPr>
        <w:pStyle w:val="a5"/>
        <w:ind w:firstLine="709"/>
        <w:jc w:val="center"/>
        <w:rPr>
          <w:b/>
          <w:sz w:val="28"/>
          <w:szCs w:val="28"/>
        </w:rPr>
      </w:pPr>
      <w:r w:rsidRPr="00ED69A1">
        <w:rPr>
          <w:b/>
          <w:sz w:val="28"/>
          <w:szCs w:val="28"/>
        </w:rPr>
        <w:t>Федеральными органами исполнительной власти норм и правил</w:t>
      </w:r>
    </w:p>
    <w:p w:rsidR="00760C1A" w:rsidRDefault="00760C1A" w:rsidP="00ED69A1">
      <w:pPr>
        <w:pStyle w:val="a5"/>
        <w:ind w:firstLine="709"/>
        <w:jc w:val="center"/>
        <w:rPr>
          <w:b/>
          <w:sz w:val="28"/>
          <w:szCs w:val="28"/>
        </w:rPr>
      </w:pPr>
    </w:p>
    <w:p w:rsidR="00FE663A" w:rsidRPr="00F51B2A" w:rsidRDefault="00F51B2A" w:rsidP="00FE663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</w:t>
      </w:r>
      <w:r w:rsidRPr="00701E0B">
        <w:rPr>
          <w:sz w:val="28"/>
          <w:szCs w:val="28"/>
        </w:rPr>
        <w:t>ырубке подлежат</w:t>
      </w:r>
      <w:r>
        <w:rPr>
          <w:sz w:val="28"/>
          <w:szCs w:val="28"/>
        </w:rPr>
        <w:t xml:space="preserve"> деревья и кустарники, </w:t>
      </w:r>
      <w:r w:rsidR="002D601E">
        <w:rPr>
          <w:sz w:val="28"/>
          <w:szCs w:val="28"/>
        </w:rPr>
        <w:t xml:space="preserve">нарушающие </w:t>
      </w:r>
      <w:r w:rsidR="002D601E" w:rsidRPr="00F51B2A">
        <w:rPr>
          <w:sz w:val="28"/>
          <w:szCs w:val="28"/>
        </w:rPr>
        <w:t>светово</w:t>
      </w:r>
      <w:r w:rsidR="002D601E">
        <w:rPr>
          <w:sz w:val="28"/>
          <w:szCs w:val="28"/>
        </w:rPr>
        <w:t>й</w:t>
      </w:r>
      <w:r w:rsidR="002D601E" w:rsidRPr="00F51B2A">
        <w:rPr>
          <w:sz w:val="28"/>
          <w:szCs w:val="28"/>
        </w:rPr>
        <w:t xml:space="preserve"> режим</w:t>
      </w:r>
      <w:r w:rsidR="002D601E">
        <w:rPr>
          <w:sz w:val="28"/>
          <w:szCs w:val="28"/>
        </w:rPr>
        <w:t xml:space="preserve"> в жилых и нежилых помещениях, </w:t>
      </w:r>
      <w:r>
        <w:rPr>
          <w:sz w:val="28"/>
          <w:szCs w:val="28"/>
        </w:rPr>
        <w:t xml:space="preserve">расположенные на расстоянии </w:t>
      </w:r>
      <w:r>
        <w:rPr>
          <w:sz w:val="28"/>
          <w:szCs w:val="28"/>
        </w:rPr>
        <w:lastRenderedPageBreak/>
        <w:t xml:space="preserve">менее 5 м </w:t>
      </w:r>
      <w:r w:rsidR="002D601E">
        <w:rPr>
          <w:sz w:val="28"/>
          <w:szCs w:val="28"/>
        </w:rPr>
        <w:t xml:space="preserve">(для деревьев) </w:t>
      </w:r>
      <w:r>
        <w:rPr>
          <w:sz w:val="28"/>
          <w:szCs w:val="28"/>
        </w:rPr>
        <w:t xml:space="preserve">и 1,5 м </w:t>
      </w:r>
      <w:r w:rsidR="002D601E">
        <w:rPr>
          <w:sz w:val="28"/>
          <w:szCs w:val="28"/>
        </w:rPr>
        <w:t>(для кустарников)</w:t>
      </w:r>
      <w:r>
        <w:rPr>
          <w:sz w:val="28"/>
          <w:szCs w:val="28"/>
        </w:rPr>
        <w:t xml:space="preserve"> от </w:t>
      </w:r>
      <w:r w:rsidRPr="00F51B2A">
        <w:rPr>
          <w:sz w:val="28"/>
          <w:szCs w:val="28"/>
        </w:rPr>
        <w:t>наружных стен зданий и сооружений</w:t>
      </w:r>
      <w:r w:rsidR="002D601E">
        <w:rPr>
          <w:sz w:val="28"/>
          <w:szCs w:val="28"/>
        </w:rPr>
        <w:t>.</w:t>
      </w:r>
    </w:p>
    <w:p w:rsidR="00F51B2A" w:rsidRDefault="00F51B2A" w:rsidP="00FE663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1E0B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Pr="00701E0B">
        <w:rPr>
          <w:sz w:val="28"/>
          <w:szCs w:val="28"/>
        </w:rPr>
        <w:t xml:space="preserve">ырубка зеленых насаждений производится по инициативе </w:t>
      </w:r>
      <w:r w:rsidRPr="00F51B2A">
        <w:rPr>
          <w:sz w:val="28"/>
          <w:szCs w:val="28"/>
        </w:rPr>
        <w:t>собственников помещений многоквартирного дома</w:t>
      </w:r>
      <w:r>
        <w:rPr>
          <w:sz w:val="28"/>
          <w:szCs w:val="28"/>
        </w:rPr>
        <w:t xml:space="preserve">, либо собственников </w:t>
      </w:r>
      <w:r w:rsidRPr="00F51B2A">
        <w:rPr>
          <w:sz w:val="28"/>
          <w:szCs w:val="28"/>
        </w:rPr>
        <w:t>зданий и сооружений</w:t>
      </w:r>
      <w:r>
        <w:rPr>
          <w:sz w:val="28"/>
          <w:szCs w:val="28"/>
        </w:rPr>
        <w:t>.</w:t>
      </w:r>
    </w:p>
    <w:p w:rsidR="00F51B2A" w:rsidRDefault="00F51B2A" w:rsidP="00F51B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1E0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01E0B">
        <w:rPr>
          <w:sz w:val="28"/>
          <w:szCs w:val="28"/>
        </w:rPr>
        <w:t>. К Заявлению прилагаются следующие документы:</w:t>
      </w:r>
    </w:p>
    <w:p w:rsidR="00F51B2A" w:rsidRPr="000B32D5" w:rsidRDefault="00F51B2A" w:rsidP="00F51B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2D5">
        <w:rPr>
          <w:sz w:val="28"/>
          <w:szCs w:val="28"/>
        </w:rPr>
        <w:t xml:space="preserve"> схема </w:t>
      </w:r>
      <w:r>
        <w:rPr>
          <w:sz w:val="28"/>
          <w:szCs w:val="28"/>
        </w:rPr>
        <w:t xml:space="preserve">расположения земельного </w:t>
      </w:r>
      <w:r w:rsidRPr="000B32D5">
        <w:rPr>
          <w:sz w:val="28"/>
          <w:szCs w:val="28"/>
        </w:rPr>
        <w:t>участка до ближайших строений или других ориентиров с нанесением зеленых</w:t>
      </w:r>
      <w:r w:rsidR="002D601E">
        <w:rPr>
          <w:sz w:val="28"/>
          <w:szCs w:val="28"/>
        </w:rPr>
        <w:t xml:space="preserve"> насаждений, подлежащих вырубке;</w:t>
      </w:r>
    </w:p>
    <w:p w:rsidR="00D36313" w:rsidRDefault="00F51B2A" w:rsidP="00701E0B">
      <w:pPr>
        <w:pStyle w:val="a5"/>
        <w:ind w:firstLine="709"/>
        <w:jc w:val="both"/>
        <w:rPr>
          <w:sz w:val="28"/>
          <w:szCs w:val="28"/>
        </w:rPr>
      </w:pPr>
      <w:r w:rsidRPr="00F51B2A">
        <w:rPr>
          <w:sz w:val="28"/>
          <w:szCs w:val="28"/>
        </w:rPr>
        <w:t xml:space="preserve">- положительное решение общего собрания собственников помещений </w:t>
      </w:r>
      <w:r w:rsidR="002D601E">
        <w:rPr>
          <w:sz w:val="28"/>
          <w:szCs w:val="28"/>
        </w:rPr>
        <w:t xml:space="preserve">в </w:t>
      </w:r>
      <w:r w:rsidRPr="00F51B2A">
        <w:rPr>
          <w:sz w:val="28"/>
          <w:szCs w:val="28"/>
        </w:rPr>
        <w:t>многоквартирно</w:t>
      </w:r>
      <w:r w:rsidR="002D601E">
        <w:rPr>
          <w:sz w:val="28"/>
          <w:szCs w:val="28"/>
        </w:rPr>
        <w:t>м</w:t>
      </w:r>
      <w:r w:rsidRPr="00F51B2A">
        <w:rPr>
          <w:sz w:val="28"/>
          <w:szCs w:val="28"/>
        </w:rPr>
        <w:t xml:space="preserve"> дом</w:t>
      </w:r>
      <w:r w:rsidR="002D601E">
        <w:rPr>
          <w:sz w:val="28"/>
          <w:szCs w:val="28"/>
        </w:rPr>
        <w:t>е</w:t>
      </w:r>
      <w:r w:rsidRPr="00F51B2A">
        <w:rPr>
          <w:sz w:val="28"/>
          <w:szCs w:val="28"/>
        </w:rPr>
        <w:t xml:space="preserve"> на вырубку зеленых насаждений или необходимое количество подписей (более чем 50 % собственников помещений в многоквартирном доме или их представителей).</w:t>
      </w:r>
    </w:p>
    <w:p w:rsidR="009E2A58" w:rsidRDefault="009E2A58" w:rsidP="00701E0B">
      <w:pPr>
        <w:pStyle w:val="a5"/>
        <w:ind w:firstLine="709"/>
        <w:jc w:val="both"/>
        <w:rPr>
          <w:sz w:val="28"/>
          <w:szCs w:val="28"/>
        </w:rPr>
      </w:pPr>
    </w:p>
    <w:p w:rsidR="002A7A36" w:rsidRDefault="002A7A36" w:rsidP="002A7A36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A7EE6">
        <w:rPr>
          <w:b/>
          <w:sz w:val="28"/>
          <w:szCs w:val="28"/>
        </w:rPr>
        <w:t xml:space="preserve">. Вырубка деревьев и кустарников </w:t>
      </w:r>
      <w:r>
        <w:rPr>
          <w:b/>
          <w:sz w:val="28"/>
          <w:szCs w:val="28"/>
        </w:rPr>
        <w:t xml:space="preserve">в целях </w:t>
      </w:r>
      <w:r w:rsidRPr="002A7A36">
        <w:rPr>
          <w:b/>
          <w:sz w:val="28"/>
          <w:szCs w:val="28"/>
        </w:rPr>
        <w:t xml:space="preserve">подготовки </w:t>
      </w:r>
    </w:p>
    <w:p w:rsidR="002A7A36" w:rsidRDefault="002A7A36" w:rsidP="002A7A36">
      <w:pPr>
        <w:pStyle w:val="a5"/>
        <w:ind w:firstLine="709"/>
        <w:jc w:val="center"/>
        <w:rPr>
          <w:b/>
          <w:sz w:val="28"/>
          <w:szCs w:val="28"/>
        </w:rPr>
      </w:pPr>
      <w:r w:rsidRPr="002A7A36">
        <w:rPr>
          <w:b/>
          <w:sz w:val="28"/>
          <w:szCs w:val="28"/>
        </w:rPr>
        <w:t xml:space="preserve">земельного участка к эксплуатации в соответствии с видом </w:t>
      </w:r>
    </w:p>
    <w:p w:rsidR="002A7A36" w:rsidRDefault="002A7A36" w:rsidP="002A7A36">
      <w:pPr>
        <w:pStyle w:val="a5"/>
        <w:ind w:firstLine="709"/>
        <w:jc w:val="center"/>
        <w:rPr>
          <w:b/>
          <w:sz w:val="28"/>
          <w:szCs w:val="28"/>
        </w:rPr>
      </w:pPr>
      <w:r w:rsidRPr="002A7A36">
        <w:rPr>
          <w:b/>
          <w:sz w:val="28"/>
          <w:szCs w:val="28"/>
        </w:rPr>
        <w:t xml:space="preserve">разрешенного использования, </w:t>
      </w:r>
      <w:proofErr w:type="gramStart"/>
      <w:r w:rsidRPr="002A7A36">
        <w:rPr>
          <w:b/>
          <w:sz w:val="28"/>
          <w:szCs w:val="28"/>
        </w:rPr>
        <w:t>указанным</w:t>
      </w:r>
      <w:proofErr w:type="gramEnd"/>
      <w:r w:rsidRPr="002A7A36">
        <w:rPr>
          <w:b/>
          <w:sz w:val="28"/>
          <w:szCs w:val="28"/>
        </w:rPr>
        <w:t xml:space="preserve"> в </w:t>
      </w:r>
    </w:p>
    <w:p w:rsidR="002A7A36" w:rsidRDefault="002A7A36" w:rsidP="002A7A36">
      <w:pPr>
        <w:pStyle w:val="a5"/>
        <w:ind w:firstLine="709"/>
        <w:jc w:val="center"/>
        <w:rPr>
          <w:b/>
          <w:sz w:val="28"/>
          <w:szCs w:val="28"/>
        </w:rPr>
      </w:pPr>
      <w:r w:rsidRPr="002A7A36">
        <w:rPr>
          <w:b/>
          <w:sz w:val="28"/>
          <w:szCs w:val="28"/>
        </w:rPr>
        <w:t xml:space="preserve">правоустанавливающих и </w:t>
      </w:r>
      <w:proofErr w:type="spellStart"/>
      <w:r w:rsidRPr="002A7A36">
        <w:rPr>
          <w:b/>
          <w:sz w:val="28"/>
          <w:szCs w:val="28"/>
        </w:rPr>
        <w:t>правоудостоверяющих</w:t>
      </w:r>
      <w:proofErr w:type="spellEnd"/>
      <w:r w:rsidRPr="002A7A36">
        <w:rPr>
          <w:b/>
          <w:sz w:val="28"/>
          <w:szCs w:val="28"/>
        </w:rPr>
        <w:t xml:space="preserve"> </w:t>
      </w:r>
    </w:p>
    <w:p w:rsidR="002A7A36" w:rsidRDefault="002A7A36" w:rsidP="002A7A36">
      <w:pPr>
        <w:pStyle w:val="a5"/>
        <w:ind w:firstLine="709"/>
        <w:jc w:val="center"/>
        <w:rPr>
          <w:b/>
          <w:sz w:val="28"/>
          <w:szCs w:val="28"/>
        </w:rPr>
      </w:pPr>
      <w:proofErr w:type="gramStart"/>
      <w:r w:rsidRPr="002A7A36">
        <w:rPr>
          <w:b/>
          <w:sz w:val="28"/>
          <w:szCs w:val="28"/>
        </w:rPr>
        <w:t>документах</w:t>
      </w:r>
      <w:proofErr w:type="gramEnd"/>
      <w:r w:rsidRPr="002A7A36">
        <w:rPr>
          <w:b/>
          <w:sz w:val="28"/>
          <w:szCs w:val="28"/>
        </w:rPr>
        <w:t xml:space="preserve"> на право пользования земельным участ</w:t>
      </w:r>
      <w:r>
        <w:rPr>
          <w:b/>
          <w:sz w:val="28"/>
          <w:szCs w:val="28"/>
        </w:rPr>
        <w:t>ком</w:t>
      </w:r>
    </w:p>
    <w:p w:rsidR="002A7A36" w:rsidRDefault="002A7A36" w:rsidP="00701E0B">
      <w:pPr>
        <w:pStyle w:val="a5"/>
        <w:ind w:firstLine="709"/>
        <w:jc w:val="both"/>
        <w:rPr>
          <w:sz w:val="28"/>
          <w:szCs w:val="28"/>
        </w:rPr>
      </w:pPr>
    </w:p>
    <w:p w:rsidR="00F12634" w:rsidRDefault="003460CA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В</w:t>
      </w:r>
      <w:r w:rsidRPr="00701E0B">
        <w:rPr>
          <w:sz w:val="28"/>
          <w:szCs w:val="28"/>
        </w:rPr>
        <w:t>ырубке подлежат</w:t>
      </w:r>
      <w:r>
        <w:rPr>
          <w:sz w:val="28"/>
          <w:szCs w:val="28"/>
        </w:rPr>
        <w:t xml:space="preserve"> деревья и кустарники, препятствующие использованию земельного участка</w:t>
      </w:r>
      <w:r w:rsidRPr="003460C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целевым назначением и разрешенным использованием, установленными для земельного участка</w:t>
      </w:r>
      <w:r w:rsidR="00F12634">
        <w:rPr>
          <w:sz w:val="28"/>
          <w:szCs w:val="28"/>
        </w:rPr>
        <w:t>, предоставленного землепользователю в соответствии с требованиями земельного законодательства в аренду или другой вид пользования.</w:t>
      </w:r>
      <w:r w:rsidR="00733D64">
        <w:rPr>
          <w:sz w:val="28"/>
          <w:szCs w:val="28"/>
        </w:rPr>
        <w:t xml:space="preserve"> </w:t>
      </w:r>
      <w:proofErr w:type="gramEnd"/>
    </w:p>
    <w:p w:rsidR="003460CA" w:rsidRPr="00F51B2A" w:rsidRDefault="00F12634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целевом назначении и разрешенном использовании земельного участка должны соответствовать сведениям</w:t>
      </w:r>
      <w:r w:rsidR="003460CA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="003460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3460C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3460CA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.</w:t>
      </w:r>
      <w:r w:rsidR="003460CA">
        <w:rPr>
          <w:sz w:val="28"/>
          <w:szCs w:val="28"/>
        </w:rPr>
        <w:t xml:space="preserve"> </w:t>
      </w:r>
    </w:p>
    <w:p w:rsidR="003460CA" w:rsidRDefault="003460CA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1E0B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Pr="00701E0B">
        <w:rPr>
          <w:sz w:val="28"/>
          <w:szCs w:val="28"/>
        </w:rPr>
        <w:t xml:space="preserve">ырубка зеленых насаждений производится по инициативе </w:t>
      </w:r>
      <w:r>
        <w:rPr>
          <w:sz w:val="28"/>
          <w:szCs w:val="28"/>
        </w:rPr>
        <w:t>правообладателя ли арендатора земельного участка.</w:t>
      </w:r>
    </w:p>
    <w:p w:rsidR="003460CA" w:rsidRDefault="003460CA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1E0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01E0B">
        <w:rPr>
          <w:sz w:val="28"/>
          <w:szCs w:val="28"/>
        </w:rPr>
        <w:t>. К Заявлению прилагаются следующие документы:</w:t>
      </w:r>
    </w:p>
    <w:p w:rsidR="003460CA" w:rsidRDefault="003460CA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правоустанавливающих 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участок;</w:t>
      </w:r>
    </w:p>
    <w:p w:rsidR="00E12788" w:rsidRPr="000B32D5" w:rsidRDefault="00E12788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свидетельство о постановке на учет, выписка ЕГРЮЛ;</w:t>
      </w:r>
    </w:p>
    <w:p w:rsidR="003460CA" w:rsidRDefault="003460CA" w:rsidP="003460CA">
      <w:pPr>
        <w:pStyle w:val="a5"/>
        <w:ind w:firstLine="709"/>
        <w:jc w:val="both"/>
        <w:rPr>
          <w:sz w:val="28"/>
          <w:szCs w:val="28"/>
        </w:rPr>
      </w:pPr>
      <w:r w:rsidRPr="00F51B2A">
        <w:rPr>
          <w:sz w:val="28"/>
          <w:szCs w:val="28"/>
        </w:rPr>
        <w:t>-</w:t>
      </w:r>
      <w:r w:rsidR="00E12788">
        <w:rPr>
          <w:sz w:val="28"/>
          <w:szCs w:val="28"/>
        </w:rPr>
        <w:t xml:space="preserve"> для представителей юридического лица доверенность;</w:t>
      </w:r>
    </w:p>
    <w:p w:rsidR="00E12788" w:rsidRDefault="00E12788" w:rsidP="003460C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паспорта.</w:t>
      </w:r>
    </w:p>
    <w:p w:rsidR="002A7A36" w:rsidRDefault="002A7A36" w:rsidP="00701E0B">
      <w:pPr>
        <w:pStyle w:val="a5"/>
        <w:ind w:firstLine="709"/>
        <w:jc w:val="both"/>
        <w:rPr>
          <w:sz w:val="28"/>
          <w:szCs w:val="28"/>
        </w:rPr>
      </w:pPr>
    </w:p>
    <w:p w:rsidR="00906242" w:rsidRDefault="003460CA" w:rsidP="00D36313">
      <w:pPr>
        <w:pStyle w:val="a5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36313" w:rsidRPr="00D36313">
        <w:rPr>
          <w:b/>
          <w:sz w:val="28"/>
          <w:szCs w:val="28"/>
        </w:rPr>
        <w:t>. Самовольная вырубка</w:t>
      </w:r>
    </w:p>
    <w:p w:rsidR="00D36313" w:rsidRDefault="00D36313" w:rsidP="00FB1461">
      <w:pPr>
        <w:pStyle w:val="a5"/>
        <w:ind w:firstLine="709"/>
        <w:jc w:val="both"/>
        <w:rPr>
          <w:sz w:val="28"/>
          <w:szCs w:val="28"/>
        </w:rPr>
      </w:pPr>
    </w:p>
    <w:p w:rsidR="00FB1461" w:rsidRDefault="003460CA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1461" w:rsidRPr="0096688D">
        <w:rPr>
          <w:sz w:val="28"/>
          <w:szCs w:val="28"/>
        </w:rPr>
        <w:t xml:space="preserve">.1. Самовольная вырубка зеленых насаждений на территории </w:t>
      </w:r>
      <w:r w:rsidR="00C85C9F">
        <w:rPr>
          <w:sz w:val="28"/>
          <w:szCs w:val="28"/>
        </w:rPr>
        <w:t xml:space="preserve">Вилючинского городского округа </w:t>
      </w:r>
      <w:r w:rsidR="00FB1461" w:rsidRPr="0096688D">
        <w:rPr>
          <w:sz w:val="28"/>
          <w:szCs w:val="28"/>
        </w:rPr>
        <w:t>запрещается.</w:t>
      </w:r>
    </w:p>
    <w:p w:rsidR="00FB1461" w:rsidRPr="00FB1461" w:rsidRDefault="003460CA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313">
        <w:rPr>
          <w:sz w:val="28"/>
          <w:szCs w:val="28"/>
        </w:rPr>
        <w:t>.2</w:t>
      </w:r>
      <w:r w:rsidR="00FB1461" w:rsidRPr="00FB1461">
        <w:rPr>
          <w:sz w:val="28"/>
          <w:szCs w:val="28"/>
        </w:rPr>
        <w:t xml:space="preserve">. </w:t>
      </w:r>
      <w:r w:rsidR="00963895" w:rsidRPr="0096688D">
        <w:rPr>
          <w:sz w:val="28"/>
          <w:szCs w:val="28"/>
        </w:rPr>
        <w:t>Самовольн</w:t>
      </w:r>
      <w:r w:rsidR="00FB1461" w:rsidRPr="00FB1461">
        <w:rPr>
          <w:sz w:val="28"/>
          <w:szCs w:val="28"/>
        </w:rPr>
        <w:t>ой вырубкой или уничтожением зеленых насаждений признается:</w:t>
      </w:r>
    </w:p>
    <w:p w:rsidR="00FB1461" w:rsidRP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1461" w:rsidRPr="00FB1461">
        <w:rPr>
          <w:sz w:val="28"/>
          <w:szCs w:val="28"/>
        </w:rPr>
        <w:t xml:space="preserve"> вырубка деревьев и кустарников без </w:t>
      </w:r>
      <w:r w:rsidR="00832166">
        <w:rPr>
          <w:sz w:val="28"/>
          <w:szCs w:val="28"/>
        </w:rPr>
        <w:t>Р</w:t>
      </w:r>
      <w:r w:rsidR="00FB1461" w:rsidRPr="00FB1461">
        <w:rPr>
          <w:sz w:val="28"/>
          <w:szCs w:val="28"/>
        </w:rPr>
        <w:t xml:space="preserve">азрешения или по </w:t>
      </w:r>
      <w:r w:rsidR="00832166">
        <w:rPr>
          <w:sz w:val="28"/>
          <w:szCs w:val="28"/>
        </w:rPr>
        <w:t>Р</w:t>
      </w:r>
      <w:r w:rsidR="00FB1461" w:rsidRPr="00FB1461">
        <w:rPr>
          <w:sz w:val="28"/>
          <w:szCs w:val="28"/>
        </w:rPr>
        <w:t xml:space="preserve">азрешению, но не на том участке, не в том количестве и не тех пород, которые указаны в </w:t>
      </w:r>
      <w:r w:rsidR="00832166">
        <w:rPr>
          <w:sz w:val="28"/>
          <w:szCs w:val="28"/>
        </w:rPr>
        <w:t>Р</w:t>
      </w:r>
      <w:r w:rsidR="00FB1461" w:rsidRPr="00FB1461">
        <w:rPr>
          <w:sz w:val="28"/>
          <w:szCs w:val="28"/>
        </w:rPr>
        <w:t>азрешении;</w:t>
      </w:r>
    </w:p>
    <w:p w:rsidR="00FB1461" w:rsidRP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461" w:rsidRPr="00FB1461">
        <w:rPr>
          <w:sz w:val="28"/>
          <w:szCs w:val="28"/>
        </w:rPr>
        <w:t xml:space="preserve"> уничтожение или повреждение деревьев и кустарников в результате поджога или небрежного обращения с огнем;</w:t>
      </w:r>
    </w:p>
    <w:p w:rsidR="00FB1461" w:rsidRP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461" w:rsidRPr="00FB1461">
        <w:rPr>
          <w:sz w:val="28"/>
          <w:szCs w:val="28"/>
        </w:rPr>
        <w:t xml:space="preserve"> </w:t>
      </w:r>
      <w:proofErr w:type="spellStart"/>
      <w:r w:rsidR="00FB1461" w:rsidRPr="00FB1461">
        <w:rPr>
          <w:sz w:val="28"/>
          <w:szCs w:val="28"/>
        </w:rPr>
        <w:t>окольцовка</w:t>
      </w:r>
      <w:proofErr w:type="spellEnd"/>
      <w:r w:rsidR="00FB1461" w:rsidRPr="00FB1461">
        <w:rPr>
          <w:sz w:val="28"/>
          <w:szCs w:val="28"/>
        </w:rPr>
        <w:t xml:space="preserve"> ствола или подсечка;</w:t>
      </w:r>
    </w:p>
    <w:p w:rsidR="00FB1461" w:rsidRP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461" w:rsidRPr="00FB1461">
        <w:rPr>
          <w:sz w:val="28"/>
          <w:szCs w:val="28"/>
        </w:rPr>
        <w:t xml:space="preserve"> повреждение растущих деревьев и кустарников до степени прекращения роста;</w:t>
      </w:r>
    </w:p>
    <w:p w:rsidR="00FB1461" w:rsidRP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461" w:rsidRPr="00FB1461">
        <w:rPr>
          <w:sz w:val="28"/>
          <w:szCs w:val="28"/>
        </w:rPr>
        <w:t xml:space="preserve"> повреждение деревьев и кустарников сточными водами, химическими веществами, отходами и тому подобное;</w:t>
      </w:r>
    </w:p>
    <w:p w:rsidR="00FB1461" w:rsidRP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461" w:rsidRPr="00FB1461">
        <w:rPr>
          <w:sz w:val="28"/>
          <w:szCs w:val="28"/>
        </w:rPr>
        <w:t xml:space="preserve"> самовольная вырубка сухостойных деревьев;</w:t>
      </w:r>
    </w:p>
    <w:p w:rsidR="00FB1461" w:rsidRDefault="00D36313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461" w:rsidRPr="00FB1461">
        <w:rPr>
          <w:sz w:val="28"/>
          <w:szCs w:val="28"/>
        </w:rPr>
        <w:t xml:space="preserve"> прочие повреждения растущих деревьев и кустарников.</w:t>
      </w:r>
    </w:p>
    <w:p w:rsidR="00FB1461" w:rsidRDefault="003460CA" w:rsidP="00FB14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313">
        <w:rPr>
          <w:sz w:val="28"/>
          <w:szCs w:val="28"/>
        </w:rPr>
        <w:t>.3.</w:t>
      </w:r>
      <w:r w:rsidR="00FB1461">
        <w:rPr>
          <w:sz w:val="28"/>
          <w:szCs w:val="28"/>
        </w:rPr>
        <w:t xml:space="preserve"> Л</w:t>
      </w:r>
      <w:r w:rsidR="00FB1461" w:rsidRPr="00186571">
        <w:rPr>
          <w:sz w:val="28"/>
          <w:szCs w:val="28"/>
        </w:rPr>
        <w:t xml:space="preserve">иквидация деревьев и кустарников с </w:t>
      </w:r>
      <w:r w:rsidR="00FB1461">
        <w:rPr>
          <w:sz w:val="28"/>
          <w:szCs w:val="28"/>
        </w:rPr>
        <w:t>нарушением настоящего Положения является самовольной вы</w:t>
      </w:r>
      <w:r w:rsidR="00FB1461" w:rsidRPr="00186571">
        <w:rPr>
          <w:sz w:val="28"/>
          <w:szCs w:val="28"/>
        </w:rPr>
        <w:t>рубкой</w:t>
      </w:r>
      <w:r w:rsidR="00832166">
        <w:rPr>
          <w:sz w:val="28"/>
          <w:szCs w:val="28"/>
        </w:rPr>
        <w:t>,</w:t>
      </w:r>
      <w:r w:rsidR="00FB1461" w:rsidRPr="00186571">
        <w:rPr>
          <w:sz w:val="28"/>
          <w:szCs w:val="28"/>
        </w:rPr>
        <w:t xml:space="preserve"> </w:t>
      </w:r>
      <w:r w:rsidR="00832166">
        <w:rPr>
          <w:sz w:val="28"/>
          <w:szCs w:val="28"/>
        </w:rPr>
        <w:t>за которую устанавливается</w:t>
      </w:r>
      <w:r w:rsidR="00FB1461" w:rsidRPr="00186571">
        <w:rPr>
          <w:sz w:val="28"/>
          <w:szCs w:val="28"/>
        </w:rPr>
        <w:t xml:space="preserve"> административн</w:t>
      </w:r>
      <w:r w:rsidR="00832166">
        <w:rPr>
          <w:sz w:val="28"/>
          <w:szCs w:val="28"/>
        </w:rPr>
        <w:t>ая</w:t>
      </w:r>
      <w:r w:rsidR="00FB1461" w:rsidRPr="00186571">
        <w:rPr>
          <w:sz w:val="28"/>
          <w:szCs w:val="28"/>
        </w:rPr>
        <w:t xml:space="preserve"> и уголовн</w:t>
      </w:r>
      <w:r w:rsidR="00832166">
        <w:rPr>
          <w:sz w:val="28"/>
          <w:szCs w:val="28"/>
        </w:rPr>
        <w:t>ая</w:t>
      </w:r>
      <w:r w:rsidR="00FB1461" w:rsidRPr="00186571">
        <w:rPr>
          <w:sz w:val="28"/>
          <w:szCs w:val="28"/>
        </w:rPr>
        <w:t xml:space="preserve"> ответственност</w:t>
      </w:r>
      <w:r w:rsidR="00832166">
        <w:rPr>
          <w:sz w:val="28"/>
          <w:szCs w:val="28"/>
        </w:rPr>
        <w:t>ь</w:t>
      </w:r>
      <w:r w:rsidR="00FB1461" w:rsidRPr="00186571">
        <w:rPr>
          <w:sz w:val="28"/>
          <w:szCs w:val="28"/>
        </w:rPr>
        <w:t xml:space="preserve"> в соответствии с </w:t>
      </w:r>
      <w:r w:rsidR="00FB1461">
        <w:rPr>
          <w:sz w:val="28"/>
          <w:szCs w:val="28"/>
        </w:rPr>
        <w:t xml:space="preserve">Федеральным </w:t>
      </w:r>
      <w:r w:rsidR="00FB1461" w:rsidRPr="00186571">
        <w:rPr>
          <w:sz w:val="28"/>
          <w:szCs w:val="28"/>
        </w:rPr>
        <w:t>закон</w:t>
      </w:r>
      <w:r w:rsidR="00FB1461">
        <w:rPr>
          <w:sz w:val="28"/>
          <w:szCs w:val="28"/>
        </w:rPr>
        <w:t>одательством</w:t>
      </w:r>
      <w:r w:rsidR="00FB1461" w:rsidRPr="00186571">
        <w:rPr>
          <w:sz w:val="28"/>
          <w:szCs w:val="28"/>
        </w:rPr>
        <w:t>.</w:t>
      </w:r>
    </w:p>
    <w:p w:rsidR="004C5C19" w:rsidRDefault="004C5C19" w:rsidP="00FB1461">
      <w:pPr>
        <w:pStyle w:val="a5"/>
        <w:ind w:firstLine="709"/>
        <w:jc w:val="both"/>
        <w:rPr>
          <w:sz w:val="28"/>
          <w:szCs w:val="28"/>
        </w:rPr>
      </w:pPr>
    </w:p>
    <w:p w:rsidR="004C5C19" w:rsidRDefault="003460CA" w:rsidP="004C5C19">
      <w:pPr>
        <w:pStyle w:val="a5"/>
        <w:ind w:firstLine="709"/>
        <w:jc w:val="center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10</w:t>
      </w:r>
      <w:r w:rsidR="004C5C19" w:rsidRPr="00D36313">
        <w:rPr>
          <w:b/>
          <w:sz w:val="28"/>
          <w:szCs w:val="28"/>
        </w:rPr>
        <w:t xml:space="preserve">. </w:t>
      </w:r>
      <w:r w:rsidR="00086478">
        <w:rPr>
          <w:b/>
          <w:sz w:val="28"/>
          <w:szCs w:val="28"/>
        </w:rPr>
        <w:t>П</w:t>
      </w:r>
      <w:r w:rsidR="003437FC">
        <w:rPr>
          <w:b/>
          <w:sz w:val="28"/>
          <w:szCs w:val="28"/>
        </w:rPr>
        <w:t>о</w:t>
      </w:r>
      <w:r w:rsidR="00086478">
        <w:rPr>
          <w:b/>
          <w:sz w:val="28"/>
          <w:szCs w:val="28"/>
        </w:rPr>
        <w:t>рядок р</w:t>
      </w:r>
      <w:r w:rsidR="004C5C19" w:rsidRPr="004C5C19">
        <w:rPr>
          <w:b/>
          <w:snapToGrid w:val="0"/>
          <w:sz w:val="28"/>
          <w:szCs w:val="28"/>
        </w:rPr>
        <w:t>асчет</w:t>
      </w:r>
      <w:r w:rsidR="00086478">
        <w:rPr>
          <w:b/>
          <w:snapToGrid w:val="0"/>
          <w:sz w:val="28"/>
          <w:szCs w:val="28"/>
        </w:rPr>
        <w:t>а</w:t>
      </w:r>
      <w:r w:rsidR="004C5C19" w:rsidRPr="004C5C19">
        <w:rPr>
          <w:b/>
          <w:snapToGrid w:val="0"/>
          <w:sz w:val="28"/>
          <w:szCs w:val="28"/>
        </w:rPr>
        <w:t xml:space="preserve"> размера оплаты восстановительной стоимости</w:t>
      </w:r>
    </w:p>
    <w:p w:rsidR="004C5C19" w:rsidRDefault="004C5C19" w:rsidP="004C5C19">
      <w:pPr>
        <w:pStyle w:val="a5"/>
        <w:ind w:firstLine="709"/>
        <w:jc w:val="center"/>
        <w:rPr>
          <w:sz w:val="28"/>
          <w:szCs w:val="28"/>
        </w:rPr>
      </w:pPr>
    </w:p>
    <w:p w:rsidR="004C5C19" w:rsidRPr="00CD432F" w:rsidRDefault="003460CA" w:rsidP="00CD432F">
      <w:pPr>
        <w:pStyle w:val="a5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4C5C19" w:rsidRPr="00CD432F">
        <w:rPr>
          <w:snapToGrid w:val="0"/>
          <w:sz w:val="28"/>
          <w:szCs w:val="28"/>
        </w:rPr>
        <w:t>.1. Расчет размера оплаты восстановительной стоимости, применяемой для возмещения ущерба зеленым насаждениям, производится по формуле:</w:t>
      </w:r>
    </w:p>
    <w:p w:rsidR="004C5C19" w:rsidRPr="00CD432F" w:rsidRDefault="002E220A" w:rsidP="0099064E">
      <w:pPr>
        <w:pStyle w:val="a5"/>
        <w:ind w:firstLine="709"/>
        <w:jc w:val="center"/>
        <w:rPr>
          <w:snapToGrid w:val="0"/>
          <w:sz w:val="28"/>
          <w:szCs w:val="28"/>
        </w:rPr>
      </w:pPr>
      <w:proofErr w:type="spellStart"/>
      <w:r w:rsidRPr="00CD432F">
        <w:rPr>
          <w:snapToGrid w:val="0"/>
          <w:sz w:val="28"/>
          <w:szCs w:val="28"/>
        </w:rPr>
        <w:t>Р</w:t>
      </w:r>
      <w:r w:rsidR="00ED69A1">
        <w:rPr>
          <w:snapToGrid w:val="0"/>
          <w:sz w:val="28"/>
          <w:szCs w:val="28"/>
        </w:rPr>
        <w:t>Овс</w:t>
      </w:r>
      <w:proofErr w:type="spellEnd"/>
      <w:r w:rsidRPr="00CD432F">
        <w:rPr>
          <w:snapToGrid w:val="0"/>
          <w:sz w:val="28"/>
          <w:szCs w:val="28"/>
        </w:rPr>
        <w:t xml:space="preserve"> = </w:t>
      </w:r>
      <w:proofErr w:type="spellStart"/>
      <w:r w:rsidR="004C5C19" w:rsidRPr="00CD432F">
        <w:rPr>
          <w:snapToGrid w:val="0"/>
          <w:sz w:val="28"/>
          <w:szCs w:val="28"/>
        </w:rPr>
        <w:t>Свс</w:t>
      </w:r>
      <w:proofErr w:type="spellEnd"/>
      <w:r w:rsidR="004C5C19" w:rsidRPr="00CD432F">
        <w:rPr>
          <w:snapToGrid w:val="0"/>
          <w:sz w:val="28"/>
          <w:szCs w:val="28"/>
        </w:rPr>
        <w:t xml:space="preserve"> </w:t>
      </w:r>
      <w:r w:rsidR="003F537D" w:rsidRPr="00CD432F">
        <w:rPr>
          <w:snapToGrid w:val="0"/>
          <w:sz w:val="28"/>
          <w:szCs w:val="28"/>
        </w:rPr>
        <w:t>*</w:t>
      </w:r>
      <w:r w:rsidR="004C5C19" w:rsidRPr="00CD432F">
        <w:rPr>
          <w:snapToGrid w:val="0"/>
          <w:sz w:val="28"/>
          <w:szCs w:val="28"/>
        </w:rPr>
        <w:t xml:space="preserve"> </w:t>
      </w:r>
      <w:r w:rsidR="003F537D" w:rsidRPr="00CD432F">
        <w:rPr>
          <w:snapToGrid w:val="0"/>
          <w:sz w:val="28"/>
          <w:szCs w:val="28"/>
        </w:rPr>
        <w:t xml:space="preserve">Кд * </w:t>
      </w:r>
      <w:r w:rsidR="004C5C19" w:rsidRPr="00CD432F">
        <w:rPr>
          <w:snapToGrid w:val="0"/>
          <w:sz w:val="28"/>
          <w:szCs w:val="28"/>
        </w:rPr>
        <w:t>п</w:t>
      </w:r>
      <w:proofErr w:type="spellStart"/>
      <w:proofErr w:type="gramStart"/>
      <w:r w:rsidR="00CD432F">
        <w:rPr>
          <w:snapToGrid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4C5C19" w:rsidRPr="00CD432F">
        <w:rPr>
          <w:snapToGrid w:val="0"/>
          <w:sz w:val="28"/>
          <w:szCs w:val="28"/>
        </w:rPr>
        <w:t>,</w:t>
      </w:r>
    </w:p>
    <w:p w:rsidR="004C5C19" w:rsidRPr="00CD432F" w:rsidRDefault="004C5C19" w:rsidP="0099064E">
      <w:pPr>
        <w:pStyle w:val="a5"/>
        <w:jc w:val="both"/>
        <w:rPr>
          <w:snapToGrid w:val="0"/>
          <w:sz w:val="28"/>
          <w:szCs w:val="28"/>
        </w:rPr>
      </w:pPr>
      <w:r w:rsidRPr="00CD432F">
        <w:rPr>
          <w:snapToGrid w:val="0"/>
          <w:sz w:val="28"/>
          <w:szCs w:val="28"/>
        </w:rPr>
        <w:t>где:</w:t>
      </w:r>
    </w:p>
    <w:p w:rsidR="004C5C19" w:rsidRPr="00CD432F" w:rsidRDefault="004C5C19" w:rsidP="0099064E">
      <w:pPr>
        <w:pStyle w:val="a5"/>
        <w:jc w:val="both"/>
        <w:rPr>
          <w:snapToGrid w:val="0"/>
          <w:sz w:val="28"/>
          <w:szCs w:val="28"/>
        </w:rPr>
      </w:pPr>
      <w:proofErr w:type="spellStart"/>
      <w:r w:rsidRPr="00CD432F">
        <w:rPr>
          <w:snapToGrid w:val="0"/>
          <w:sz w:val="28"/>
          <w:szCs w:val="28"/>
        </w:rPr>
        <w:t>Р</w:t>
      </w:r>
      <w:r w:rsidR="00ED69A1">
        <w:rPr>
          <w:snapToGrid w:val="0"/>
          <w:sz w:val="28"/>
          <w:szCs w:val="28"/>
        </w:rPr>
        <w:t>Овс</w:t>
      </w:r>
      <w:proofErr w:type="spellEnd"/>
      <w:r w:rsidRPr="00CD432F">
        <w:rPr>
          <w:snapToGrid w:val="0"/>
          <w:sz w:val="28"/>
          <w:szCs w:val="28"/>
        </w:rPr>
        <w:t xml:space="preserve"> </w:t>
      </w:r>
      <w:r w:rsidR="003F537D" w:rsidRPr="00CD432F">
        <w:rPr>
          <w:snapToGrid w:val="0"/>
          <w:sz w:val="28"/>
          <w:szCs w:val="28"/>
        </w:rPr>
        <w:t>–</w:t>
      </w:r>
      <w:r w:rsidRPr="00CD432F">
        <w:rPr>
          <w:snapToGrid w:val="0"/>
          <w:sz w:val="28"/>
          <w:szCs w:val="28"/>
        </w:rPr>
        <w:t xml:space="preserve"> </w:t>
      </w:r>
      <w:r w:rsidR="00ED69A1" w:rsidRPr="00ED69A1">
        <w:rPr>
          <w:snapToGrid w:val="0"/>
          <w:sz w:val="28"/>
          <w:szCs w:val="28"/>
        </w:rPr>
        <w:t>размер оплаты восстановительной стоимости</w:t>
      </w:r>
      <w:r w:rsidRPr="00CD432F">
        <w:rPr>
          <w:snapToGrid w:val="0"/>
          <w:sz w:val="28"/>
          <w:szCs w:val="28"/>
        </w:rPr>
        <w:t>;</w:t>
      </w:r>
    </w:p>
    <w:p w:rsidR="004C5C19" w:rsidRPr="00CD432F" w:rsidRDefault="004C5C19" w:rsidP="0099064E">
      <w:pPr>
        <w:pStyle w:val="a5"/>
        <w:jc w:val="both"/>
        <w:rPr>
          <w:snapToGrid w:val="0"/>
          <w:sz w:val="28"/>
          <w:szCs w:val="28"/>
        </w:rPr>
      </w:pPr>
      <w:proofErr w:type="spellStart"/>
      <w:r w:rsidRPr="00CD432F">
        <w:rPr>
          <w:snapToGrid w:val="0"/>
          <w:sz w:val="28"/>
          <w:szCs w:val="28"/>
        </w:rPr>
        <w:t>Свс</w:t>
      </w:r>
      <w:proofErr w:type="spellEnd"/>
      <w:r w:rsidRPr="00CD432F">
        <w:rPr>
          <w:snapToGrid w:val="0"/>
          <w:sz w:val="28"/>
          <w:szCs w:val="28"/>
        </w:rPr>
        <w:t xml:space="preserve"> – ставка оплаты восстановительной стоимости, применяемой для возмещения ущерба зеленым насаждениям</w:t>
      </w:r>
      <w:r w:rsidR="003F537D" w:rsidRPr="00CD432F">
        <w:rPr>
          <w:snapToGrid w:val="0"/>
          <w:sz w:val="28"/>
          <w:szCs w:val="28"/>
        </w:rPr>
        <w:t xml:space="preserve"> </w:t>
      </w:r>
      <w:r w:rsidR="0056349E">
        <w:rPr>
          <w:snapToGrid w:val="0"/>
          <w:sz w:val="28"/>
          <w:szCs w:val="28"/>
        </w:rPr>
        <w:t>в руб</w:t>
      </w:r>
      <w:r w:rsidR="003437FC">
        <w:rPr>
          <w:snapToGrid w:val="0"/>
          <w:sz w:val="28"/>
          <w:szCs w:val="28"/>
        </w:rPr>
        <w:t>лях,</w:t>
      </w:r>
      <w:r w:rsidR="0056349E">
        <w:rPr>
          <w:snapToGrid w:val="0"/>
          <w:sz w:val="28"/>
          <w:szCs w:val="28"/>
        </w:rPr>
        <w:t xml:space="preserve"> </w:t>
      </w:r>
      <w:r w:rsidR="007930EB">
        <w:rPr>
          <w:snapToGrid w:val="0"/>
          <w:sz w:val="28"/>
          <w:szCs w:val="28"/>
        </w:rPr>
        <w:t>согласно приложению № 4 к настоящему Положению</w:t>
      </w:r>
      <w:r w:rsidRPr="00CD432F">
        <w:rPr>
          <w:snapToGrid w:val="0"/>
          <w:sz w:val="28"/>
          <w:szCs w:val="28"/>
        </w:rPr>
        <w:t>;</w:t>
      </w:r>
    </w:p>
    <w:p w:rsidR="003F537D" w:rsidRPr="00CD432F" w:rsidRDefault="003F537D" w:rsidP="0099064E">
      <w:pPr>
        <w:pStyle w:val="a5"/>
        <w:jc w:val="both"/>
        <w:rPr>
          <w:snapToGrid w:val="0"/>
          <w:sz w:val="28"/>
          <w:szCs w:val="28"/>
        </w:rPr>
      </w:pPr>
      <w:r w:rsidRPr="00CD432F">
        <w:rPr>
          <w:snapToGrid w:val="0"/>
          <w:sz w:val="28"/>
          <w:szCs w:val="28"/>
        </w:rPr>
        <w:t>Кд – коэффициент, учитывающий ценность зеленых насаждений</w:t>
      </w:r>
      <w:r w:rsidR="003437FC">
        <w:rPr>
          <w:snapToGrid w:val="0"/>
          <w:sz w:val="28"/>
          <w:szCs w:val="28"/>
        </w:rPr>
        <w:t>,</w:t>
      </w:r>
      <w:r w:rsidR="0099064E">
        <w:rPr>
          <w:snapToGrid w:val="0"/>
          <w:sz w:val="28"/>
          <w:szCs w:val="28"/>
        </w:rPr>
        <w:t xml:space="preserve"> </w:t>
      </w:r>
      <w:r w:rsidR="007930EB">
        <w:rPr>
          <w:snapToGrid w:val="0"/>
          <w:sz w:val="28"/>
          <w:szCs w:val="28"/>
        </w:rPr>
        <w:t>согласно приложению № 3 к настоящему Положению</w:t>
      </w:r>
      <w:r w:rsidRPr="00CD432F">
        <w:rPr>
          <w:snapToGrid w:val="0"/>
          <w:sz w:val="28"/>
          <w:szCs w:val="28"/>
        </w:rPr>
        <w:t>;</w:t>
      </w:r>
    </w:p>
    <w:p w:rsidR="002E220A" w:rsidRPr="00CD432F" w:rsidRDefault="00CD432F" w:rsidP="0099064E">
      <w:pPr>
        <w:pStyle w:val="a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proofErr w:type="spellStart"/>
      <w:proofErr w:type="gramStart"/>
      <w:r>
        <w:rPr>
          <w:snapToGrid w:val="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2E220A" w:rsidRPr="00CD432F">
        <w:rPr>
          <w:snapToGrid w:val="0"/>
          <w:sz w:val="28"/>
          <w:szCs w:val="28"/>
        </w:rPr>
        <w:t xml:space="preserve"> </w:t>
      </w:r>
      <w:r w:rsidR="003F537D" w:rsidRPr="00CD432F">
        <w:rPr>
          <w:snapToGrid w:val="0"/>
          <w:sz w:val="28"/>
          <w:szCs w:val="28"/>
        </w:rPr>
        <w:t>–</w:t>
      </w:r>
      <w:r w:rsidR="002E220A" w:rsidRPr="00CD432F">
        <w:rPr>
          <w:snapToGrid w:val="0"/>
          <w:sz w:val="28"/>
          <w:szCs w:val="28"/>
        </w:rPr>
        <w:t xml:space="preserve"> количество </w:t>
      </w:r>
      <w:r w:rsidRPr="00CD432F">
        <w:rPr>
          <w:snapToGrid w:val="0"/>
          <w:sz w:val="28"/>
          <w:szCs w:val="28"/>
        </w:rPr>
        <w:t>зеленых насаждений</w:t>
      </w:r>
      <w:r w:rsidR="002E220A" w:rsidRPr="00CD432F">
        <w:rPr>
          <w:snapToGrid w:val="0"/>
          <w:sz w:val="28"/>
          <w:szCs w:val="28"/>
        </w:rPr>
        <w:t xml:space="preserve"> одной группы</w:t>
      </w:r>
      <w:r w:rsidR="003F537D" w:rsidRPr="00CD432F">
        <w:rPr>
          <w:snapToGrid w:val="0"/>
          <w:sz w:val="28"/>
          <w:szCs w:val="28"/>
        </w:rPr>
        <w:t xml:space="preserve"> ценности</w:t>
      </w:r>
      <w:r w:rsidR="002E220A" w:rsidRPr="00CD432F">
        <w:rPr>
          <w:snapToGrid w:val="0"/>
          <w:sz w:val="28"/>
          <w:szCs w:val="28"/>
        </w:rPr>
        <w:t>.</w:t>
      </w:r>
    </w:p>
    <w:p w:rsidR="004C5C19" w:rsidRPr="00CD432F" w:rsidRDefault="003460CA" w:rsidP="00CD432F">
      <w:pPr>
        <w:pStyle w:val="a5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CD432F">
        <w:rPr>
          <w:snapToGrid w:val="0"/>
          <w:sz w:val="28"/>
          <w:szCs w:val="28"/>
        </w:rPr>
        <w:t xml:space="preserve">.2. </w:t>
      </w:r>
      <w:r w:rsidR="003437FC">
        <w:rPr>
          <w:snapToGrid w:val="0"/>
          <w:sz w:val="28"/>
          <w:szCs w:val="28"/>
        </w:rPr>
        <w:t>З</w:t>
      </w:r>
      <w:r w:rsidR="003437FC" w:rsidRPr="00CD432F">
        <w:rPr>
          <w:snapToGrid w:val="0"/>
          <w:sz w:val="28"/>
          <w:szCs w:val="28"/>
        </w:rPr>
        <w:t>елены</w:t>
      </w:r>
      <w:r w:rsidR="003437FC">
        <w:rPr>
          <w:snapToGrid w:val="0"/>
          <w:sz w:val="28"/>
          <w:szCs w:val="28"/>
        </w:rPr>
        <w:t>е</w:t>
      </w:r>
      <w:r w:rsidR="003437FC" w:rsidRPr="00CD432F">
        <w:rPr>
          <w:snapToGrid w:val="0"/>
          <w:sz w:val="28"/>
          <w:szCs w:val="28"/>
        </w:rPr>
        <w:t xml:space="preserve"> насаждени</w:t>
      </w:r>
      <w:r w:rsidR="003437FC">
        <w:rPr>
          <w:snapToGrid w:val="0"/>
          <w:sz w:val="28"/>
          <w:szCs w:val="28"/>
        </w:rPr>
        <w:t>я</w:t>
      </w:r>
      <w:r w:rsidR="004C5C19" w:rsidRPr="00CD432F">
        <w:rPr>
          <w:snapToGrid w:val="0"/>
          <w:sz w:val="28"/>
          <w:szCs w:val="28"/>
        </w:rPr>
        <w:t xml:space="preserve"> подсчитываются поштучно</w:t>
      </w:r>
      <w:r w:rsidR="00CD432F" w:rsidRPr="00CD432F">
        <w:rPr>
          <w:snapToGrid w:val="0"/>
          <w:sz w:val="28"/>
          <w:szCs w:val="28"/>
        </w:rPr>
        <w:t>.</w:t>
      </w:r>
    </w:p>
    <w:p w:rsidR="004C5C19" w:rsidRDefault="003460CA" w:rsidP="00CD432F">
      <w:pPr>
        <w:pStyle w:val="a5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CD432F">
        <w:rPr>
          <w:snapToGrid w:val="0"/>
          <w:sz w:val="28"/>
          <w:szCs w:val="28"/>
        </w:rPr>
        <w:t>.</w:t>
      </w:r>
      <w:r w:rsidR="004C5C19" w:rsidRPr="00CD432F">
        <w:rPr>
          <w:snapToGrid w:val="0"/>
          <w:sz w:val="28"/>
          <w:szCs w:val="28"/>
        </w:rPr>
        <w:t>3</w:t>
      </w:r>
      <w:r w:rsidR="00CD432F">
        <w:rPr>
          <w:snapToGrid w:val="0"/>
          <w:sz w:val="28"/>
          <w:szCs w:val="28"/>
        </w:rPr>
        <w:t>. В случае если деревья растут «</w:t>
      </w:r>
      <w:r w:rsidR="004C5C19" w:rsidRPr="00CD432F">
        <w:rPr>
          <w:snapToGrid w:val="0"/>
          <w:sz w:val="28"/>
          <w:szCs w:val="28"/>
        </w:rPr>
        <w:t>розеткой</w:t>
      </w:r>
      <w:r w:rsidR="00CD432F">
        <w:rPr>
          <w:snapToGrid w:val="0"/>
          <w:sz w:val="28"/>
          <w:szCs w:val="28"/>
        </w:rPr>
        <w:t>»</w:t>
      </w:r>
      <w:r w:rsidR="004C5C19" w:rsidRPr="00CD432F">
        <w:rPr>
          <w:snapToGrid w:val="0"/>
          <w:sz w:val="28"/>
          <w:szCs w:val="28"/>
        </w:rPr>
        <w:t xml:space="preserve"> (2 и более стволов), а второстепенный ствол достиг в диаметре 8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CD432F" w:rsidRDefault="003460CA" w:rsidP="009912B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432F">
        <w:rPr>
          <w:sz w:val="28"/>
          <w:szCs w:val="28"/>
        </w:rPr>
        <w:t xml:space="preserve">.4. </w:t>
      </w:r>
      <w:r w:rsidR="00CD432F" w:rsidRPr="00CD432F">
        <w:rPr>
          <w:sz w:val="28"/>
          <w:szCs w:val="28"/>
        </w:rPr>
        <w:t xml:space="preserve">Расчет платы за разрешенную вырубку </w:t>
      </w:r>
      <w:r w:rsidR="00CD432F" w:rsidRPr="00CD432F">
        <w:rPr>
          <w:snapToGrid w:val="0"/>
          <w:sz w:val="28"/>
          <w:szCs w:val="28"/>
        </w:rPr>
        <w:t>зеленых насаждений</w:t>
      </w:r>
      <w:r w:rsidR="00CD432F" w:rsidRPr="00CD432F">
        <w:rPr>
          <w:sz w:val="28"/>
          <w:szCs w:val="28"/>
        </w:rPr>
        <w:t xml:space="preserve"> производится отдельно для </w:t>
      </w:r>
      <w:r w:rsidR="009912B2">
        <w:rPr>
          <w:sz w:val="28"/>
          <w:szCs w:val="28"/>
        </w:rPr>
        <w:t xml:space="preserve">каждой породы деревьев и </w:t>
      </w:r>
      <w:r w:rsidR="00CD432F" w:rsidRPr="00CD432F">
        <w:rPr>
          <w:sz w:val="28"/>
          <w:szCs w:val="28"/>
        </w:rPr>
        <w:t xml:space="preserve">каждой группы </w:t>
      </w:r>
      <w:r w:rsidR="00CD432F">
        <w:rPr>
          <w:sz w:val="28"/>
          <w:szCs w:val="28"/>
        </w:rPr>
        <w:t xml:space="preserve">ценности </w:t>
      </w:r>
      <w:r w:rsidR="00CD432F" w:rsidRPr="00CD432F">
        <w:rPr>
          <w:snapToGrid w:val="0"/>
          <w:sz w:val="28"/>
          <w:szCs w:val="28"/>
        </w:rPr>
        <w:t>зеленых насаждений</w:t>
      </w:r>
      <w:r w:rsidR="00CD432F" w:rsidRPr="00CD432F">
        <w:rPr>
          <w:sz w:val="28"/>
          <w:szCs w:val="28"/>
        </w:rPr>
        <w:t xml:space="preserve"> с последующим суммированием результатов</w:t>
      </w:r>
      <w:r w:rsidR="0099064E">
        <w:rPr>
          <w:sz w:val="28"/>
          <w:szCs w:val="28"/>
        </w:rPr>
        <w:t>.</w:t>
      </w:r>
    </w:p>
    <w:p w:rsidR="00A67216" w:rsidRDefault="00A67216" w:rsidP="00CD432F">
      <w:pPr>
        <w:pStyle w:val="a5"/>
        <w:ind w:firstLine="709"/>
        <w:rPr>
          <w:sz w:val="28"/>
          <w:szCs w:val="28"/>
        </w:rPr>
      </w:pPr>
    </w:p>
    <w:p w:rsidR="009E2A58" w:rsidRDefault="009E2A58" w:rsidP="00CD432F">
      <w:pPr>
        <w:pStyle w:val="a5"/>
        <w:ind w:firstLine="709"/>
        <w:rPr>
          <w:sz w:val="28"/>
          <w:szCs w:val="28"/>
        </w:rPr>
      </w:pPr>
    </w:p>
    <w:p w:rsidR="009E2A58" w:rsidRDefault="009E2A58" w:rsidP="00CD432F">
      <w:pPr>
        <w:pStyle w:val="a5"/>
        <w:ind w:firstLine="709"/>
        <w:rPr>
          <w:sz w:val="28"/>
          <w:szCs w:val="28"/>
        </w:rPr>
      </w:pPr>
    </w:p>
    <w:p w:rsidR="009E2A58" w:rsidRDefault="009E2A58" w:rsidP="00CD432F">
      <w:pPr>
        <w:pStyle w:val="a5"/>
        <w:ind w:firstLine="709"/>
        <w:rPr>
          <w:sz w:val="28"/>
          <w:szCs w:val="28"/>
        </w:rPr>
      </w:pPr>
    </w:p>
    <w:p w:rsidR="005863F1" w:rsidRDefault="005863F1" w:rsidP="00CD432F">
      <w:pPr>
        <w:pStyle w:val="a5"/>
        <w:ind w:firstLine="709"/>
        <w:rPr>
          <w:sz w:val="28"/>
          <w:szCs w:val="28"/>
        </w:rPr>
      </w:pPr>
    </w:p>
    <w:p w:rsidR="005863F1" w:rsidRDefault="005863F1" w:rsidP="00CD432F">
      <w:pPr>
        <w:pStyle w:val="a5"/>
        <w:ind w:firstLine="709"/>
        <w:rPr>
          <w:sz w:val="28"/>
          <w:szCs w:val="28"/>
        </w:rPr>
      </w:pPr>
    </w:p>
    <w:p w:rsidR="007114B0" w:rsidRPr="006D409D" w:rsidRDefault="001973A9" w:rsidP="007114B0">
      <w:pPr>
        <w:pStyle w:val="a5"/>
        <w:ind w:firstLine="709"/>
        <w:jc w:val="right"/>
      </w:pPr>
      <w:r>
        <w:lastRenderedPageBreak/>
        <w:t>П</w:t>
      </w:r>
      <w:r w:rsidR="009B6D01" w:rsidRPr="006D409D">
        <w:t>риложение № 1</w:t>
      </w:r>
    </w:p>
    <w:p w:rsidR="006D409D" w:rsidRDefault="006D409D" w:rsidP="006D409D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 w:rsidR="00832166"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6D409D" w:rsidRDefault="006D409D" w:rsidP="006D409D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3460CA" w:rsidRDefault="006D409D" w:rsidP="000E6EB5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</w:t>
      </w:r>
      <w:r w:rsidR="003460CA">
        <w:rPr>
          <w:sz w:val="20"/>
          <w:szCs w:val="20"/>
        </w:rPr>
        <w:t>Вилючинского городского округа</w:t>
      </w:r>
    </w:p>
    <w:p w:rsidR="003460CA" w:rsidRDefault="000E6EB5" w:rsidP="000E6EB5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 xml:space="preserve">и </w:t>
      </w:r>
      <w:proofErr w:type="gramStart"/>
      <w:r w:rsidRPr="000E6EB5">
        <w:rPr>
          <w:sz w:val="20"/>
          <w:szCs w:val="20"/>
        </w:rPr>
        <w:t>порядке</w:t>
      </w:r>
      <w:proofErr w:type="gramEnd"/>
      <w:r w:rsidR="003460CA"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>размера оплаты</w:t>
      </w:r>
      <w:r w:rsidR="00CB2361">
        <w:rPr>
          <w:sz w:val="20"/>
          <w:szCs w:val="20"/>
        </w:rPr>
        <w:t xml:space="preserve"> </w:t>
      </w:r>
    </w:p>
    <w:p w:rsidR="006D409D" w:rsidRPr="006D409D" w:rsidRDefault="00CB2361" w:rsidP="000E6EB5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>восстановительной</w:t>
      </w:r>
      <w:r w:rsidR="003460CA">
        <w:rPr>
          <w:sz w:val="20"/>
          <w:szCs w:val="20"/>
        </w:rPr>
        <w:t xml:space="preserve"> </w:t>
      </w:r>
      <w:r w:rsidR="000E6EB5" w:rsidRPr="000E6EB5">
        <w:rPr>
          <w:sz w:val="20"/>
          <w:szCs w:val="20"/>
        </w:rPr>
        <w:t>стоимости</w:t>
      </w:r>
    </w:p>
    <w:p w:rsidR="009B6D01" w:rsidRPr="00701E0B" w:rsidRDefault="009B6D01" w:rsidP="007114B0">
      <w:pPr>
        <w:pStyle w:val="a5"/>
        <w:ind w:firstLine="709"/>
        <w:jc w:val="right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9B6D01" w:rsidTr="00840954">
        <w:tc>
          <w:tcPr>
            <w:tcW w:w="4786" w:type="dxa"/>
            <w:shd w:val="clear" w:color="auto" w:fill="auto"/>
          </w:tcPr>
          <w:p w:rsidR="009B6D01" w:rsidRPr="00281D9F" w:rsidRDefault="009B6D01" w:rsidP="00840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B6D01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Вилючинского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____________________________________,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D9F">
              <w:rPr>
                <w:rFonts w:ascii="Times New Roman" w:hAnsi="Times New Roman" w:cs="Times New Roman"/>
              </w:rPr>
              <w:t xml:space="preserve">     (Ф.И.О. заявителя полностью для физических лиц)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6D01" w:rsidRPr="00281D9F" w:rsidRDefault="009B6D01" w:rsidP="00840954">
            <w:pPr>
              <w:tabs>
                <w:tab w:val="left" w:pos="60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281D9F">
              <w:rPr>
                <w:sz w:val="18"/>
                <w:szCs w:val="18"/>
              </w:rPr>
              <w:t>(наименование организации, юридический адрес,</w:t>
            </w:r>
            <w:proofErr w:type="gramEnd"/>
          </w:p>
          <w:p w:rsidR="009B6D01" w:rsidRPr="00677C4C" w:rsidRDefault="009B6D01" w:rsidP="00840954">
            <w:pPr>
              <w:tabs>
                <w:tab w:val="left" w:pos="6000"/>
              </w:tabs>
            </w:pPr>
            <w:r w:rsidRPr="00677C4C">
              <w:t>_______________________________________</w:t>
            </w:r>
          </w:p>
          <w:p w:rsidR="009B6D01" w:rsidRDefault="009B6D01" w:rsidP="00840954">
            <w:pPr>
              <w:tabs>
                <w:tab w:val="left" w:pos="6000"/>
              </w:tabs>
              <w:jc w:val="center"/>
            </w:pPr>
            <w:proofErr w:type="gramStart"/>
            <w:r w:rsidRPr="00281D9F">
              <w:rPr>
                <w:sz w:val="18"/>
                <w:szCs w:val="18"/>
              </w:rPr>
              <w:t>ОГРНЮЛ, ИНН, КПП)</w:t>
            </w:r>
            <w:proofErr w:type="gramEnd"/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81D9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________________,</w:t>
            </w:r>
          </w:p>
          <w:p w:rsidR="009B6D01" w:rsidRPr="00281D9F" w:rsidRDefault="009B6D01" w:rsidP="008409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1D9F">
              <w:rPr>
                <w:rFonts w:ascii="Times New Roman" w:hAnsi="Times New Roman" w:cs="Times New Roman"/>
              </w:rPr>
              <w:t xml:space="preserve">                                             (почтовый адрес)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Паспорт: серия _______, номер ____________,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D9F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</w:t>
            </w:r>
          </w:p>
          <w:p w:rsidR="009B6D01" w:rsidRPr="00281D9F" w:rsidRDefault="009B6D01" w:rsidP="008409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01" w:rsidRPr="00B27E2C" w:rsidRDefault="009B6D01" w:rsidP="009B6D01">
      <w:pPr>
        <w:jc w:val="right"/>
      </w:pPr>
    </w:p>
    <w:p w:rsidR="009B6D01" w:rsidRDefault="009B6D01" w:rsidP="009B6D01">
      <w:pPr>
        <w:rPr>
          <w:sz w:val="28"/>
          <w:szCs w:val="28"/>
        </w:rPr>
      </w:pPr>
    </w:p>
    <w:p w:rsidR="00FC2DEC" w:rsidRPr="00674BE7" w:rsidRDefault="00FC2DEC" w:rsidP="009B6D01">
      <w:pPr>
        <w:rPr>
          <w:sz w:val="28"/>
          <w:szCs w:val="28"/>
        </w:rPr>
      </w:pPr>
    </w:p>
    <w:p w:rsidR="009B6D01" w:rsidRPr="009343C3" w:rsidRDefault="009B6D01" w:rsidP="009B6D01">
      <w:pPr>
        <w:jc w:val="center"/>
        <w:rPr>
          <w:b/>
        </w:rPr>
      </w:pPr>
      <w:r w:rsidRPr="009343C3">
        <w:rPr>
          <w:b/>
          <w:bCs/>
        </w:rPr>
        <w:t>ЗАЯВЛЕНИЕ</w:t>
      </w:r>
    </w:p>
    <w:p w:rsidR="006E19ED" w:rsidRDefault="009B6D01" w:rsidP="009B6D01">
      <w:pPr>
        <w:jc w:val="center"/>
        <w:rPr>
          <w:sz w:val="28"/>
          <w:szCs w:val="28"/>
        </w:rPr>
      </w:pPr>
      <w:r w:rsidRPr="00AC7F7A">
        <w:rPr>
          <w:sz w:val="28"/>
          <w:szCs w:val="28"/>
        </w:rPr>
        <w:t xml:space="preserve">о </w:t>
      </w:r>
      <w:r w:rsidR="006E19ED">
        <w:rPr>
          <w:sz w:val="28"/>
          <w:szCs w:val="28"/>
        </w:rPr>
        <w:t>выдаче разрешения на производство</w:t>
      </w:r>
    </w:p>
    <w:p w:rsidR="009B6D01" w:rsidRDefault="009B6D01" w:rsidP="009B6D01">
      <w:pPr>
        <w:jc w:val="center"/>
        <w:rPr>
          <w:bCs/>
        </w:rPr>
      </w:pPr>
      <w:r w:rsidRPr="00701E0B">
        <w:rPr>
          <w:sz w:val="28"/>
          <w:szCs w:val="28"/>
        </w:rPr>
        <w:t>вырубки деревьев и кустарников</w:t>
      </w:r>
    </w:p>
    <w:p w:rsidR="009B6D01" w:rsidRPr="009343C3" w:rsidRDefault="009B6D01" w:rsidP="009B6D01">
      <w:pPr>
        <w:jc w:val="center"/>
      </w:pPr>
    </w:p>
    <w:p w:rsidR="00D22991" w:rsidRPr="00D22991" w:rsidRDefault="009B6D01" w:rsidP="00D22991">
      <w:pPr>
        <w:pStyle w:val="a5"/>
        <w:ind w:firstLine="851"/>
        <w:jc w:val="both"/>
        <w:rPr>
          <w:sz w:val="28"/>
          <w:szCs w:val="28"/>
        </w:rPr>
      </w:pPr>
      <w:r w:rsidRPr="00674BE7">
        <w:rPr>
          <w:sz w:val="28"/>
          <w:szCs w:val="28"/>
        </w:rPr>
        <w:t>Прошу разрешить вырубку деревьев, кустарников, древесно-кустарниковой растительности (</w:t>
      </w:r>
      <w:proofErr w:type="gramStart"/>
      <w:r w:rsidRPr="00674BE7">
        <w:rPr>
          <w:sz w:val="28"/>
          <w:szCs w:val="28"/>
        </w:rPr>
        <w:t>нужное</w:t>
      </w:r>
      <w:proofErr w:type="gramEnd"/>
      <w:r w:rsidRPr="00674BE7">
        <w:rPr>
          <w:sz w:val="28"/>
          <w:szCs w:val="28"/>
        </w:rPr>
        <w:t xml:space="preserve"> подчеркнуть), локализованных на</w:t>
      </w:r>
      <w:r>
        <w:rPr>
          <w:sz w:val="28"/>
          <w:szCs w:val="28"/>
        </w:rPr>
        <w:t xml:space="preserve"> земельном участке с кадастровым номером _____________</w:t>
      </w:r>
      <w:r w:rsidR="00784FF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_, </w:t>
      </w:r>
      <w:r w:rsidR="00D22991" w:rsidRPr="00D22991">
        <w:rPr>
          <w:sz w:val="28"/>
          <w:szCs w:val="28"/>
        </w:rPr>
        <w:t>общей площадью ___________ кв. м., расположенного:</w:t>
      </w:r>
    </w:p>
    <w:p w:rsidR="009B6D01" w:rsidRDefault="009B6D01" w:rsidP="009B6D01">
      <w:pPr>
        <w:jc w:val="both"/>
        <w:rPr>
          <w:sz w:val="28"/>
          <w:szCs w:val="28"/>
        </w:rPr>
      </w:pPr>
      <w:r w:rsidRPr="00674BE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</w:t>
      </w:r>
    </w:p>
    <w:p w:rsidR="00D22991" w:rsidRDefault="00D22991" w:rsidP="00D22991">
      <w:pPr>
        <w:pStyle w:val="a5"/>
        <w:jc w:val="center"/>
      </w:pPr>
      <w:r>
        <w:t>(месторасположение земельного участка)</w:t>
      </w:r>
    </w:p>
    <w:p w:rsidR="00D22991" w:rsidRDefault="00D22991" w:rsidP="00D22991">
      <w:pPr>
        <w:pStyle w:val="a5"/>
      </w:pPr>
      <w:r>
        <w:t> </w:t>
      </w:r>
    </w:p>
    <w:p w:rsidR="00D22991" w:rsidRDefault="00D22991" w:rsidP="00D22991">
      <w:pPr>
        <w:pStyle w:val="a5"/>
      </w:pPr>
      <w:proofErr w:type="gramStart"/>
      <w:r w:rsidRPr="00D22991">
        <w:rPr>
          <w:sz w:val="28"/>
          <w:szCs w:val="28"/>
        </w:rPr>
        <w:t>предоставленного</w:t>
      </w:r>
      <w:proofErr w:type="gramEnd"/>
      <w:r w:rsidRPr="00D22991">
        <w:rPr>
          <w:sz w:val="28"/>
          <w:szCs w:val="28"/>
        </w:rPr>
        <w:t xml:space="preserve"> на основании:</w:t>
      </w:r>
      <w:r>
        <w:t xml:space="preserve"> _____________________________________________________________________________</w:t>
      </w:r>
    </w:p>
    <w:p w:rsidR="00D22991" w:rsidRDefault="00D22991" w:rsidP="00D22991">
      <w:pPr>
        <w:pStyle w:val="a5"/>
        <w:jc w:val="center"/>
      </w:pPr>
      <w:r>
        <w:t>(наименование, дата, номер правоустанавливающего документа)</w:t>
      </w:r>
    </w:p>
    <w:p w:rsidR="0023543A" w:rsidRDefault="0023543A" w:rsidP="0023543A">
      <w:pPr>
        <w:pStyle w:val="a5"/>
        <w:rPr>
          <w:sz w:val="28"/>
          <w:szCs w:val="28"/>
        </w:rPr>
      </w:pPr>
    </w:p>
    <w:p w:rsidR="0023543A" w:rsidRDefault="0023543A" w:rsidP="0023543A">
      <w:pPr>
        <w:pStyle w:val="a5"/>
        <w:ind w:firstLine="851"/>
        <w:rPr>
          <w:sz w:val="28"/>
          <w:szCs w:val="28"/>
        </w:rPr>
      </w:pPr>
      <w:r w:rsidRPr="0023543A">
        <w:rPr>
          <w:sz w:val="28"/>
          <w:szCs w:val="28"/>
        </w:rPr>
        <w:t>Общее количество деревьев составляет ________ штук, кустарников _______ штук.</w:t>
      </w:r>
      <w:r>
        <w:rPr>
          <w:sz w:val="28"/>
          <w:szCs w:val="28"/>
        </w:rPr>
        <w:t xml:space="preserve"> Из них подлежит вырубке:</w:t>
      </w:r>
    </w:p>
    <w:p w:rsidR="0023543A" w:rsidRDefault="0023543A" w:rsidP="002354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1) __________________________________________</w:t>
      </w:r>
      <w:r w:rsidR="00784FFE">
        <w:rPr>
          <w:sz w:val="28"/>
          <w:szCs w:val="28"/>
        </w:rPr>
        <w:t>________________</w:t>
      </w:r>
    </w:p>
    <w:p w:rsidR="0023543A" w:rsidRDefault="0023543A" w:rsidP="002354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2) __________________________________________</w:t>
      </w:r>
      <w:r w:rsidR="00784FFE">
        <w:rPr>
          <w:sz w:val="28"/>
          <w:szCs w:val="28"/>
        </w:rPr>
        <w:t>________________</w:t>
      </w:r>
    </w:p>
    <w:p w:rsidR="0023543A" w:rsidRPr="0023543A" w:rsidRDefault="0023543A" w:rsidP="002354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3) __________________________________________</w:t>
      </w:r>
      <w:r w:rsidR="00784FFE">
        <w:rPr>
          <w:sz w:val="28"/>
          <w:szCs w:val="28"/>
        </w:rPr>
        <w:t>________________</w:t>
      </w:r>
    </w:p>
    <w:p w:rsidR="0023543A" w:rsidRPr="0023543A" w:rsidRDefault="0023543A" w:rsidP="00784F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(указать </w:t>
      </w:r>
      <w:r w:rsidR="00784FFE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пород</w:t>
      </w:r>
      <w:r w:rsidR="00784FFE">
        <w:rPr>
          <w:sz w:val="22"/>
          <w:szCs w:val="22"/>
        </w:rPr>
        <w:t>ы</w:t>
      </w:r>
      <w:r>
        <w:rPr>
          <w:sz w:val="22"/>
          <w:szCs w:val="22"/>
        </w:rPr>
        <w:t xml:space="preserve"> и диаметр каждого дерева</w:t>
      </w:r>
      <w:r w:rsidR="00784FFE">
        <w:rPr>
          <w:sz w:val="22"/>
          <w:szCs w:val="22"/>
        </w:rPr>
        <w:t>, охарактеризовать состояние</w:t>
      </w:r>
      <w:r>
        <w:rPr>
          <w:sz w:val="22"/>
          <w:szCs w:val="22"/>
        </w:rPr>
        <w:t>)</w:t>
      </w:r>
    </w:p>
    <w:p w:rsidR="0023543A" w:rsidRDefault="0023543A" w:rsidP="002354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1) __________________________________________</w:t>
      </w:r>
      <w:r w:rsidR="00784FFE">
        <w:rPr>
          <w:sz w:val="28"/>
          <w:szCs w:val="28"/>
        </w:rPr>
        <w:t>________________</w:t>
      </w:r>
    </w:p>
    <w:p w:rsidR="0023543A" w:rsidRDefault="0023543A" w:rsidP="002354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2) __________________________________________</w:t>
      </w:r>
      <w:r w:rsidR="00784FFE">
        <w:rPr>
          <w:sz w:val="28"/>
          <w:szCs w:val="28"/>
        </w:rPr>
        <w:t>________________</w:t>
      </w:r>
    </w:p>
    <w:p w:rsidR="0023543A" w:rsidRPr="0023543A" w:rsidRDefault="0023543A" w:rsidP="0023543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3) __________________________________________</w:t>
      </w:r>
      <w:r w:rsidR="00784FFE">
        <w:rPr>
          <w:sz w:val="28"/>
          <w:szCs w:val="28"/>
        </w:rPr>
        <w:t>________________</w:t>
      </w:r>
    </w:p>
    <w:p w:rsidR="0023543A" w:rsidRPr="0023543A" w:rsidRDefault="0023543A" w:rsidP="00784F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(указать </w:t>
      </w:r>
      <w:r w:rsidR="00784FFE">
        <w:rPr>
          <w:sz w:val="22"/>
          <w:szCs w:val="22"/>
        </w:rPr>
        <w:t>наименование породы</w:t>
      </w:r>
      <w:r>
        <w:rPr>
          <w:sz w:val="22"/>
          <w:szCs w:val="22"/>
        </w:rPr>
        <w:t xml:space="preserve"> и высоту каждого куста</w:t>
      </w:r>
      <w:r w:rsidR="00784FFE">
        <w:rPr>
          <w:sz w:val="22"/>
          <w:szCs w:val="22"/>
        </w:rPr>
        <w:t>,</w:t>
      </w:r>
      <w:r w:rsidR="00784FFE" w:rsidRPr="00784FFE">
        <w:rPr>
          <w:sz w:val="22"/>
          <w:szCs w:val="22"/>
        </w:rPr>
        <w:t xml:space="preserve"> </w:t>
      </w:r>
      <w:r w:rsidR="00784FFE">
        <w:rPr>
          <w:sz w:val="22"/>
          <w:szCs w:val="22"/>
        </w:rPr>
        <w:t>охарактеризовать состояние</w:t>
      </w:r>
      <w:r>
        <w:rPr>
          <w:sz w:val="22"/>
          <w:szCs w:val="22"/>
        </w:rPr>
        <w:t>)</w:t>
      </w:r>
    </w:p>
    <w:p w:rsidR="00050E42" w:rsidRDefault="00050E42" w:rsidP="00050E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045BA9">
        <w:rPr>
          <w:sz w:val="28"/>
          <w:szCs w:val="28"/>
        </w:rPr>
        <w:t>рок производства работ</w:t>
      </w:r>
      <w:r>
        <w:rPr>
          <w:sz w:val="28"/>
          <w:szCs w:val="28"/>
        </w:rPr>
        <w:t>:</w:t>
      </w:r>
    </w:p>
    <w:p w:rsidR="00784FFE" w:rsidRDefault="00050E42" w:rsidP="00050E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 «___»___________ 20___ г. по «___»____________ 20__ г.</w:t>
      </w:r>
    </w:p>
    <w:p w:rsidR="00D500B8" w:rsidRDefault="00D500B8" w:rsidP="00D500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186571">
        <w:rPr>
          <w:sz w:val="28"/>
          <w:szCs w:val="28"/>
        </w:rPr>
        <w:t>боснование</w:t>
      </w:r>
      <w:r>
        <w:rPr>
          <w:sz w:val="28"/>
          <w:szCs w:val="28"/>
        </w:rPr>
        <w:t xml:space="preserve"> вырубки</w:t>
      </w:r>
    </w:p>
    <w:p w:rsidR="00D500B8" w:rsidRPr="00674BE7" w:rsidRDefault="00D500B8" w:rsidP="00D500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500B8" w:rsidRPr="00674BE7" w:rsidRDefault="00D500B8" w:rsidP="00D500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500B8" w:rsidRPr="00674BE7" w:rsidRDefault="00D500B8" w:rsidP="00D500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500B8" w:rsidRPr="00674BE7" w:rsidRDefault="00D500B8" w:rsidP="00D500B8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500B8" w:rsidRDefault="00D500B8" w:rsidP="009B6D01">
      <w:pPr>
        <w:ind w:firstLine="851"/>
        <w:jc w:val="both"/>
        <w:rPr>
          <w:sz w:val="28"/>
          <w:szCs w:val="28"/>
        </w:rPr>
      </w:pPr>
    </w:p>
    <w:p w:rsidR="009B6D01" w:rsidRDefault="00EE0A4F" w:rsidP="009B6D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Обязуюсь</w:t>
      </w:r>
      <w:r w:rsidR="009B6D01" w:rsidRPr="00674BE7">
        <w:rPr>
          <w:sz w:val="28"/>
          <w:szCs w:val="28"/>
        </w:rPr>
        <w:t xml:space="preserve"> про</w:t>
      </w:r>
      <w:r w:rsidR="000E6EB5">
        <w:rPr>
          <w:sz w:val="28"/>
          <w:szCs w:val="28"/>
        </w:rPr>
        <w:t>из</w:t>
      </w:r>
      <w:r w:rsidR="009B6D01" w:rsidRPr="00674BE7">
        <w:rPr>
          <w:sz w:val="28"/>
          <w:szCs w:val="28"/>
        </w:rPr>
        <w:t xml:space="preserve">вести </w:t>
      </w:r>
      <w:r w:rsidR="000E6EB5">
        <w:rPr>
          <w:sz w:val="28"/>
          <w:szCs w:val="28"/>
        </w:rPr>
        <w:t>уборку вырубленных деревьев и (или) кустарников собственны</w:t>
      </w:r>
      <w:r w:rsidR="00623B93">
        <w:rPr>
          <w:sz w:val="28"/>
          <w:szCs w:val="28"/>
        </w:rPr>
        <w:t>ми</w:t>
      </w:r>
      <w:r w:rsidR="000E6EB5">
        <w:rPr>
          <w:sz w:val="28"/>
          <w:szCs w:val="28"/>
        </w:rPr>
        <w:t xml:space="preserve"> средств</w:t>
      </w:r>
      <w:r w:rsidR="00623B93">
        <w:rPr>
          <w:sz w:val="28"/>
          <w:szCs w:val="28"/>
        </w:rPr>
        <w:t>ами</w:t>
      </w:r>
      <w:r w:rsidR="000E6EB5">
        <w:rPr>
          <w:sz w:val="28"/>
          <w:szCs w:val="28"/>
        </w:rPr>
        <w:t xml:space="preserve"> в </w:t>
      </w:r>
      <w:r w:rsidR="00760C1A">
        <w:rPr>
          <w:sz w:val="28"/>
          <w:szCs w:val="28"/>
        </w:rPr>
        <w:t xml:space="preserve">установленный </w:t>
      </w:r>
      <w:r w:rsidR="000E6EB5">
        <w:rPr>
          <w:sz w:val="28"/>
          <w:szCs w:val="28"/>
        </w:rPr>
        <w:t>срок</w:t>
      </w:r>
      <w:r w:rsidR="00784FFE">
        <w:rPr>
          <w:sz w:val="28"/>
          <w:szCs w:val="28"/>
        </w:rPr>
        <w:t>.</w:t>
      </w:r>
    </w:p>
    <w:p w:rsidR="009B6D01" w:rsidRPr="00674BE7" w:rsidRDefault="009B6D01" w:rsidP="009B6D01">
      <w:pPr>
        <w:rPr>
          <w:sz w:val="28"/>
          <w:szCs w:val="28"/>
        </w:rPr>
      </w:pPr>
    </w:p>
    <w:p w:rsidR="009B6D01" w:rsidRDefault="009B6D01" w:rsidP="009B6D01">
      <w:pPr>
        <w:rPr>
          <w:sz w:val="28"/>
          <w:szCs w:val="28"/>
        </w:rPr>
      </w:pPr>
    </w:p>
    <w:p w:rsidR="009B6D01" w:rsidRDefault="009B6D01" w:rsidP="009B6D01">
      <w:pPr>
        <w:rPr>
          <w:sz w:val="28"/>
          <w:szCs w:val="28"/>
        </w:rPr>
      </w:pPr>
      <w:r w:rsidRPr="00674BE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74BE7">
        <w:rPr>
          <w:sz w:val="28"/>
          <w:szCs w:val="28"/>
        </w:rPr>
        <w:t>:</w:t>
      </w:r>
    </w:p>
    <w:p w:rsidR="009B6D01" w:rsidRDefault="003E439F" w:rsidP="009B6D0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E439F" w:rsidRDefault="003E439F" w:rsidP="009B6D0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B6D01" w:rsidRDefault="009B6D01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3E439F" w:rsidRDefault="003E439F" w:rsidP="003E439F">
      <w:pPr>
        <w:rPr>
          <w:sz w:val="28"/>
          <w:szCs w:val="28"/>
        </w:rPr>
      </w:pPr>
      <w:r w:rsidRPr="00674BE7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                            _____________                ______________</w:t>
      </w:r>
    </w:p>
    <w:p w:rsidR="003E439F" w:rsidRPr="009343C3" w:rsidRDefault="003E439F" w:rsidP="003E439F">
      <w:r w:rsidRPr="009343C3">
        <w:t xml:space="preserve">                          </w:t>
      </w:r>
      <w:r>
        <w:t xml:space="preserve">                                                 </w:t>
      </w:r>
      <w:r w:rsidRPr="009343C3">
        <w:t xml:space="preserve">  </w:t>
      </w:r>
      <w:r>
        <w:t xml:space="preserve">  </w:t>
      </w:r>
      <w:r w:rsidRPr="009343C3">
        <w:t xml:space="preserve"> Ф.И.О.                             </w:t>
      </w:r>
      <w:r>
        <w:t xml:space="preserve">     </w:t>
      </w:r>
      <w:r w:rsidRPr="009343C3">
        <w:t xml:space="preserve">  (Подпись)</w:t>
      </w: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784FFE" w:rsidRDefault="00784FFE" w:rsidP="009B6D01">
      <w:pPr>
        <w:pStyle w:val="a5"/>
        <w:jc w:val="both"/>
        <w:rPr>
          <w:sz w:val="28"/>
          <w:szCs w:val="28"/>
        </w:rPr>
      </w:pPr>
    </w:p>
    <w:p w:rsidR="00A041FF" w:rsidRDefault="00A041FF" w:rsidP="009B6D01">
      <w:pPr>
        <w:pStyle w:val="a5"/>
        <w:jc w:val="both"/>
        <w:rPr>
          <w:sz w:val="28"/>
          <w:szCs w:val="28"/>
        </w:rPr>
      </w:pPr>
    </w:p>
    <w:p w:rsidR="00A041FF" w:rsidRDefault="00A041FF" w:rsidP="009B6D01">
      <w:pPr>
        <w:pStyle w:val="a5"/>
        <w:jc w:val="both"/>
        <w:rPr>
          <w:sz w:val="28"/>
          <w:szCs w:val="28"/>
        </w:rPr>
      </w:pPr>
    </w:p>
    <w:p w:rsidR="00EE0A4F" w:rsidRDefault="00EE0A4F" w:rsidP="009B6D01">
      <w:pPr>
        <w:pStyle w:val="a5"/>
        <w:jc w:val="both"/>
        <w:rPr>
          <w:sz w:val="28"/>
          <w:szCs w:val="28"/>
        </w:rPr>
      </w:pPr>
    </w:p>
    <w:p w:rsidR="00A041FF" w:rsidRDefault="00A041FF" w:rsidP="009B6D01">
      <w:pPr>
        <w:pStyle w:val="a5"/>
        <w:jc w:val="both"/>
        <w:rPr>
          <w:sz w:val="28"/>
          <w:szCs w:val="28"/>
        </w:rPr>
      </w:pPr>
    </w:p>
    <w:p w:rsidR="00A041FF" w:rsidRDefault="00A041FF" w:rsidP="009B6D01">
      <w:pPr>
        <w:pStyle w:val="a5"/>
        <w:jc w:val="both"/>
        <w:rPr>
          <w:sz w:val="28"/>
          <w:szCs w:val="28"/>
        </w:rPr>
      </w:pPr>
    </w:p>
    <w:p w:rsidR="00760C1A" w:rsidRDefault="00760C1A" w:rsidP="009B6D01">
      <w:pPr>
        <w:pStyle w:val="a5"/>
        <w:jc w:val="both"/>
        <w:rPr>
          <w:sz w:val="28"/>
          <w:szCs w:val="28"/>
        </w:rPr>
      </w:pPr>
    </w:p>
    <w:p w:rsidR="003460CA" w:rsidRDefault="003460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09D" w:rsidRPr="006D409D" w:rsidRDefault="006D409D" w:rsidP="006D409D">
      <w:pPr>
        <w:pStyle w:val="a5"/>
        <w:ind w:firstLine="709"/>
        <w:jc w:val="right"/>
      </w:pPr>
      <w:r w:rsidRPr="006D409D">
        <w:lastRenderedPageBreak/>
        <w:t xml:space="preserve">Приложение № </w:t>
      </w:r>
      <w:r>
        <w:t>2</w:t>
      </w:r>
    </w:p>
    <w:p w:rsidR="003460CA" w:rsidRDefault="003460CA" w:rsidP="003460CA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3460CA" w:rsidRDefault="003460CA" w:rsidP="003460CA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3460CA" w:rsidRDefault="003460CA" w:rsidP="003460CA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Вилючинского городского округа</w:t>
      </w:r>
    </w:p>
    <w:p w:rsidR="003460CA" w:rsidRDefault="003460CA" w:rsidP="003460CA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 xml:space="preserve">и </w:t>
      </w:r>
      <w:proofErr w:type="gramStart"/>
      <w:r w:rsidRPr="000E6EB5"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 xml:space="preserve">размера оплаты </w:t>
      </w:r>
    </w:p>
    <w:p w:rsidR="006D409D" w:rsidRPr="006D409D" w:rsidRDefault="003460CA" w:rsidP="003460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восстановительной </w:t>
      </w:r>
      <w:r w:rsidRPr="000E6EB5">
        <w:rPr>
          <w:sz w:val="20"/>
          <w:szCs w:val="20"/>
        </w:rPr>
        <w:t>стоимости</w:t>
      </w:r>
    </w:p>
    <w:p w:rsidR="00D20918" w:rsidRPr="00701E0B" w:rsidRDefault="00D20918" w:rsidP="00701E0B">
      <w:pPr>
        <w:pStyle w:val="a5"/>
        <w:ind w:firstLine="709"/>
        <w:jc w:val="both"/>
        <w:rPr>
          <w:color w:val="4B698A"/>
          <w:sz w:val="28"/>
          <w:szCs w:val="28"/>
        </w:rPr>
      </w:pPr>
      <w:r w:rsidRPr="00701E0B">
        <w:rPr>
          <w:color w:val="4B698A"/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19"/>
      </w:tblGrid>
      <w:tr w:rsidR="00906242" w:rsidTr="00840954">
        <w:tc>
          <w:tcPr>
            <w:tcW w:w="4451" w:type="dxa"/>
          </w:tcPr>
          <w:p w:rsidR="00961C83" w:rsidRPr="00EA16FD" w:rsidRDefault="00961C83" w:rsidP="00961C83">
            <w:pPr>
              <w:tabs>
                <w:tab w:val="center" w:pos="2466"/>
              </w:tabs>
            </w:pPr>
            <w:r>
              <w:tab/>
            </w:r>
            <w:r w:rsidRPr="00EA16FD">
              <w:rPr>
                <w:sz w:val="22"/>
                <w:szCs w:val="22"/>
              </w:rPr>
              <w:t>Вилючинский городской округ</w:t>
            </w:r>
          </w:p>
          <w:p w:rsidR="00961C83" w:rsidRPr="00EA16FD" w:rsidRDefault="00961C83" w:rsidP="00961C83">
            <w:pPr>
              <w:tabs>
                <w:tab w:val="center" w:pos="2466"/>
              </w:tabs>
            </w:pPr>
            <w:r>
              <w:tab/>
            </w:r>
            <w:r w:rsidRPr="00EA16FD">
              <w:rPr>
                <w:sz w:val="22"/>
                <w:szCs w:val="22"/>
              </w:rPr>
              <w:t>закрытое административно-территориальное</w:t>
            </w:r>
          </w:p>
          <w:p w:rsidR="00961C83" w:rsidRPr="00EA16FD" w:rsidRDefault="00961C83" w:rsidP="00961C83">
            <w:pPr>
              <w:tabs>
                <w:tab w:val="center" w:pos="2466"/>
              </w:tabs>
            </w:pPr>
            <w:r>
              <w:tab/>
            </w:r>
            <w:r w:rsidRPr="00EA16FD">
              <w:rPr>
                <w:sz w:val="22"/>
                <w:szCs w:val="22"/>
              </w:rPr>
              <w:t>образование город Вилючинск</w:t>
            </w:r>
          </w:p>
          <w:p w:rsidR="00961C83" w:rsidRPr="001C0660" w:rsidRDefault="00961C83" w:rsidP="00961C83">
            <w:pPr>
              <w:tabs>
                <w:tab w:val="center" w:pos="2466"/>
              </w:tabs>
              <w:rPr>
                <w:sz w:val="22"/>
                <w:szCs w:val="22"/>
              </w:rPr>
            </w:pPr>
            <w:r>
              <w:tab/>
            </w:r>
            <w:r w:rsidRPr="00EA16FD">
              <w:rPr>
                <w:sz w:val="22"/>
                <w:szCs w:val="22"/>
              </w:rPr>
              <w:t>Камчатского края</w:t>
            </w:r>
          </w:p>
          <w:p w:rsidR="00961C83" w:rsidRPr="001C0660" w:rsidRDefault="00961C83" w:rsidP="00961C83"/>
          <w:p w:rsidR="00961C83" w:rsidRPr="001C0660" w:rsidRDefault="00961C83" w:rsidP="00961C83">
            <w:pPr>
              <w:tabs>
                <w:tab w:val="center" w:pos="2466"/>
              </w:tabs>
              <w:rPr>
                <w:b/>
                <w:sz w:val="22"/>
                <w:szCs w:val="22"/>
              </w:rPr>
            </w:pPr>
            <w:r>
              <w:tab/>
            </w:r>
            <w:r w:rsidRPr="00EA16FD">
              <w:rPr>
                <w:b/>
                <w:sz w:val="22"/>
                <w:szCs w:val="22"/>
              </w:rPr>
              <w:t>АДМИНИСТРАЦИЯ</w:t>
            </w:r>
          </w:p>
          <w:p w:rsidR="00961C83" w:rsidRPr="001C0660" w:rsidRDefault="00961C83" w:rsidP="00961C83"/>
          <w:p w:rsidR="00961C83" w:rsidRPr="00EA16FD" w:rsidRDefault="00961C83" w:rsidP="00961C83">
            <w:pPr>
              <w:tabs>
                <w:tab w:val="center" w:pos="2466"/>
              </w:tabs>
            </w:pPr>
            <w:r>
              <w:tab/>
              <w:t>Победы ул., </w:t>
            </w:r>
            <w:r w:rsidRPr="00EA16FD">
              <w:t>д.</w:t>
            </w:r>
            <w:r>
              <w:t> </w:t>
            </w:r>
            <w:r w:rsidRPr="00EA16FD">
              <w:t>1,</w:t>
            </w:r>
          </w:p>
          <w:p w:rsidR="00961C83" w:rsidRPr="00EA16FD" w:rsidRDefault="00961C83" w:rsidP="00961C83">
            <w:pPr>
              <w:tabs>
                <w:tab w:val="center" w:pos="2430"/>
              </w:tabs>
            </w:pPr>
            <w:r>
              <w:tab/>
            </w:r>
            <w:r w:rsidRPr="00EA16FD">
              <w:t>г.</w:t>
            </w:r>
            <w:r>
              <w:t> Вилючинск, </w:t>
            </w:r>
            <w:r w:rsidRPr="00EA16FD">
              <w:t>684090</w:t>
            </w:r>
          </w:p>
          <w:p w:rsidR="00961C83" w:rsidRPr="00EA16FD" w:rsidRDefault="00961C83" w:rsidP="00961C83">
            <w:pPr>
              <w:tabs>
                <w:tab w:val="right" w:pos="1899"/>
                <w:tab w:val="left" w:pos="1985"/>
              </w:tabs>
            </w:pPr>
            <w:r>
              <w:tab/>
              <w:t>тел.:</w:t>
            </w:r>
            <w:r>
              <w:tab/>
              <w:t>(415-35) </w:t>
            </w:r>
            <w:r w:rsidRPr="00EA16FD">
              <w:t>3-22-06</w:t>
            </w:r>
          </w:p>
          <w:p w:rsidR="00961C83" w:rsidRPr="00EA16FD" w:rsidRDefault="00961C83" w:rsidP="00961C83">
            <w:pPr>
              <w:tabs>
                <w:tab w:val="right" w:pos="1899"/>
                <w:tab w:val="left" w:pos="1985"/>
              </w:tabs>
            </w:pPr>
            <w:r>
              <w:tab/>
              <w:t>факс:</w:t>
            </w:r>
            <w:r>
              <w:tab/>
              <w:t>(415-35) </w:t>
            </w:r>
            <w:r w:rsidRPr="00EA16FD">
              <w:t>3-56-03</w:t>
            </w:r>
          </w:p>
          <w:p w:rsidR="00961C83" w:rsidRPr="007D5235" w:rsidRDefault="00961C83" w:rsidP="00961C83">
            <w:pPr>
              <w:tabs>
                <w:tab w:val="right" w:pos="1814"/>
                <w:tab w:val="left" w:pos="1843"/>
              </w:tabs>
              <w:jc w:val="center"/>
            </w:pPr>
            <w:r w:rsidRPr="00EA16FD">
              <w:rPr>
                <w:lang w:val="en-US"/>
              </w:rPr>
              <w:t>E</w:t>
            </w:r>
            <w:r w:rsidRPr="007D5235">
              <w:t>-</w:t>
            </w:r>
            <w:r w:rsidRPr="003F1F65">
              <w:rPr>
                <w:lang w:val="en-US"/>
              </w:rPr>
              <w:t>mail</w:t>
            </w:r>
            <w:r w:rsidRPr="003F1F65">
              <w:t>: </w:t>
            </w:r>
            <w:hyperlink r:id="rId9" w:history="1">
              <w:r w:rsidRPr="003F1F65">
                <w:rPr>
                  <w:rStyle w:val="a9"/>
                  <w:lang w:val="en-US"/>
                </w:rPr>
                <w:t>avgo</w:t>
              </w:r>
              <w:r w:rsidRPr="003F1F65">
                <w:rPr>
                  <w:rStyle w:val="a9"/>
                </w:rPr>
                <w:t>@</w:t>
              </w:r>
              <w:r w:rsidRPr="003F1F65">
                <w:rPr>
                  <w:rStyle w:val="a9"/>
                  <w:lang w:val="en-US"/>
                </w:rPr>
                <w:t>viladm</w:t>
              </w:r>
              <w:r w:rsidRPr="003F1F65">
                <w:rPr>
                  <w:rStyle w:val="a9"/>
                </w:rPr>
                <w:t>.</w:t>
              </w:r>
              <w:proofErr w:type="spellStart"/>
              <w:r w:rsidRPr="003F1F65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961C83" w:rsidRPr="00EA16FD" w:rsidRDefault="00961C83" w:rsidP="00961C83">
            <w:pPr>
              <w:jc w:val="center"/>
            </w:pPr>
            <w:r w:rsidRPr="00EA16FD">
              <w:rPr>
                <w:lang w:val="en-US"/>
              </w:rPr>
              <w:t>http</w:t>
            </w:r>
            <w:r w:rsidRPr="00EA16FD">
              <w:t>://</w:t>
            </w:r>
            <w:hyperlink r:id="rId10" w:history="1">
              <w:r w:rsidRPr="00EA16FD">
                <w:rPr>
                  <w:rStyle w:val="a9"/>
                </w:rPr>
                <w:t>www.viluchinsk-city.ru</w:t>
              </w:r>
            </w:hyperlink>
          </w:p>
          <w:p w:rsidR="00961C83" w:rsidRPr="00EA16FD" w:rsidRDefault="00961C83" w:rsidP="00961C83">
            <w:pPr>
              <w:jc w:val="center"/>
            </w:pPr>
            <w:r>
              <w:t>ОКПО 22913563, ОГРН </w:t>
            </w:r>
            <w:r w:rsidRPr="00EA16FD">
              <w:t>1024101224828</w:t>
            </w:r>
          </w:p>
          <w:p w:rsidR="00961C83" w:rsidRPr="00EA16FD" w:rsidRDefault="00961C83" w:rsidP="00961C83">
            <w:pPr>
              <w:jc w:val="center"/>
            </w:pPr>
            <w:r>
              <w:t>ИНН/КПП </w:t>
            </w:r>
            <w:r w:rsidRPr="00EA16FD">
              <w:t>4102002396/410201001</w:t>
            </w:r>
          </w:p>
          <w:p w:rsidR="00961C83" w:rsidRPr="00503488" w:rsidRDefault="00961C83" w:rsidP="00961C83">
            <w:pPr>
              <w:tabs>
                <w:tab w:val="right" w:pos="1701"/>
                <w:tab w:val="left" w:pos="1843"/>
              </w:tabs>
              <w:rPr>
                <w:sz w:val="12"/>
                <w:szCs w:val="12"/>
              </w:rPr>
            </w:pPr>
          </w:p>
          <w:p w:rsidR="00961C83" w:rsidRDefault="00961C83" w:rsidP="00961C83">
            <w:pPr>
              <w:tabs>
                <w:tab w:val="left" w:pos="851"/>
                <w:tab w:val="right" w:pos="2835"/>
                <w:tab w:val="right" w:pos="3969"/>
              </w:tabs>
              <w:rPr>
                <w:u w:val="single"/>
              </w:rPr>
            </w:pPr>
            <w:r>
              <w:tab/>
              <w:t xml:space="preserve">от </w:t>
            </w:r>
            <w:r w:rsidRPr="00CD173A">
              <w:rPr>
                <w:u w:val="single"/>
              </w:rPr>
              <w:tab/>
            </w:r>
            <w:r>
              <w:t xml:space="preserve"> № </w:t>
            </w:r>
            <w:r w:rsidRPr="00CD173A">
              <w:rPr>
                <w:u w:val="single"/>
              </w:rPr>
              <w:tab/>
            </w:r>
          </w:p>
          <w:p w:rsidR="00961C83" w:rsidRPr="00961C83" w:rsidRDefault="00961C83" w:rsidP="00961C83">
            <w:pPr>
              <w:tabs>
                <w:tab w:val="left" w:pos="851"/>
                <w:tab w:val="right" w:pos="2835"/>
                <w:tab w:val="right" w:pos="3969"/>
              </w:tabs>
              <w:rPr>
                <w:bCs/>
              </w:rPr>
            </w:pPr>
            <w:r>
              <w:rPr>
                <w:bCs/>
              </w:rPr>
              <w:t xml:space="preserve">        на № ________</w:t>
            </w:r>
            <w:r>
              <w:rPr>
                <w:b/>
                <w:bCs/>
              </w:rPr>
              <w:t xml:space="preserve"> </w:t>
            </w:r>
            <w:r w:rsidRPr="00CB2658">
              <w:rPr>
                <w:bCs/>
              </w:rPr>
              <w:t xml:space="preserve">от </w:t>
            </w:r>
            <w:r w:rsidRPr="00961C83">
              <w:rPr>
                <w:bCs/>
              </w:rPr>
              <w:t>_____________</w:t>
            </w:r>
          </w:p>
          <w:p w:rsidR="00906242" w:rsidRPr="002E40C3" w:rsidRDefault="00906242" w:rsidP="002E40C3">
            <w:pPr>
              <w:jc w:val="center"/>
            </w:pPr>
          </w:p>
        </w:tc>
        <w:tc>
          <w:tcPr>
            <w:tcW w:w="5120" w:type="dxa"/>
          </w:tcPr>
          <w:p w:rsidR="00906242" w:rsidRDefault="00906242" w:rsidP="008409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6242" w:rsidRDefault="00906242" w:rsidP="008409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06242" w:rsidRPr="0063592E" w:rsidRDefault="00906242" w:rsidP="00906242">
      <w:pPr>
        <w:rPr>
          <w:sz w:val="28"/>
          <w:szCs w:val="28"/>
        </w:rPr>
      </w:pPr>
    </w:p>
    <w:p w:rsidR="00906242" w:rsidRDefault="00906242" w:rsidP="00906242">
      <w:pPr>
        <w:jc w:val="center"/>
      </w:pPr>
    </w:p>
    <w:p w:rsidR="002E40C3" w:rsidRDefault="00906242" w:rsidP="00906242">
      <w:pPr>
        <w:tabs>
          <w:tab w:val="center" w:pos="4819"/>
        </w:tabs>
        <w:jc w:val="center"/>
        <w:rPr>
          <w:b/>
          <w:bCs/>
          <w:sz w:val="32"/>
          <w:szCs w:val="32"/>
        </w:rPr>
      </w:pPr>
      <w:r w:rsidRPr="00AC0820">
        <w:rPr>
          <w:b/>
          <w:bCs/>
          <w:spacing w:val="60"/>
          <w:sz w:val="32"/>
          <w:szCs w:val="32"/>
        </w:rPr>
        <w:t>Р</w:t>
      </w:r>
      <w:r w:rsidR="00BD4AC5">
        <w:rPr>
          <w:b/>
          <w:bCs/>
          <w:spacing w:val="60"/>
          <w:sz w:val="32"/>
          <w:szCs w:val="32"/>
        </w:rPr>
        <w:t>азре</w:t>
      </w:r>
      <w:r w:rsidRPr="00AC0820">
        <w:rPr>
          <w:b/>
          <w:bCs/>
          <w:spacing w:val="60"/>
          <w:sz w:val="32"/>
          <w:szCs w:val="32"/>
        </w:rPr>
        <w:t>шение</w:t>
      </w:r>
      <w:r>
        <w:rPr>
          <w:b/>
          <w:bCs/>
          <w:spacing w:val="60"/>
          <w:sz w:val="32"/>
          <w:szCs w:val="32"/>
        </w:rPr>
        <w:t xml:space="preserve"> № </w:t>
      </w:r>
      <w:r w:rsidR="002E40C3" w:rsidRPr="009B6D01">
        <w:rPr>
          <w:b/>
          <w:bCs/>
          <w:sz w:val="32"/>
          <w:szCs w:val="32"/>
        </w:rPr>
        <w:t>_____</w:t>
      </w:r>
      <w:r w:rsidRPr="00AC0820">
        <w:rPr>
          <w:b/>
          <w:bCs/>
          <w:spacing w:val="60"/>
          <w:sz w:val="32"/>
          <w:szCs w:val="32"/>
        </w:rPr>
        <w:br/>
      </w:r>
      <w:r w:rsidR="00BD4AC5">
        <w:rPr>
          <w:b/>
          <w:bCs/>
          <w:sz w:val="32"/>
          <w:szCs w:val="32"/>
        </w:rPr>
        <w:t>на производство</w:t>
      </w:r>
      <w:r>
        <w:rPr>
          <w:b/>
          <w:bCs/>
          <w:sz w:val="32"/>
          <w:szCs w:val="32"/>
        </w:rPr>
        <w:t xml:space="preserve"> </w:t>
      </w:r>
      <w:r w:rsidR="002E40C3" w:rsidRPr="002E40C3">
        <w:rPr>
          <w:b/>
          <w:bCs/>
          <w:sz w:val="32"/>
          <w:szCs w:val="32"/>
        </w:rPr>
        <w:t>вырубки деревьев и кустар</w:t>
      </w:r>
      <w:r w:rsidR="002E40C3">
        <w:rPr>
          <w:b/>
          <w:bCs/>
          <w:sz w:val="32"/>
          <w:szCs w:val="32"/>
        </w:rPr>
        <w:t>ников</w:t>
      </w:r>
    </w:p>
    <w:p w:rsidR="00BD4AC5" w:rsidRDefault="002E40C3" w:rsidP="00BD4AC5">
      <w:pPr>
        <w:jc w:val="center"/>
        <w:rPr>
          <w:rStyle w:val="a4"/>
        </w:rPr>
      </w:pPr>
      <w:r w:rsidRPr="002E40C3">
        <w:rPr>
          <w:b/>
          <w:bCs/>
          <w:sz w:val="32"/>
          <w:szCs w:val="32"/>
        </w:rPr>
        <w:t xml:space="preserve">на территории </w:t>
      </w:r>
      <w:r w:rsidR="00BD4AC5">
        <w:rPr>
          <w:b/>
          <w:bCs/>
          <w:sz w:val="32"/>
          <w:szCs w:val="32"/>
        </w:rPr>
        <w:t xml:space="preserve">г. </w:t>
      </w:r>
      <w:r w:rsidRPr="002E40C3">
        <w:rPr>
          <w:b/>
          <w:bCs/>
          <w:sz w:val="32"/>
          <w:szCs w:val="32"/>
        </w:rPr>
        <w:t>Вилючинска</w:t>
      </w:r>
    </w:p>
    <w:p w:rsidR="00906242" w:rsidRPr="002E40C3" w:rsidRDefault="00906242" w:rsidP="00906242">
      <w:pPr>
        <w:tabs>
          <w:tab w:val="center" w:pos="4819"/>
        </w:tabs>
        <w:jc w:val="center"/>
        <w:rPr>
          <w:b/>
          <w:bCs/>
          <w:sz w:val="32"/>
          <w:szCs w:val="32"/>
        </w:rPr>
      </w:pPr>
    </w:p>
    <w:p w:rsidR="00906242" w:rsidRDefault="00906242" w:rsidP="00906242">
      <w:pPr>
        <w:rPr>
          <w:sz w:val="28"/>
          <w:szCs w:val="28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169"/>
        <w:gridCol w:w="5696"/>
      </w:tblGrid>
      <w:tr w:rsidR="00906242" w:rsidRPr="00045BA9" w:rsidTr="00840954">
        <w:tc>
          <w:tcPr>
            <w:tcW w:w="2800" w:type="dxa"/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В связи с обращением</w:t>
            </w:r>
          </w:p>
        </w:tc>
        <w:tc>
          <w:tcPr>
            <w:tcW w:w="6865" w:type="dxa"/>
            <w:gridSpan w:val="2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6242" w:rsidRPr="006716A2" w:rsidTr="00840954">
        <w:tc>
          <w:tcPr>
            <w:tcW w:w="2800" w:type="dxa"/>
          </w:tcPr>
          <w:p w:rsidR="00906242" w:rsidRPr="006716A2" w:rsidRDefault="00906242" w:rsidP="00840954"/>
        </w:tc>
        <w:tc>
          <w:tcPr>
            <w:tcW w:w="6865" w:type="dxa"/>
            <w:gridSpan w:val="2"/>
            <w:tcBorders>
              <w:top w:val="single" w:sz="4" w:space="0" w:color="auto"/>
            </w:tcBorders>
          </w:tcPr>
          <w:p w:rsidR="00906242" w:rsidRPr="006716A2" w:rsidRDefault="00906242" w:rsidP="00F51B2A">
            <w:pPr>
              <w:jc w:val="center"/>
            </w:pPr>
            <w:r w:rsidRPr="006716A2">
              <w:t xml:space="preserve">(Ф.И.О. физического лица, наименование юридического лица </w:t>
            </w:r>
            <w:r w:rsidR="00F51B2A">
              <w:t>–</w:t>
            </w:r>
            <w:r w:rsidRPr="006716A2">
              <w:t xml:space="preserve"> заявителя)</w:t>
            </w:r>
          </w:p>
        </w:tc>
      </w:tr>
      <w:tr w:rsidR="00F51B2A" w:rsidRPr="00045BA9" w:rsidTr="00F51B2A">
        <w:tc>
          <w:tcPr>
            <w:tcW w:w="3969" w:type="dxa"/>
            <w:gridSpan w:val="2"/>
            <w:vAlign w:val="bottom"/>
          </w:tcPr>
          <w:p w:rsidR="00F51B2A" w:rsidRPr="00045BA9" w:rsidRDefault="00F51B2A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о намерении провести</w:t>
            </w:r>
            <w:r>
              <w:rPr>
                <w:sz w:val="28"/>
                <w:szCs w:val="28"/>
              </w:rPr>
              <w:t xml:space="preserve"> вырубку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vAlign w:val="bottom"/>
          </w:tcPr>
          <w:p w:rsidR="00F51B2A" w:rsidRPr="00045BA9" w:rsidRDefault="00F51B2A" w:rsidP="00840954">
            <w:pPr>
              <w:rPr>
                <w:sz w:val="28"/>
                <w:szCs w:val="28"/>
              </w:rPr>
            </w:pPr>
          </w:p>
        </w:tc>
      </w:tr>
      <w:tr w:rsidR="00F51B2A" w:rsidRPr="006716A2" w:rsidTr="00785B89">
        <w:tc>
          <w:tcPr>
            <w:tcW w:w="3969" w:type="dxa"/>
            <w:gridSpan w:val="2"/>
          </w:tcPr>
          <w:p w:rsidR="00F51B2A" w:rsidRPr="006716A2" w:rsidRDefault="00F51B2A" w:rsidP="00840954"/>
        </w:tc>
        <w:tc>
          <w:tcPr>
            <w:tcW w:w="5696" w:type="dxa"/>
            <w:tcBorders>
              <w:top w:val="single" w:sz="4" w:space="0" w:color="auto"/>
            </w:tcBorders>
          </w:tcPr>
          <w:p w:rsidR="00F51B2A" w:rsidRPr="006716A2" w:rsidRDefault="00F51B2A" w:rsidP="00785B89">
            <w:pPr>
              <w:jc w:val="center"/>
            </w:pPr>
            <w:r w:rsidRPr="00C45EA7">
              <w:t>(</w:t>
            </w:r>
            <w:r w:rsidR="00785B89" w:rsidRPr="00785B89">
              <w:t>состав насаждений, подлежащих вырубке</w:t>
            </w:r>
            <w:r w:rsidRPr="00C45EA7">
              <w:t>)</w:t>
            </w:r>
          </w:p>
        </w:tc>
      </w:tr>
    </w:tbl>
    <w:p w:rsidR="00785B89" w:rsidRDefault="00785B89" w:rsidP="00906242">
      <w:pPr>
        <w:rPr>
          <w:sz w:val="28"/>
          <w:szCs w:val="28"/>
        </w:rPr>
      </w:pPr>
    </w:p>
    <w:p w:rsidR="00785B89" w:rsidRDefault="00785B89" w:rsidP="00906242">
      <w:pPr>
        <w:rPr>
          <w:sz w:val="28"/>
          <w:szCs w:val="28"/>
        </w:rPr>
      </w:pPr>
    </w:p>
    <w:p w:rsidR="00F82B03" w:rsidRPr="00D22991" w:rsidRDefault="00F82B03" w:rsidP="00F82B0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с кадастровым номером __________________________, </w:t>
      </w:r>
      <w:r w:rsidRPr="00D22991">
        <w:rPr>
          <w:sz w:val="28"/>
          <w:szCs w:val="28"/>
        </w:rPr>
        <w:t xml:space="preserve">общей площадью ___________ кв. м., </w:t>
      </w:r>
      <w:proofErr w:type="gramStart"/>
      <w:r w:rsidRPr="00D22991">
        <w:rPr>
          <w:sz w:val="28"/>
          <w:szCs w:val="28"/>
        </w:rPr>
        <w:t>расположенного</w:t>
      </w:r>
      <w:proofErr w:type="gramEnd"/>
      <w:r w:rsidRPr="00D22991">
        <w:rPr>
          <w:sz w:val="28"/>
          <w:szCs w:val="28"/>
        </w:rPr>
        <w:t>:</w:t>
      </w:r>
    </w:p>
    <w:p w:rsidR="00F82B03" w:rsidRDefault="00F82B03" w:rsidP="00F82B03">
      <w:pPr>
        <w:jc w:val="both"/>
        <w:rPr>
          <w:sz w:val="28"/>
          <w:szCs w:val="28"/>
        </w:rPr>
      </w:pPr>
      <w:r w:rsidRPr="00674BE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F82B03" w:rsidRDefault="00F82B03" w:rsidP="00F82B03">
      <w:pPr>
        <w:pStyle w:val="a5"/>
        <w:jc w:val="center"/>
      </w:pPr>
      <w:r>
        <w:t>(месторасположение земельного участка)</w:t>
      </w:r>
    </w:p>
    <w:p w:rsidR="00F82B03" w:rsidRDefault="00F82B03" w:rsidP="00F82B03">
      <w:pPr>
        <w:pStyle w:val="a5"/>
      </w:pPr>
      <w:r>
        <w:t> </w:t>
      </w:r>
    </w:p>
    <w:p w:rsidR="00F82B03" w:rsidRDefault="00F82B03" w:rsidP="00F82B03">
      <w:pPr>
        <w:pStyle w:val="a5"/>
      </w:pPr>
      <w:proofErr w:type="gramStart"/>
      <w:r w:rsidRPr="00D22991">
        <w:rPr>
          <w:sz w:val="28"/>
          <w:szCs w:val="28"/>
        </w:rPr>
        <w:t>предоставленного</w:t>
      </w:r>
      <w:proofErr w:type="gramEnd"/>
      <w:r w:rsidRPr="00D22991">
        <w:rPr>
          <w:sz w:val="28"/>
          <w:szCs w:val="28"/>
        </w:rPr>
        <w:t xml:space="preserve"> на основании:</w:t>
      </w:r>
      <w:r>
        <w:t xml:space="preserve"> _____________________________________________________________________________</w:t>
      </w:r>
    </w:p>
    <w:p w:rsidR="00F82B03" w:rsidRDefault="00F82B03" w:rsidP="00F82B03">
      <w:pPr>
        <w:pStyle w:val="a5"/>
        <w:jc w:val="center"/>
      </w:pPr>
      <w:r>
        <w:t>(наименование, дата, номер правоустанавливающего документа)</w:t>
      </w:r>
    </w:p>
    <w:p w:rsidR="00804723" w:rsidRDefault="00804723" w:rsidP="008047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054E15">
        <w:rPr>
          <w:rFonts w:ascii="Tahoma" w:hAnsi="Tahoma" w:cs="Tahoma"/>
          <w:color w:val="000000"/>
          <w:sz w:val="18"/>
          <w:szCs w:val="18"/>
        </w:rPr>
        <w:br/>
      </w:r>
    </w:p>
    <w:p w:rsidR="00785B89" w:rsidRPr="00785B89" w:rsidRDefault="00785B89" w:rsidP="00785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785B89">
        <w:rPr>
          <w:sz w:val="28"/>
          <w:szCs w:val="28"/>
        </w:rPr>
        <w:t>Основание для проведения работ по вырубке _____________</w:t>
      </w:r>
      <w:r>
        <w:rPr>
          <w:sz w:val="28"/>
          <w:szCs w:val="28"/>
        </w:rPr>
        <w:t>____</w:t>
      </w:r>
      <w:r w:rsidRPr="00785B89">
        <w:rPr>
          <w:sz w:val="28"/>
          <w:szCs w:val="28"/>
        </w:rPr>
        <w:t>__________</w:t>
      </w:r>
    </w:p>
    <w:p w:rsidR="00785B89" w:rsidRDefault="00785B89" w:rsidP="00906242">
      <w:pPr>
        <w:rPr>
          <w:sz w:val="28"/>
          <w:szCs w:val="28"/>
        </w:rPr>
      </w:pPr>
      <w:r w:rsidRPr="00785B89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_______________________</w:t>
      </w:r>
    </w:p>
    <w:p w:rsidR="00785B89" w:rsidRDefault="00785B89" w:rsidP="00906242">
      <w:pPr>
        <w:rPr>
          <w:sz w:val="28"/>
          <w:szCs w:val="28"/>
        </w:rPr>
      </w:pPr>
    </w:p>
    <w:p w:rsidR="009E2A58" w:rsidRDefault="009E2A58" w:rsidP="00906242">
      <w:pPr>
        <w:rPr>
          <w:sz w:val="28"/>
          <w:szCs w:val="28"/>
        </w:rPr>
      </w:pPr>
    </w:p>
    <w:p w:rsidR="00906242" w:rsidRDefault="00785B89" w:rsidP="0090624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06242">
        <w:rPr>
          <w:sz w:val="28"/>
          <w:szCs w:val="28"/>
        </w:rPr>
        <w:t>результатам рассмотрения представленных документов принято решение:</w:t>
      </w:r>
    </w:p>
    <w:p w:rsidR="00906242" w:rsidRPr="008D7A3E" w:rsidRDefault="00906242" w:rsidP="00906242">
      <w:pPr>
        <w:rPr>
          <w:b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83"/>
        <w:gridCol w:w="6101"/>
      </w:tblGrid>
      <w:tr w:rsidR="00906242" w:rsidRPr="00045BA9" w:rsidTr="00785B89">
        <w:tc>
          <w:tcPr>
            <w:tcW w:w="3544" w:type="dxa"/>
            <w:gridSpan w:val="2"/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1. Дать согласие на</w:t>
            </w:r>
            <w:r w:rsidR="00785B89">
              <w:rPr>
                <w:sz w:val="28"/>
                <w:szCs w:val="28"/>
              </w:rPr>
              <w:t xml:space="preserve"> вырубку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6242" w:rsidRPr="00C45EA7" w:rsidTr="00785B89">
        <w:tc>
          <w:tcPr>
            <w:tcW w:w="3261" w:type="dxa"/>
            <w:vAlign w:val="bottom"/>
          </w:tcPr>
          <w:p w:rsidR="00906242" w:rsidRPr="00C45EA7" w:rsidRDefault="00906242" w:rsidP="00840954">
            <w:pPr>
              <w:jc w:val="center"/>
            </w:pPr>
          </w:p>
        </w:tc>
        <w:tc>
          <w:tcPr>
            <w:tcW w:w="6384" w:type="dxa"/>
            <w:gridSpan w:val="2"/>
            <w:vAlign w:val="bottom"/>
          </w:tcPr>
          <w:p w:rsidR="00906242" w:rsidRPr="00C45EA7" w:rsidRDefault="00906242" w:rsidP="00785B89">
            <w:pPr>
              <w:jc w:val="center"/>
            </w:pPr>
            <w:r w:rsidRPr="00C45EA7">
              <w:t>(</w:t>
            </w:r>
            <w:r w:rsidR="00785B89" w:rsidRPr="00785B89">
              <w:t>состав насаждений, подлежащих вырубке</w:t>
            </w:r>
            <w:r w:rsidRPr="00C45EA7">
              <w:t>)</w:t>
            </w:r>
          </w:p>
        </w:tc>
      </w:tr>
    </w:tbl>
    <w:p w:rsidR="00906242" w:rsidRPr="008E5AAD" w:rsidRDefault="00906242" w:rsidP="00906242">
      <w:pPr>
        <w:rPr>
          <w:sz w:val="28"/>
          <w:szCs w:val="28"/>
        </w:rPr>
      </w:pPr>
      <w:r w:rsidRPr="008E5AAD">
        <w:rPr>
          <w:sz w:val="28"/>
          <w:szCs w:val="28"/>
        </w:rPr>
        <w:t>2. Установить:</w:t>
      </w:r>
    </w:p>
    <w:tbl>
      <w:tblPr>
        <w:tblW w:w="9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72"/>
        <w:gridCol w:w="422"/>
        <w:gridCol w:w="283"/>
        <w:gridCol w:w="991"/>
        <w:gridCol w:w="433"/>
        <w:gridCol w:w="278"/>
        <w:gridCol w:w="289"/>
        <w:gridCol w:w="590"/>
        <w:gridCol w:w="464"/>
        <w:gridCol w:w="210"/>
        <w:gridCol w:w="1426"/>
        <w:gridCol w:w="469"/>
        <w:gridCol w:w="307"/>
        <w:gridCol w:w="266"/>
      </w:tblGrid>
      <w:tr w:rsidR="00F51B2A" w:rsidRPr="00045BA9" w:rsidTr="00FC2DEC">
        <w:tc>
          <w:tcPr>
            <w:tcW w:w="3233" w:type="dxa"/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 xml:space="preserve">срок производства работ </w:t>
            </w:r>
            <w:proofErr w:type="gramStart"/>
            <w:r w:rsidRPr="00045BA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2" w:type="dxa"/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«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bottom"/>
          </w:tcPr>
          <w:p w:rsidR="00F51B2A" w:rsidRPr="00045BA9" w:rsidRDefault="00F51B2A" w:rsidP="00FC2DEC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8" w:type="dxa"/>
            <w:vAlign w:val="bottom"/>
          </w:tcPr>
          <w:p w:rsidR="00F51B2A" w:rsidRPr="00045BA9" w:rsidRDefault="00FC2DEC" w:rsidP="00FC2DEC">
            <w:pPr>
              <w:tabs>
                <w:tab w:val="right" w:pos="6509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289" w:type="dxa"/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0" w:type="dxa"/>
            <w:vAlign w:val="bottom"/>
          </w:tcPr>
          <w:p w:rsidR="00F51B2A" w:rsidRPr="00045BA9" w:rsidRDefault="00F51B2A" w:rsidP="00F51B2A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045BA9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51B2A" w:rsidRPr="00045BA9" w:rsidRDefault="00F51B2A" w:rsidP="00840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51B2A" w:rsidRPr="00045BA9" w:rsidRDefault="00F51B2A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»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:rsidR="00F51B2A" w:rsidRPr="00045BA9" w:rsidRDefault="00F51B2A" w:rsidP="00840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" w:type="dxa"/>
            <w:vAlign w:val="bottom"/>
          </w:tcPr>
          <w:p w:rsidR="00F51B2A" w:rsidRPr="00045BA9" w:rsidRDefault="00F51B2A" w:rsidP="00FC2D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7" w:type="dxa"/>
            <w:vAlign w:val="bottom"/>
          </w:tcPr>
          <w:p w:rsidR="00F51B2A" w:rsidRPr="00045BA9" w:rsidRDefault="00FC2DEC" w:rsidP="00840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</w:p>
        </w:tc>
        <w:tc>
          <w:tcPr>
            <w:tcW w:w="266" w:type="dxa"/>
            <w:vAlign w:val="bottom"/>
          </w:tcPr>
          <w:p w:rsidR="00F51B2A" w:rsidRPr="00045BA9" w:rsidRDefault="00F51B2A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 xml:space="preserve"> </w:t>
            </w:r>
            <w:proofErr w:type="gramStart"/>
            <w:r w:rsidRPr="00045BA9">
              <w:rPr>
                <w:sz w:val="28"/>
                <w:szCs w:val="28"/>
              </w:rPr>
              <w:t>г</w:t>
            </w:r>
            <w:proofErr w:type="gramEnd"/>
            <w:r w:rsidRPr="00045BA9">
              <w:rPr>
                <w:sz w:val="28"/>
                <w:szCs w:val="28"/>
              </w:rPr>
              <w:t>.</w:t>
            </w:r>
          </w:p>
        </w:tc>
      </w:tr>
    </w:tbl>
    <w:p w:rsidR="00906242" w:rsidRPr="00CC4E63" w:rsidRDefault="00906242" w:rsidP="00906242">
      <w:pPr>
        <w:rPr>
          <w:sz w:val="4"/>
          <w:szCs w:val="4"/>
        </w:rPr>
      </w:pPr>
    </w:p>
    <w:p w:rsidR="00906242" w:rsidRPr="00AD0D87" w:rsidRDefault="00906242" w:rsidP="00906242">
      <w:pPr>
        <w:pStyle w:val="11"/>
        <w:spacing w:after="0"/>
        <w:ind w:left="0"/>
        <w:jc w:val="center"/>
        <w:rPr>
          <w:b/>
          <w:sz w:val="28"/>
          <w:szCs w:val="28"/>
        </w:rPr>
      </w:pPr>
    </w:p>
    <w:p w:rsidR="00906242" w:rsidRDefault="00906242" w:rsidP="00906242">
      <w:pPr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906242" w:rsidRPr="00045BA9" w:rsidTr="00840954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906242" w:rsidRDefault="00906242" w:rsidP="00840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906242" w:rsidRDefault="00906242" w:rsidP="00840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  <w:p w:rsidR="00906242" w:rsidRDefault="00906242" w:rsidP="00840954">
            <w:pPr>
              <w:rPr>
                <w:b/>
                <w:sz w:val="28"/>
                <w:szCs w:val="28"/>
              </w:rPr>
            </w:pPr>
          </w:p>
          <w:p w:rsidR="00906242" w:rsidRPr="00045BA9" w:rsidRDefault="00906242" w:rsidP="007F3CB6">
            <w:pPr>
              <w:rPr>
                <w:b/>
                <w:sz w:val="28"/>
                <w:szCs w:val="28"/>
              </w:rPr>
            </w:pPr>
            <w:r w:rsidRPr="00045BA9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045B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045BA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045B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6242" w:rsidRPr="00045BA9" w:rsidTr="008409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906242" w:rsidRDefault="00906242" w:rsidP="00840954">
            <w:pPr>
              <w:jc w:val="center"/>
            </w:pPr>
            <w:r>
              <w:t>(подпись должностного лица органа,</w:t>
            </w:r>
            <w:r>
              <w:br/>
              <w:t>осуществляющего согласование)</w:t>
            </w:r>
          </w:p>
          <w:p w:rsidR="009A30ED" w:rsidRDefault="009A30ED" w:rsidP="00840954">
            <w:pPr>
              <w:jc w:val="center"/>
            </w:pPr>
            <w:r>
              <w:t>«___» _________ 20___ г.</w:t>
            </w:r>
          </w:p>
          <w:p w:rsidR="00785B89" w:rsidRPr="00E864AA" w:rsidRDefault="00785B89" w:rsidP="00840954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906242" w:rsidRDefault="00906242" w:rsidP="00906242">
      <w:pPr>
        <w:rPr>
          <w:sz w:val="28"/>
          <w:szCs w:val="28"/>
        </w:rPr>
      </w:pPr>
    </w:p>
    <w:p w:rsidR="00906242" w:rsidRDefault="00906242" w:rsidP="00906242">
      <w:pPr>
        <w:jc w:val="right"/>
        <w:rPr>
          <w:sz w:val="28"/>
          <w:szCs w:val="28"/>
        </w:rPr>
      </w:pPr>
    </w:p>
    <w:p w:rsidR="00906242" w:rsidRDefault="00906242" w:rsidP="00906242">
      <w:pPr>
        <w:jc w:val="right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906242" w:rsidRPr="00045BA9" w:rsidTr="00840954">
        <w:tc>
          <w:tcPr>
            <w:tcW w:w="1442" w:type="dxa"/>
            <w:vAlign w:val="bottom"/>
          </w:tcPr>
          <w:p w:rsidR="00906242" w:rsidRPr="00045BA9" w:rsidRDefault="00906242" w:rsidP="00840954">
            <w:pPr>
              <w:tabs>
                <w:tab w:val="right" w:pos="1418"/>
              </w:tabs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Получил</w:t>
            </w:r>
            <w:proofErr w:type="gramStart"/>
            <w:r w:rsidRPr="00045BA9">
              <w:rPr>
                <w:sz w:val="28"/>
                <w:szCs w:val="28"/>
              </w:rPr>
              <w:t xml:space="preserve">: </w:t>
            </w:r>
            <w:r w:rsidRPr="00045BA9"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906242" w:rsidRPr="00045BA9" w:rsidRDefault="00906242" w:rsidP="00FC2DEC">
            <w:pPr>
              <w:jc w:val="right"/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 xml:space="preserve"> </w:t>
            </w:r>
            <w:proofErr w:type="gramStart"/>
            <w:r w:rsidRPr="00045BA9">
              <w:rPr>
                <w:sz w:val="28"/>
                <w:szCs w:val="28"/>
              </w:rPr>
              <w:t>г</w:t>
            </w:r>
            <w:proofErr w:type="gramEnd"/>
            <w:r w:rsidRPr="00045BA9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906242" w:rsidRPr="00EF7A2C" w:rsidRDefault="00906242" w:rsidP="00840954">
            <w:pPr>
              <w:ind w:left="57"/>
            </w:pPr>
            <w:proofErr w:type="gramStart"/>
            <w:r w:rsidRPr="00EF7A2C">
              <w:t xml:space="preserve">(заполняется в </w:t>
            </w:r>
            <w:proofErr w:type="gramEnd"/>
          </w:p>
        </w:tc>
      </w:tr>
      <w:tr w:rsidR="00906242" w:rsidRPr="00EF7A2C" w:rsidTr="00840954">
        <w:tc>
          <w:tcPr>
            <w:tcW w:w="1442" w:type="dxa"/>
          </w:tcPr>
          <w:p w:rsidR="00906242" w:rsidRPr="00EF7A2C" w:rsidRDefault="00906242" w:rsidP="00840954"/>
        </w:tc>
        <w:tc>
          <w:tcPr>
            <w:tcW w:w="546" w:type="dxa"/>
            <w:tcBorders>
              <w:top w:val="single" w:sz="4" w:space="0" w:color="auto"/>
            </w:tcBorders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252" w:type="dxa"/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518" w:type="dxa"/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406" w:type="dxa"/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906242" w:rsidRDefault="00906242" w:rsidP="00840954">
            <w:pPr>
              <w:jc w:val="center"/>
            </w:pPr>
            <w:r>
              <w:t>(подпись заявителя или</w:t>
            </w:r>
            <w:r>
              <w:br/>
              <w:t>уполномоченного лица заявител</w:t>
            </w:r>
            <w:r w:rsidR="006D409D">
              <w:t>я</w:t>
            </w:r>
            <w:r>
              <w:t>)</w:t>
            </w:r>
          </w:p>
          <w:p w:rsidR="00785B89" w:rsidRPr="00EF7A2C" w:rsidRDefault="00785B89" w:rsidP="00840954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906242" w:rsidRPr="00EF7A2C" w:rsidRDefault="00906242" w:rsidP="00840954">
            <w:pPr>
              <w:ind w:left="57"/>
            </w:pPr>
            <w:proofErr w:type="gramStart"/>
            <w:r>
              <w:t>случае</w:t>
            </w:r>
            <w:proofErr w:type="gramEnd"/>
            <w:r>
              <w:t xml:space="preserve"> получения решения лично)</w:t>
            </w:r>
          </w:p>
        </w:tc>
      </w:tr>
    </w:tbl>
    <w:p w:rsidR="00906242" w:rsidRDefault="00906242" w:rsidP="00906242">
      <w:pPr>
        <w:rPr>
          <w:sz w:val="28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906242" w:rsidRPr="00045BA9" w:rsidTr="00840954">
        <w:trPr>
          <w:jc w:val="right"/>
        </w:trPr>
        <w:tc>
          <w:tcPr>
            <w:tcW w:w="5564" w:type="dxa"/>
            <w:vAlign w:val="bottom"/>
          </w:tcPr>
          <w:p w:rsidR="00906242" w:rsidRPr="00045BA9" w:rsidRDefault="00906242" w:rsidP="00840954">
            <w:pPr>
              <w:tabs>
                <w:tab w:val="right" w:pos="5564"/>
              </w:tabs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 xml:space="preserve">Решение направлено в адрес заявителя (ей) </w:t>
            </w:r>
            <w:r w:rsidRPr="00045BA9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906242" w:rsidRPr="00045BA9" w:rsidRDefault="00906242" w:rsidP="00FC2DEC">
            <w:pPr>
              <w:jc w:val="right"/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906242" w:rsidRPr="00045BA9" w:rsidRDefault="00906242" w:rsidP="00840954">
            <w:pPr>
              <w:rPr>
                <w:sz w:val="28"/>
                <w:szCs w:val="28"/>
              </w:rPr>
            </w:pPr>
            <w:r w:rsidRPr="00045BA9">
              <w:rPr>
                <w:sz w:val="28"/>
                <w:szCs w:val="28"/>
              </w:rPr>
              <w:t xml:space="preserve"> </w:t>
            </w:r>
            <w:proofErr w:type="gramStart"/>
            <w:r w:rsidRPr="00045BA9">
              <w:rPr>
                <w:sz w:val="28"/>
                <w:szCs w:val="28"/>
              </w:rPr>
              <w:t>г</w:t>
            </w:r>
            <w:proofErr w:type="gramEnd"/>
            <w:r w:rsidRPr="00045BA9">
              <w:rPr>
                <w:sz w:val="28"/>
                <w:szCs w:val="28"/>
              </w:rPr>
              <w:t>.</w:t>
            </w:r>
          </w:p>
        </w:tc>
      </w:tr>
      <w:tr w:rsidR="00906242" w:rsidRPr="00EF7A2C" w:rsidTr="00840954">
        <w:trPr>
          <w:jc w:val="right"/>
        </w:trPr>
        <w:tc>
          <w:tcPr>
            <w:tcW w:w="5564" w:type="dxa"/>
          </w:tcPr>
          <w:p w:rsidR="00906242" w:rsidRPr="00EF7A2C" w:rsidRDefault="00906242" w:rsidP="00840954">
            <w:pPr>
              <w:jc w:val="center"/>
            </w:pPr>
            <w: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252" w:type="dxa"/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518" w:type="dxa"/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06242" w:rsidRPr="00EF7A2C" w:rsidRDefault="00906242" w:rsidP="00840954">
            <w:pPr>
              <w:jc w:val="center"/>
            </w:pPr>
          </w:p>
        </w:tc>
        <w:tc>
          <w:tcPr>
            <w:tcW w:w="406" w:type="dxa"/>
          </w:tcPr>
          <w:p w:rsidR="00906242" w:rsidRPr="00EF7A2C" w:rsidRDefault="00906242" w:rsidP="00840954">
            <w:pPr>
              <w:jc w:val="center"/>
            </w:pPr>
          </w:p>
        </w:tc>
      </w:tr>
    </w:tbl>
    <w:p w:rsidR="00906242" w:rsidRDefault="00906242" w:rsidP="00906242">
      <w:pPr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906242" w:rsidRPr="00045BA9" w:rsidTr="00840954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906242" w:rsidRPr="00045BA9" w:rsidRDefault="00906242" w:rsidP="00840954">
            <w:pPr>
              <w:jc w:val="center"/>
              <w:rPr>
                <w:sz w:val="28"/>
                <w:szCs w:val="28"/>
              </w:rPr>
            </w:pPr>
          </w:p>
        </w:tc>
      </w:tr>
      <w:tr w:rsidR="00906242" w:rsidRPr="00E864AA" w:rsidTr="008409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906242" w:rsidRPr="00E864AA" w:rsidRDefault="00906242" w:rsidP="00840954">
            <w:pPr>
              <w:jc w:val="center"/>
            </w:pPr>
            <w:proofErr w:type="gramStart"/>
            <w:r>
              <w:t>(подпись должностного лица,</w:t>
            </w:r>
            <w:r>
              <w:br/>
              <w:t>направившего решение в адрес</w:t>
            </w:r>
            <w:r>
              <w:br/>
              <w:t>заявителя (ей)</w:t>
            </w:r>
            <w:proofErr w:type="gramEnd"/>
          </w:p>
        </w:tc>
      </w:tr>
    </w:tbl>
    <w:p w:rsidR="002C5231" w:rsidRDefault="002C5231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C2DEC" w:rsidRDefault="00FC2DEC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C2DEC" w:rsidRDefault="00FC2DEC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9E2A58" w:rsidRDefault="009E2A5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961C83" w:rsidRDefault="00961C83">
      <w:r>
        <w:br w:type="page"/>
      </w:r>
    </w:p>
    <w:p w:rsidR="00086478" w:rsidRPr="006D409D" w:rsidRDefault="00086478" w:rsidP="00086478">
      <w:pPr>
        <w:pStyle w:val="a5"/>
        <w:ind w:firstLine="709"/>
        <w:jc w:val="right"/>
      </w:pPr>
      <w:r w:rsidRPr="006D409D">
        <w:lastRenderedPageBreak/>
        <w:t xml:space="preserve">Приложение № </w:t>
      </w:r>
      <w:r>
        <w:t>3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Вилючинского городского округа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 xml:space="preserve">и </w:t>
      </w:r>
      <w:proofErr w:type="gramStart"/>
      <w:r w:rsidRPr="000E6EB5"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 xml:space="preserve">размера оплаты </w:t>
      </w:r>
    </w:p>
    <w:p w:rsidR="00FC2DEC" w:rsidRDefault="00961C83" w:rsidP="00961C83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восстановительной </w:t>
      </w:r>
      <w:r w:rsidRPr="000E6EB5">
        <w:rPr>
          <w:sz w:val="20"/>
          <w:szCs w:val="20"/>
        </w:rPr>
        <w:t>стоимости</w:t>
      </w:r>
    </w:p>
    <w:p w:rsidR="00961C83" w:rsidRDefault="00961C83" w:rsidP="0096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napToGrid w:val="0"/>
          <w:sz w:val="28"/>
          <w:szCs w:val="28"/>
        </w:rPr>
      </w:pPr>
    </w:p>
    <w:p w:rsidR="00086478" w:rsidRPr="00FC2DEC" w:rsidRDefault="00FC2DEC" w:rsidP="00FC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napToGrid w:val="0"/>
          <w:sz w:val="28"/>
          <w:szCs w:val="28"/>
        </w:rPr>
      </w:pPr>
      <w:r w:rsidRPr="00FC2DEC">
        <w:rPr>
          <w:b/>
          <w:snapToGrid w:val="0"/>
          <w:sz w:val="28"/>
          <w:szCs w:val="28"/>
        </w:rPr>
        <w:t>Коэффициент, учитывающий ценность зеленых насаждений (Кд)</w:t>
      </w:r>
    </w:p>
    <w:p w:rsidR="00FC2DEC" w:rsidRDefault="00FC2DEC" w:rsidP="00FC2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82"/>
        <w:gridCol w:w="1559"/>
        <w:gridCol w:w="3119"/>
      </w:tblGrid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40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 xml:space="preserve">№ </w:t>
            </w:r>
            <w:proofErr w:type="gramStart"/>
            <w:r w:rsidRPr="001B0A9D">
              <w:rPr>
                <w:sz w:val="28"/>
                <w:szCs w:val="28"/>
              </w:rPr>
              <w:t>п</w:t>
            </w:r>
            <w:proofErr w:type="gramEnd"/>
            <w:r w:rsidRPr="001B0A9D">
              <w:rPr>
                <w:sz w:val="28"/>
                <w:szCs w:val="28"/>
              </w:rPr>
              <w:t>/п</w:t>
            </w:r>
          </w:p>
        </w:tc>
        <w:tc>
          <w:tcPr>
            <w:tcW w:w="4182" w:type="dxa"/>
            <w:vAlign w:val="center"/>
          </w:tcPr>
          <w:p w:rsidR="00086478" w:rsidRDefault="00086478" w:rsidP="00400A3C">
            <w:pPr>
              <w:ind w:right="-50"/>
              <w:jc w:val="center"/>
              <w:rPr>
                <w:snapToGrid w:val="0"/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 xml:space="preserve">Наименование </w:t>
            </w:r>
            <w:r>
              <w:rPr>
                <w:snapToGrid w:val="0"/>
                <w:sz w:val="28"/>
                <w:szCs w:val="28"/>
              </w:rPr>
              <w:t>зеленых</w:t>
            </w:r>
          </w:p>
          <w:p w:rsidR="00086478" w:rsidRPr="001B0A9D" w:rsidRDefault="00086478" w:rsidP="00400A3C">
            <w:pPr>
              <w:ind w:right="-50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насаждений</w:t>
            </w:r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ценности</w:t>
            </w: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tabs>
                <w:tab w:val="left" w:pos="1584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</w:t>
            </w: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64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лиственные и хвойные всех пород искусственного и естественного происхождения, высотой более 1,3 м:</w:t>
            </w:r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0A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 xml:space="preserve">диаметр 5 – </w:t>
            </w:r>
            <w:r>
              <w:rPr>
                <w:sz w:val="28"/>
                <w:szCs w:val="28"/>
              </w:rPr>
              <w:t>10</w:t>
            </w:r>
            <w:r w:rsidRPr="001B0A9D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B0A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 xml:space="preserve">диаметр </w:t>
            </w:r>
            <w:r>
              <w:rPr>
                <w:sz w:val="28"/>
                <w:szCs w:val="28"/>
              </w:rPr>
              <w:t>10,1</w:t>
            </w:r>
            <w:r w:rsidRPr="001B0A9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</w:t>
            </w:r>
            <w:r w:rsidRPr="001B0A9D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7F3CB6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3C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>диаметр</w:t>
            </w:r>
            <w:r>
              <w:rPr>
                <w:sz w:val="28"/>
                <w:szCs w:val="28"/>
              </w:rPr>
              <w:t xml:space="preserve"> 25,1 см</w:t>
            </w:r>
            <w:r w:rsidRPr="001B0A9D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 всех пород:</w:t>
            </w:r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 xml:space="preserve">Высота 0,5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B0A9D">
                <w:rPr>
                  <w:sz w:val="28"/>
                  <w:szCs w:val="28"/>
                </w:rPr>
                <w:t>1,5 м</w:t>
              </w:r>
            </w:smartTag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086478" w:rsidTr="00400A3C">
        <w:tc>
          <w:tcPr>
            <w:tcW w:w="675" w:type="dxa"/>
            <w:vAlign w:val="center"/>
          </w:tcPr>
          <w:p w:rsidR="00086478" w:rsidRPr="001B0A9D" w:rsidRDefault="00086478" w:rsidP="00400A3C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82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 w:rsidRPr="001B0A9D">
              <w:rPr>
                <w:sz w:val="28"/>
                <w:szCs w:val="28"/>
              </w:rPr>
              <w:t xml:space="preserve">Высота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B0A9D">
                <w:rPr>
                  <w:sz w:val="28"/>
                  <w:szCs w:val="28"/>
                </w:rPr>
                <w:t>1,5 м</w:t>
              </w:r>
            </w:smartTag>
          </w:p>
        </w:tc>
        <w:tc>
          <w:tcPr>
            <w:tcW w:w="155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086478" w:rsidRPr="001B0A9D" w:rsidRDefault="00086478" w:rsidP="00400A3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86478" w:rsidRPr="006D409D" w:rsidRDefault="00961C83" w:rsidP="0011390E">
      <w:pPr>
        <w:jc w:val="right"/>
      </w:pPr>
      <w:r>
        <w:rPr>
          <w:sz w:val="28"/>
          <w:szCs w:val="28"/>
        </w:rPr>
        <w:br w:type="page"/>
      </w:r>
      <w:r w:rsidR="00086478" w:rsidRPr="006D409D">
        <w:lastRenderedPageBreak/>
        <w:t xml:space="preserve">Приложение № </w:t>
      </w:r>
      <w:r w:rsidR="00086478">
        <w:t>4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Вилючинского городского округа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>и порядке</w:t>
      </w:r>
      <w:r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 xml:space="preserve">размера оплаты </w:t>
      </w:r>
    </w:p>
    <w:p w:rsidR="00086478" w:rsidRPr="006D409D" w:rsidRDefault="00961C83" w:rsidP="00961C83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восстановительной </w:t>
      </w:r>
      <w:r w:rsidRPr="000E6EB5">
        <w:rPr>
          <w:sz w:val="20"/>
          <w:szCs w:val="20"/>
        </w:rPr>
        <w:t>стоимости</w:t>
      </w:r>
    </w:p>
    <w:p w:rsidR="00086478" w:rsidRDefault="00086478" w:rsidP="00086478">
      <w:pPr>
        <w:pStyle w:val="1"/>
        <w:keepNext w:val="0"/>
        <w:widowControl w:val="0"/>
        <w:ind w:firstLine="851"/>
        <w:jc w:val="both"/>
      </w:pPr>
    </w:p>
    <w:p w:rsidR="00086478" w:rsidRDefault="00086478" w:rsidP="0020769C">
      <w:pPr>
        <w:pStyle w:val="1"/>
        <w:keepNext w:val="0"/>
        <w:widowControl w:val="0"/>
        <w:ind w:firstLine="851"/>
        <w:jc w:val="center"/>
        <w:rPr>
          <w:b/>
          <w:snapToGrid w:val="0"/>
          <w:szCs w:val="28"/>
        </w:rPr>
      </w:pPr>
      <w:r w:rsidRPr="0020769C">
        <w:rPr>
          <w:b/>
        </w:rPr>
        <w:t xml:space="preserve">Ставка оплаты </w:t>
      </w:r>
      <w:r w:rsidRPr="0020769C">
        <w:rPr>
          <w:b/>
          <w:snapToGrid w:val="0"/>
          <w:szCs w:val="28"/>
        </w:rPr>
        <w:t>восстановительной стоимости, применяемой для возмещения ущерба зеленым насаждениям</w:t>
      </w:r>
      <w:r w:rsidR="0020769C" w:rsidRPr="0020769C">
        <w:rPr>
          <w:b/>
          <w:snapToGrid w:val="0"/>
          <w:szCs w:val="28"/>
        </w:rPr>
        <w:t xml:space="preserve"> (</w:t>
      </w:r>
      <w:proofErr w:type="spellStart"/>
      <w:r w:rsidR="0020769C" w:rsidRPr="0020769C">
        <w:rPr>
          <w:b/>
          <w:snapToGrid w:val="0"/>
          <w:szCs w:val="28"/>
        </w:rPr>
        <w:t>Свс</w:t>
      </w:r>
      <w:proofErr w:type="spellEnd"/>
      <w:r w:rsidR="0020769C" w:rsidRPr="0020769C">
        <w:rPr>
          <w:b/>
          <w:snapToGrid w:val="0"/>
          <w:szCs w:val="28"/>
        </w:rPr>
        <w:t>)</w:t>
      </w:r>
    </w:p>
    <w:p w:rsidR="0020769C" w:rsidRPr="0020769C" w:rsidRDefault="0020769C" w:rsidP="00207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80"/>
        <w:gridCol w:w="4696"/>
      </w:tblGrid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№ п/п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Порода дерева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proofErr w:type="spellStart"/>
            <w:r w:rsidRPr="00445916">
              <w:rPr>
                <w:snapToGrid w:val="0"/>
                <w:szCs w:val="28"/>
              </w:rPr>
              <w:t>Свс</w:t>
            </w:r>
            <w:proofErr w:type="spellEnd"/>
            <w:r w:rsidRPr="00445916">
              <w:rPr>
                <w:snapToGrid w:val="0"/>
                <w:szCs w:val="28"/>
              </w:rPr>
              <w:t>, руб.</w:t>
            </w:r>
          </w:p>
        </w:tc>
      </w:tr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Береза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8B3640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6</w:t>
            </w:r>
            <w:r w:rsidR="0020769C" w:rsidRPr="00445916">
              <w:rPr>
                <w:snapToGrid w:val="0"/>
                <w:szCs w:val="28"/>
              </w:rPr>
              <w:t>00</w:t>
            </w:r>
          </w:p>
        </w:tc>
      </w:tr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Рябина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20769C" w:rsidP="008B3640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1</w:t>
            </w:r>
            <w:r w:rsidR="008B3640" w:rsidRPr="00445916">
              <w:rPr>
                <w:snapToGrid w:val="0"/>
                <w:szCs w:val="28"/>
              </w:rPr>
              <w:t>1</w:t>
            </w:r>
            <w:r w:rsidRPr="00445916">
              <w:rPr>
                <w:snapToGrid w:val="0"/>
                <w:szCs w:val="28"/>
              </w:rPr>
              <w:t>00</w:t>
            </w:r>
          </w:p>
        </w:tc>
      </w:tr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3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Лиственница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20769C" w:rsidP="008B3640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1</w:t>
            </w:r>
            <w:r w:rsidR="008B3640" w:rsidRPr="00445916">
              <w:rPr>
                <w:snapToGrid w:val="0"/>
                <w:szCs w:val="28"/>
              </w:rPr>
              <w:t>2</w:t>
            </w:r>
            <w:r w:rsidRPr="00445916">
              <w:rPr>
                <w:snapToGrid w:val="0"/>
                <w:szCs w:val="28"/>
              </w:rPr>
              <w:t>00</w:t>
            </w:r>
          </w:p>
        </w:tc>
      </w:tr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4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Ольха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8B3640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9</w:t>
            </w:r>
            <w:r w:rsidR="0020769C" w:rsidRPr="00445916">
              <w:rPr>
                <w:snapToGrid w:val="0"/>
                <w:szCs w:val="28"/>
              </w:rPr>
              <w:t>00</w:t>
            </w:r>
          </w:p>
        </w:tc>
      </w:tr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5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Ива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8B3640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9</w:t>
            </w:r>
            <w:r w:rsidR="0020769C" w:rsidRPr="00445916">
              <w:rPr>
                <w:snapToGrid w:val="0"/>
                <w:szCs w:val="28"/>
              </w:rPr>
              <w:t>00</w:t>
            </w:r>
          </w:p>
        </w:tc>
      </w:tr>
      <w:tr w:rsidR="0020769C" w:rsidRPr="00400A3C" w:rsidTr="00400A3C">
        <w:trPr>
          <w:trHeight w:val="243"/>
        </w:trPr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6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Тополь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8B3640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9</w:t>
            </w:r>
            <w:r w:rsidR="0020769C" w:rsidRPr="00445916">
              <w:rPr>
                <w:snapToGrid w:val="0"/>
                <w:szCs w:val="28"/>
              </w:rPr>
              <w:t>00</w:t>
            </w:r>
          </w:p>
        </w:tc>
      </w:tr>
      <w:tr w:rsidR="0020769C" w:rsidRPr="00400A3C" w:rsidTr="00400A3C">
        <w:tc>
          <w:tcPr>
            <w:tcW w:w="449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7</w:t>
            </w:r>
          </w:p>
        </w:tc>
        <w:tc>
          <w:tcPr>
            <w:tcW w:w="4336" w:type="dxa"/>
            <w:shd w:val="clear" w:color="auto" w:fill="auto"/>
          </w:tcPr>
          <w:p w:rsidR="0020769C" w:rsidRPr="00445916" w:rsidRDefault="0020769C" w:rsidP="00400A3C">
            <w:pPr>
              <w:pStyle w:val="1"/>
              <w:keepNext w:val="0"/>
              <w:widowControl w:val="0"/>
              <w:jc w:val="both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Кустарник</w:t>
            </w:r>
          </w:p>
        </w:tc>
        <w:tc>
          <w:tcPr>
            <w:tcW w:w="4785" w:type="dxa"/>
            <w:shd w:val="clear" w:color="auto" w:fill="auto"/>
          </w:tcPr>
          <w:p w:rsidR="0020769C" w:rsidRPr="00445916" w:rsidRDefault="008B3640" w:rsidP="00400A3C">
            <w:pPr>
              <w:pStyle w:val="1"/>
              <w:keepNext w:val="0"/>
              <w:widowControl w:val="0"/>
              <w:jc w:val="center"/>
              <w:rPr>
                <w:snapToGrid w:val="0"/>
                <w:szCs w:val="28"/>
              </w:rPr>
            </w:pPr>
            <w:r w:rsidRPr="00445916">
              <w:rPr>
                <w:snapToGrid w:val="0"/>
                <w:szCs w:val="28"/>
              </w:rPr>
              <w:t>6</w:t>
            </w:r>
            <w:r w:rsidR="0020769C" w:rsidRPr="00445916">
              <w:rPr>
                <w:snapToGrid w:val="0"/>
                <w:szCs w:val="28"/>
              </w:rPr>
              <w:t>00</w:t>
            </w:r>
          </w:p>
        </w:tc>
      </w:tr>
    </w:tbl>
    <w:p w:rsidR="00086478" w:rsidRDefault="00086478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5863F1" w:rsidRDefault="005863F1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5863F1" w:rsidRDefault="005863F1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5863F1" w:rsidRDefault="005863F1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Pr="006D409D" w:rsidRDefault="00961C83" w:rsidP="0011390E">
      <w:pPr>
        <w:jc w:val="right"/>
      </w:pPr>
      <w:r>
        <w:rPr>
          <w:sz w:val="28"/>
          <w:szCs w:val="28"/>
        </w:rPr>
        <w:br w:type="page"/>
      </w:r>
      <w:r w:rsidR="00A25866" w:rsidRPr="006D409D">
        <w:lastRenderedPageBreak/>
        <w:t xml:space="preserve">Приложение № </w:t>
      </w:r>
      <w:r w:rsidR="00A25866">
        <w:t>5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Вилючинского городского округа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>и порядке</w:t>
      </w:r>
      <w:r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 xml:space="preserve">размера оплаты </w:t>
      </w:r>
    </w:p>
    <w:p w:rsidR="00A25866" w:rsidRPr="006D409D" w:rsidRDefault="00961C83" w:rsidP="00961C83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восстановительной </w:t>
      </w:r>
      <w:r w:rsidRPr="000E6EB5">
        <w:rPr>
          <w:sz w:val="20"/>
          <w:szCs w:val="20"/>
        </w:rPr>
        <w:t>стоимости</w:t>
      </w:r>
    </w:p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25866" w:rsidRPr="0043383C" w:rsidRDefault="00A25866" w:rsidP="00A25866">
      <w:pPr>
        <w:jc w:val="center"/>
        <w:outlineLvl w:val="0"/>
        <w:rPr>
          <w:sz w:val="22"/>
          <w:szCs w:val="22"/>
        </w:rPr>
      </w:pPr>
      <w:r w:rsidRPr="0043383C">
        <w:rPr>
          <w:sz w:val="22"/>
          <w:szCs w:val="22"/>
        </w:rPr>
        <w:t>Вилючинский городской округ</w:t>
      </w:r>
    </w:p>
    <w:p w:rsidR="00A25866" w:rsidRPr="0043383C" w:rsidRDefault="00A25866" w:rsidP="00A25866">
      <w:pPr>
        <w:jc w:val="center"/>
        <w:rPr>
          <w:sz w:val="22"/>
          <w:szCs w:val="22"/>
        </w:rPr>
      </w:pPr>
      <w:r w:rsidRPr="0043383C">
        <w:rPr>
          <w:sz w:val="22"/>
          <w:szCs w:val="22"/>
        </w:rPr>
        <w:t>закрытое административно-территориальное образование город Вилючинск</w:t>
      </w:r>
    </w:p>
    <w:p w:rsidR="00A25866" w:rsidRDefault="00A25866" w:rsidP="00A25866">
      <w:pPr>
        <w:jc w:val="center"/>
        <w:rPr>
          <w:sz w:val="22"/>
          <w:szCs w:val="22"/>
        </w:rPr>
      </w:pPr>
      <w:r w:rsidRPr="0043383C">
        <w:rPr>
          <w:sz w:val="22"/>
          <w:szCs w:val="22"/>
        </w:rPr>
        <w:t>Камчатского края</w:t>
      </w:r>
    </w:p>
    <w:p w:rsidR="00961C83" w:rsidRPr="0043383C" w:rsidRDefault="00961C83" w:rsidP="00A25866">
      <w:pPr>
        <w:jc w:val="center"/>
        <w:rPr>
          <w:sz w:val="22"/>
          <w:szCs w:val="22"/>
        </w:rPr>
      </w:pPr>
    </w:p>
    <w:p w:rsidR="00961C83" w:rsidRDefault="00961C83" w:rsidP="00A258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ОТДЕЛ КАПИТАЛЬНОГО СТРОИТЕЛЬСТВА И АРХИТЕКТУРЫ</w:t>
      </w:r>
    </w:p>
    <w:p w:rsidR="00A25866" w:rsidRPr="0043383C" w:rsidRDefault="00A25866" w:rsidP="00A25866">
      <w:pPr>
        <w:jc w:val="center"/>
        <w:rPr>
          <w:b/>
          <w:sz w:val="22"/>
          <w:szCs w:val="22"/>
        </w:rPr>
      </w:pPr>
      <w:r w:rsidRPr="0043383C">
        <w:rPr>
          <w:b/>
          <w:sz w:val="22"/>
          <w:szCs w:val="22"/>
        </w:rPr>
        <w:t>АДМИНИСТРАЦИИ ВИЛЮЧИНСКОГО ГОРОДСКОГО ОКРУГА</w:t>
      </w:r>
    </w:p>
    <w:p w:rsidR="00A25866" w:rsidRPr="0043383C" w:rsidRDefault="00A25866" w:rsidP="00A25866">
      <w:pPr>
        <w:jc w:val="center"/>
        <w:rPr>
          <w:sz w:val="22"/>
          <w:szCs w:val="22"/>
        </w:rPr>
      </w:pPr>
    </w:p>
    <w:p w:rsidR="00A25866" w:rsidRDefault="00A25866" w:rsidP="00A25866">
      <w:pPr>
        <w:outlineLvl w:val="0"/>
        <w:rPr>
          <w:b/>
          <w:sz w:val="32"/>
          <w:szCs w:val="32"/>
        </w:rPr>
      </w:pPr>
      <w:r w:rsidRPr="00775C1F">
        <w:rPr>
          <w:b/>
          <w:sz w:val="32"/>
          <w:szCs w:val="32"/>
        </w:rPr>
        <w:t xml:space="preserve">                             </w:t>
      </w:r>
      <w:r w:rsidRPr="00AC271D">
        <w:rPr>
          <w:b/>
          <w:sz w:val="32"/>
          <w:szCs w:val="32"/>
        </w:rPr>
        <w:t xml:space="preserve">     </w:t>
      </w:r>
      <w:r w:rsidRPr="00775C1F">
        <w:rPr>
          <w:b/>
          <w:sz w:val="32"/>
          <w:szCs w:val="32"/>
        </w:rPr>
        <w:t xml:space="preserve"> </w:t>
      </w:r>
      <w:r w:rsidRPr="00AC271D">
        <w:rPr>
          <w:b/>
          <w:sz w:val="32"/>
          <w:szCs w:val="32"/>
        </w:rPr>
        <w:t>АКТ ОСМОТРА №_______</w:t>
      </w:r>
    </w:p>
    <w:p w:rsidR="00A25866" w:rsidRPr="00775C1F" w:rsidRDefault="00A25866" w:rsidP="00A25866">
      <w:pPr>
        <w:rPr>
          <w:sz w:val="28"/>
          <w:szCs w:val="28"/>
        </w:rPr>
      </w:pPr>
      <w:r w:rsidRPr="00775C1F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</w:p>
    <w:p w:rsidR="00A25866" w:rsidRDefault="00A25866" w:rsidP="00A25866">
      <w:pPr>
        <w:rPr>
          <w:sz w:val="28"/>
          <w:szCs w:val="28"/>
        </w:rPr>
      </w:pPr>
      <w:r>
        <w:rPr>
          <w:sz w:val="28"/>
          <w:szCs w:val="28"/>
        </w:rPr>
        <w:t>г. Вилючинск                                                         «_____»_____________20___г.</w:t>
      </w:r>
    </w:p>
    <w:p w:rsidR="00A25866" w:rsidRDefault="00A25866" w:rsidP="00A25866">
      <w:pPr>
        <w:rPr>
          <w:sz w:val="28"/>
          <w:szCs w:val="28"/>
        </w:rPr>
      </w:pPr>
    </w:p>
    <w:p w:rsidR="00A25866" w:rsidRDefault="00A25866" w:rsidP="00A25866">
      <w:pPr>
        <w:rPr>
          <w:sz w:val="28"/>
          <w:szCs w:val="28"/>
        </w:rPr>
      </w:pPr>
      <w:r>
        <w:rPr>
          <w:sz w:val="28"/>
          <w:szCs w:val="28"/>
        </w:rPr>
        <w:t>Осмотр начат в      ___ ч  ____ мин</w:t>
      </w:r>
    </w:p>
    <w:p w:rsidR="00A25866" w:rsidRDefault="00A25866" w:rsidP="00A25866">
      <w:pPr>
        <w:rPr>
          <w:sz w:val="28"/>
          <w:szCs w:val="28"/>
        </w:rPr>
      </w:pPr>
      <w:r>
        <w:rPr>
          <w:sz w:val="28"/>
          <w:szCs w:val="28"/>
        </w:rPr>
        <w:t>Осмотр окончен    ___ ч  ____ мин</w:t>
      </w: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Pr="00183C5C" w:rsidRDefault="00A25866" w:rsidP="00A25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составил: ________________________________________________</w:t>
      </w:r>
    </w:p>
    <w:p w:rsidR="00A25866" w:rsidRDefault="00A25866" w:rsidP="00A2586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(должность, фамилия, имя, отчество)</w:t>
      </w:r>
    </w:p>
    <w:p w:rsidR="00A25866" w:rsidRDefault="00A25866" w:rsidP="00A25866">
      <w:pPr>
        <w:ind w:firstLine="720"/>
        <w:rPr>
          <w:sz w:val="18"/>
          <w:szCs w:val="1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участии    ________________________________________________,</w:t>
      </w:r>
    </w:p>
    <w:p w:rsidR="00A25866" w:rsidRDefault="00A25866" w:rsidP="00A25866">
      <w:pPr>
        <w:ind w:firstLine="72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8"/>
          <w:szCs w:val="18"/>
        </w:rPr>
        <w:t>(должность, фамилия, имя, отчество)</w:t>
      </w:r>
    </w:p>
    <w:p w:rsidR="00A25866" w:rsidRDefault="00A25866" w:rsidP="00A258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присутствии_________________________________________________</w:t>
      </w:r>
    </w:p>
    <w:p w:rsidR="00A25866" w:rsidRDefault="00A25866" w:rsidP="00A25866">
      <w:pPr>
        <w:ind w:firstLine="72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>
        <w:rPr>
          <w:sz w:val="18"/>
          <w:szCs w:val="18"/>
        </w:rPr>
        <w:t xml:space="preserve">              (должность, фамилия, имя, отчество)</w:t>
      </w:r>
    </w:p>
    <w:p w:rsidR="00A25866" w:rsidRDefault="00A25866" w:rsidP="00A25866">
      <w:pPr>
        <w:ind w:firstLine="720"/>
        <w:rPr>
          <w:sz w:val="18"/>
          <w:szCs w:val="18"/>
        </w:rPr>
      </w:pPr>
    </w:p>
    <w:p w:rsidR="00A25866" w:rsidRDefault="00A25866" w:rsidP="00A258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66" w:rsidRPr="00D22991" w:rsidRDefault="00A25866" w:rsidP="00A25866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Думы Вилючинского городского округа от ___________ № _________ «Об утверждении </w:t>
      </w:r>
      <w:r w:rsidRPr="00701E0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01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01E0B">
        <w:rPr>
          <w:sz w:val="28"/>
          <w:szCs w:val="20"/>
        </w:rPr>
        <w:t xml:space="preserve">порядке </w:t>
      </w:r>
      <w:r w:rsidRPr="00701E0B">
        <w:rPr>
          <w:bCs/>
          <w:sz w:val="28"/>
          <w:szCs w:val="20"/>
        </w:rPr>
        <w:t>выдачи разрешения</w:t>
      </w:r>
      <w:r>
        <w:rPr>
          <w:bCs/>
          <w:sz w:val="28"/>
          <w:szCs w:val="20"/>
        </w:rPr>
        <w:t xml:space="preserve"> на производство </w:t>
      </w:r>
      <w:r w:rsidRPr="00701E0B">
        <w:rPr>
          <w:bCs/>
          <w:sz w:val="28"/>
          <w:szCs w:val="20"/>
        </w:rPr>
        <w:t xml:space="preserve">вырубки деревьев и кустарников </w:t>
      </w:r>
      <w:r w:rsidRPr="00701E0B">
        <w:rPr>
          <w:sz w:val="28"/>
          <w:szCs w:val="20"/>
        </w:rPr>
        <w:t>на территории</w:t>
      </w:r>
      <w:r>
        <w:rPr>
          <w:sz w:val="28"/>
          <w:szCs w:val="20"/>
        </w:rPr>
        <w:t xml:space="preserve"> </w:t>
      </w:r>
      <w:r w:rsidR="00C85C9F">
        <w:rPr>
          <w:sz w:val="28"/>
          <w:szCs w:val="20"/>
        </w:rPr>
        <w:t xml:space="preserve">Вилючинского городского округа </w:t>
      </w:r>
      <w:r>
        <w:rPr>
          <w:sz w:val="28"/>
          <w:szCs w:val="20"/>
        </w:rPr>
        <w:t xml:space="preserve">и порядке расчета </w:t>
      </w:r>
      <w:r w:rsidRPr="00A67216">
        <w:rPr>
          <w:snapToGrid w:val="0"/>
          <w:sz w:val="28"/>
          <w:szCs w:val="28"/>
        </w:rPr>
        <w:t>размера оплаты восстановительной стоимости</w:t>
      </w:r>
      <w:r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 осмотр земельного участка с кадастровым номером ____________________________, </w:t>
      </w:r>
      <w:r w:rsidRPr="00D22991">
        <w:rPr>
          <w:sz w:val="28"/>
          <w:szCs w:val="28"/>
        </w:rPr>
        <w:t>общей площадью ___________ кв. м., расположенного:</w:t>
      </w:r>
    </w:p>
    <w:p w:rsidR="00A25866" w:rsidRDefault="00A25866" w:rsidP="00A25866">
      <w:pPr>
        <w:jc w:val="both"/>
        <w:rPr>
          <w:sz w:val="28"/>
          <w:szCs w:val="28"/>
        </w:rPr>
      </w:pPr>
      <w:r w:rsidRPr="00674BE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</w:t>
      </w:r>
    </w:p>
    <w:p w:rsidR="00A25866" w:rsidRDefault="00A25866" w:rsidP="00A25866">
      <w:pPr>
        <w:pStyle w:val="a5"/>
        <w:jc w:val="center"/>
      </w:pPr>
      <w:r>
        <w:t>(месторасположение земельного участка)</w:t>
      </w:r>
    </w:p>
    <w:p w:rsidR="00A25866" w:rsidRDefault="00A25866" w:rsidP="00A25866">
      <w:pPr>
        <w:pStyle w:val="a5"/>
      </w:pPr>
      <w:r>
        <w:t> </w:t>
      </w:r>
    </w:p>
    <w:p w:rsidR="00A25866" w:rsidRDefault="00A25866" w:rsidP="00A25866">
      <w:pPr>
        <w:pStyle w:val="a5"/>
      </w:pPr>
      <w:r w:rsidRPr="00D22991">
        <w:rPr>
          <w:sz w:val="28"/>
          <w:szCs w:val="28"/>
        </w:rPr>
        <w:t>предоставленного на основании:</w:t>
      </w:r>
      <w:r>
        <w:t xml:space="preserve"> _____________________________________________________________________________</w:t>
      </w:r>
    </w:p>
    <w:p w:rsidR="00A25866" w:rsidRDefault="00A25866" w:rsidP="00A25866">
      <w:pPr>
        <w:pStyle w:val="a5"/>
        <w:jc w:val="center"/>
      </w:pPr>
      <w:r>
        <w:t>(наименование, дата, номер правоустанавливающего документа)</w:t>
      </w:r>
    </w:p>
    <w:p w:rsidR="00A25866" w:rsidRDefault="00A25866" w:rsidP="00A258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осмотра установлено:</w:t>
      </w:r>
    </w:p>
    <w:p w:rsidR="00A25866" w:rsidRDefault="00A25866" w:rsidP="00A25866">
      <w:pPr>
        <w:pStyle w:val="a5"/>
        <w:ind w:firstLine="851"/>
        <w:rPr>
          <w:sz w:val="28"/>
          <w:szCs w:val="28"/>
        </w:rPr>
      </w:pPr>
      <w:r w:rsidRPr="0023543A">
        <w:rPr>
          <w:sz w:val="28"/>
          <w:szCs w:val="28"/>
        </w:rPr>
        <w:t>Общее количество деревьев составляет ________ штук, кустарников _______ штук.</w:t>
      </w:r>
      <w:r>
        <w:rPr>
          <w:sz w:val="28"/>
          <w:szCs w:val="28"/>
        </w:rPr>
        <w:t xml:space="preserve"> Из них подлежит вырубке:</w:t>
      </w:r>
    </w:p>
    <w:p w:rsidR="00A25866" w:rsidRDefault="00A25866" w:rsidP="00A25866">
      <w:pPr>
        <w:pStyle w:val="a5"/>
        <w:ind w:firstLine="851"/>
        <w:rPr>
          <w:sz w:val="28"/>
          <w:szCs w:val="28"/>
        </w:rPr>
      </w:pPr>
    </w:p>
    <w:p w:rsidR="00A25866" w:rsidRDefault="00A25866" w:rsidP="00A25866">
      <w:pPr>
        <w:pStyle w:val="a5"/>
        <w:ind w:firstLine="851"/>
        <w:rPr>
          <w:sz w:val="28"/>
          <w:szCs w:val="28"/>
        </w:rPr>
      </w:pPr>
    </w:p>
    <w:p w:rsidR="00A25866" w:rsidRDefault="00A25866" w:rsidP="00A25866">
      <w:pPr>
        <w:pStyle w:val="a5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201"/>
        <w:gridCol w:w="2189"/>
        <w:gridCol w:w="2068"/>
        <w:gridCol w:w="1330"/>
      </w:tblGrid>
      <w:tr w:rsidR="00A25866" w:rsidRPr="003F1AC8" w:rsidTr="000C26F7">
        <w:tc>
          <w:tcPr>
            <w:tcW w:w="817" w:type="dxa"/>
            <w:shd w:val="clear" w:color="auto" w:fill="auto"/>
          </w:tcPr>
          <w:p w:rsidR="00A25866" w:rsidRPr="003F1AC8" w:rsidRDefault="00A25866" w:rsidP="000C26F7">
            <w:pPr>
              <w:pStyle w:val="a3"/>
              <w:rPr>
                <w:sz w:val="22"/>
                <w:szCs w:val="22"/>
              </w:rPr>
            </w:pPr>
            <w:r w:rsidRPr="003F1AC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402" w:type="dxa"/>
            <w:shd w:val="clear" w:color="auto" w:fill="auto"/>
          </w:tcPr>
          <w:p w:rsidR="00A25866" w:rsidRPr="003F1AC8" w:rsidRDefault="00A25866" w:rsidP="000C26F7">
            <w:pPr>
              <w:pStyle w:val="a3"/>
              <w:rPr>
                <w:sz w:val="22"/>
                <w:szCs w:val="22"/>
              </w:rPr>
            </w:pPr>
            <w:r w:rsidRPr="003F1AC8">
              <w:rPr>
                <w:sz w:val="22"/>
                <w:szCs w:val="22"/>
              </w:rPr>
              <w:t xml:space="preserve">Порода древесно-кустарниковой растительности </w:t>
            </w:r>
          </w:p>
        </w:tc>
        <w:tc>
          <w:tcPr>
            <w:tcW w:w="2268" w:type="dxa"/>
            <w:shd w:val="clear" w:color="auto" w:fill="auto"/>
          </w:tcPr>
          <w:p w:rsidR="00A25866" w:rsidRPr="003F1AC8" w:rsidRDefault="00A25866" w:rsidP="000C26F7">
            <w:pPr>
              <w:pStyle w:val="a3"/>
              <w:rPr>
                <w:sz w:val="22"/>
                <w:szCs w:val="22"/>
              </w:rPr>
            </w:pPr>
            <w:r w:rsidRPr="003F1AC8">
              <w:rPr>
                <w:sz w:val="22"/>
                <w:szCs w:val="22"/>
              </w:rPr>
              <w:t>Количество деревьев (кустарников), шт.</w:t>
            </w:r>
          </w:p>
        </w:tc>
        <w:tc>
          <w:tcPr>
            <w:tcW w:w="2205" w:type="dxa"/>
            <w:shd w:val="clear" w:color="auto" w:fill="auto"/>
          </w:tcPr>
          <w:p w:rsidR="00A25866" w:rsidRPr="003F1AC8" w:rsidRDefault="00A25866" w:rsidP="000C26F7">
            <w:pPr>
              <w:pStyle w:val="a3"/>
              <w:rPr>
                <w:sz w:val="22"/>
                <w:szCs w:val="22"/>
              </w:rPr>
            </w:pPr>
            <w:r w:rsidRPr="003F1AC8">
              <w:rPr>
                <w:sz w:val="22"/>
                <w:szCs w:val="22"/>
              </w:rPr>
              <w:t>Диаметр дерева на высоте 1,3 м, см</w:t>
            </w:r>
          </w:p>
        </w:tc>
        <w:tc>
          <w:tcPr>
            <w:tcW w:w="879" w:type="dxa"/>
            <w:shd w:val="clear" w:color="auto" w:fill="auto"/>
          </w:tcPr>
          <w:p w:rsidR="00A25866" w:rsidRPr="003F1AC8" w:rsidRDefault="00A25866" w:rsidP="000C26F7">
            <w:pPr>
              <w:pStyle w:val="a3"/>
              <w:rPr>
                <w:sz w:val="22"/>
                <w:szCs w:val="22"/>
              </w:rPr>
            </w:pPr>
            <w:r w:rsidRPr="003F1AC8">
              <w:rPr>
                <w:sz w:val="22"/>
                <w:szCs w:val="22"/>
              </w:rPr>
              <w:t>Высота кустарника, м</w:t>
            </w:r>
          </w:p>
        </w:tc>
      </w:tr>
      <w:tr w:rsidR="00A25866" w:rsidRPr="003F1AC8" w:rsidTr="000C26F7">
        <w:tc>
          <w:tcPr>
            <w:tcW w:w="817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  <w:tr w:rsidR="00A25866" w:rsidRPr="003F1AC8" w:rsidTr="000C26F7">
        <w:tc>
          <w:tcPr>
            <w:tcW w:w="817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25866" w:rsidRDefault="00A25866" w:rsidP="00A25866">
      <w:pPr>
        <w:pStyle w:val="a5"/>
        <w:ind w:firstLine="851"/>
        <w:rPr>
          <w:sz w:val="28"/>
          <w:szCs w:val="28"/>
        </w:rPr>
      </w:pPr>
    </w:p>
    <w:p w:rsidR="00A25866" w:rsidRDefault="00A25866" w:rsidP="00A25866">
      <w:pPr>
        <w:pStyle w:val="a5"/>
        <w:ind w:firstLine="851"/>
        <w:rPr>
          <w:sz w:val="28"/>
          <w:szCs w:val="28"/>
        </w:rPr>
      </w:pPr>
    </w:p>
    <w:p w:rsidR="00A25866" w:rsidRDefault="00A25866" w:rsidP="00A25866">
      <w:pPr>
        <w:pStyle w:val="a5"/>
        <w:ind w:firstLine="851"/>
        <w:rPr>
          <w:sz w:val="28"/>
          <w:szCs w:val="28"/>
        </w:rPr>
      </w:pPr>
    </w:p>
    <w:p w:rsidR="00A25866" w:rsidRDefault="00A25866" w:rsidP="00A25866">
      <w:pPr>
        <w:jc w:val="both"/>
        <w:rPr>
          <w:sz w:val="18"/>
          <w:szCs w:val="18"/>
        </w:rPr>
      </w:pPr>
    </w:p>
    <w:p w:rsidR="00A25866" w:rsidRDefault="00A25866" w:rsidP="00A2586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акту осмотра прилагаются:____________________________________</w:t>
      </w:r>
    </w:p>
    <w:p w:rsidR="00A25866" w:rsidRDefault="00A25866" w:rsidP="00A25866">
      <w:pPr>
        <w:ind w:firstLine="72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18"/>
          <w:szCs w:val="18"/>
        </w:rPr>
        <w:t>(фотоснимки, иные доказательства)</w:t>
      </w:r>
    </w:p>
    <w:p w:rsidR="00A25866" w:rsidRDefault="00A25866" w:rsidP="00A25866">
      <w:pPr>
        <w:ind w:firstLine="720"/>
        <w:jc w:val="both"/>
        <w:rPr>
          <w:sz w:val="28"/>
          <w:szCs w:val="28"/>
        </w:rPr>
      </w:pPr>
    </w:p>
    <w:p w:rsidR="00A25866" w:rsidRDefault="00A25866" w:rsidP="00A258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5866" w:rsidRDefault="00A25866" w:rsidP="00A25866">
      <w:pPr>
        <w:ind w:firstLine="720"/>
        <w:jc w:val="both"/>
        <w:rPr>
          <w:sz w:val="28"/>
          <w:szCs w:val="28"/>
        </w:rPr>
      </w:pPr>
    </w:p>
    <w:p w:rsidR="00A25866" w:rsidRDefault="00A25866" w:rsidP="00A25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участвующих в осмотре:</w:t>
      </w:r>
    </w:p>
    <w:p w:rsidR="00A25866" w:rsidRDefault="00A25866" w:rsidP="00A25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_______________</w:t>
      </w:r>
    </w:p>
    <w:p w:rsidR="00A25866" w:rsidRDefault="00A25866" w:rsidP="00A2586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(инициалы, фамилия)                                            (подпись)</w:t>
      </w:r>
    </w:p>
    <w:p w:rsidR="00A25866" w:rsidRPr="00016286" w:rsidRDefault="00A25866" w:rsidP="00A25866">
      <w:pPr>
        <w:ind w:firstLine="720"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                          _______________________</w:t>
      </w:r>
      <w:r>
        <w:rPr>
          <w:sz w:val="28"/>
          <w:szCs w:val="28"/>
        </w:rPr>
        <w:t xml:space="preserve"> </w:t>
      </w:r>
    </w:p>
    <w:p w:rsidR="00A25866" w:rsidRPr="00ED4484" w:rsidRDefault="00A25866" w:rsidP="00A2586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</w:p>
    <w:p w:rsidR="00A25866" w:rsidRPr="00ED4A95" w:rsidRDefault="00A25866" w:rsidP="00A25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_______________</w:t>
      </w:r>
    </w:p>
    <w:p w:rsidR="00A25866" w:rsidRPr="00B72256" w:rsidRDefault="00A25866" w:rsidP="00A25866">
      <w:pPr>
        <w:ind w:firstLine="720"/>
        <w:jc w:val="both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                _______________</w:t>
      </w: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961C83" w:rsidRDefault="00961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866" w:rsidRPr="006D409D" w:rsidRDefault="00A25866" w:rsidP="00A25866">
      <w:pPr>
        <w:pStyle w:val="a5"/>
        <w:ind w:firstLine="709"/>
        <w:jc w:val="right"/>
      </w:pPr>
      <w:r w:rsidRPr="006D409D">
        <w:lastRenderedPageBreak/>
        <w:t xml:space="preserve">Приложение № </w:t>
      </w:r>
      <w:r>
        <w:t>6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Вилючинского городского округа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>и порядке</w:t>
      </w:r>
      <w:r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 xml:space="preserve">размера оплаты </w:t>
      </w:r>
    </w:p>
    <w:p w:rsidR="00A25866" w:rsidRPr="006D409D" w:rsidRDefault="00961C83" w:rsidP="00961C83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восстановительной </w:t>
      </w:r>
      <w:r w:rsidRPr="000E6EB5">
        <w:rPr>
          <w:sz w:val="20"/>
          <w:szCs w:val="20"/>
        </w:rPr>
        <w:t>стоимости</w:t>
      </w: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rPr>
          <w:sz w:val="28"/>
          <w:szCs w:val="28"/>
        </w:rPr>
      </w:pPr>
    </w:p>
    <w:p w:rsidR="00A25866" w:rsidRDefault="00A25866" w:rsidP="00A25866">
      <w:pPr>
        <w:ind w:firstLine="72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ВЕДОМОСТЬ</w:t>
      </w:r>
    </w:p>
    <w:p w:rsidR="00A25866" w:rsidRDefault="00A25866" w:rsidP="00A25866">
      <w:pPr>
        <w:ind w:firstLine="72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учета зеленых насаждений для р</w:t>
      </w:r>
      <w:r w:rsidRPr="00CD432F">
        <w:rPr>
          <w:snapToGrid w:val="0"/>
          <w:sz w:val="28"/>
          <w:szCs w:val="28"/>
        </w:rPr>
        <w:t>асчет</w:t>
      </w:r>
      <w:r>
        <w:rPr>
          <w:snapToGrid w:val="0"/>
          <w:sz w:val="28"/>
          <w:szCs w:val="28"/>
        </w:rPr>
        <w:t>а размера оплаты</w:t>
      </w:r>
    </w:p>
    <w:p w:rsidR="00A25866" w:rsidRDefault="00A25866" w:rsidP="00A25866">
      <w:pPr>
        <w:ind w:firstLine="720"/>
        <w:jc w:val="center"/>
        <w:rPr>
          <w:snapToGrid w:val="0"/>
          <w:sz w:val="28"/>
          <w:szCs w:val="28"/>
        </w:rPr>
      </w:pPr>
      <w:r w:rsidRPr="00CD432F">
        <w:rPr>
          <w:snapToGrid w:val="0"/>
          <w:sz w:val="28"/>
          <w:szCs w:val="28"/>
        </w:rPr>
        <w:t>восстановительной стоимости, применяе</w:t>
      </w:r>
      <w:r>
        <w:rPr>
          <w:snapToGrid w:val="0"/>
          <w:sz w:val="28"/>
          <w:szCs w:val="28"/>
        </w:rPr>
        <w:t>мой для возмещения</w:t>
      </w:r>
    </w:p>
    <w:p w:rsidR="00A25866" w:rsidRDefault="00A25866" w:rsidP="00A25866">
      <w:pPr>
        <w:ind w:firstLine="720"/>
        <w:jc w:val="center"/>
        <w:rPr>
          <w:snapToGrid w:val="0"/>
          <w:sz w:val="28"/>
          <w:szCs w:val="28"/>
        </w:rPr>
      </w:pPr>
      <w:r w:rsidRPr="00CD432F">
        <w:rPr>
          <w:snapToGrid w:val="0"/>
          <w:sz w:val="28"/>
          <w:szCs w:val="28"/>
        </w:rPr>
        <w:t>ущерба зеленым насаждениям</w:t>
      </w:r>
    </w:p>
    <w:p w:rsidR="00A25866" w:rsidRPr="00A852CF" w:rsidRDefault="00A25866" w:rsidP="00A25866">
      <w:pPr>
        <w:ind w:firstLine="720"/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49"/>
        <w:gridCol w:w="1171"/>
        <w:gridCol w:w="1124"/>
        <w:gridCol w:w="1134"/>
        <w:gridCol w:w="1418"/>
        <w:gridCol w:w="1275"/>
        <w:gridCol w:w="1525"/>
      </w:tblGrid>
      <w:tr w:rsidR="00A25866" w:rsidRPr="00A852CF" w:rsidTr="000C26F7">
        <w:tc>
          <w:tcPr>
            <w:tcW w:w="675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t>№ п/п</w:t>
            </w:r>
          </w:p>
        </w:tc>
        <w:tc>
          <w:tcPr>
            <w:tcW w:w="1249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t>Порода древесно-кустарниковой растительности</w:t>
            </w:r>
          </w:p>
        </w:tc>
        <w:tc>
          <w:tcPr>
            <w:tcW w:w="1171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t xml:space="preserve">Количество </w:t>
            </w:r>
            <w:r w:rsidRPr="00A852CF">
              <w:rPr>
                <w:snapToGrid w:val="0"/>
              </w:rPr>
              <w:t>зеленых насаждений п</w:t>
            </w:r>
            <w:proofErr w:type="spellStart"/>
            <w:r w:rsidRPr="00A852CF">
              <w:rPr>
                <w:snapToGrid w:val="0"/>
                <w:vertAlign w:val="subscript"/>
                <w:lang w:val="en-US"/>
              </w:rPr>
              <w:t>i</w:t>
            </w:r>
            <w:proofErr w:type="spellEnd"/>
            <w:r w:rsidRPr="00A852CF">
              <w:rPr>
                <w:snapToGrid w:val="0"/>
              </w:rPr>
              <w:t>,</w:t>
            </w:r>
            <w:r w:rsidRPr="00A852CF">
              <w:t xml:space="preserve"> шт.</w:t>
            </w:r>
          </w:p>
        </w:tc>
        <w:tc>
          <w:tcPr>
            <w:tcW w:w="1124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t>Диаметр дерева на высоте 1,3 м, см</w:t>
            </w:r>
          </w:p>
        </w:tc>
        <w:tc>
          <w:tcPr>
            <w:tcW w:w="1134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t>Высота кустарника, м</w:t>
            </w:r>
          </w:p>
        </w:tc>
        <w:tc>
          <w:tcPr>
            <w:tcW w:w="1418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rPr>
                <w:snapToGrid w:val="0"/>
              </w:rPr>
              <w:t>Коэффициент, учитывающий ценность зеленых насаждений Кд</w:t>
            </w:r>
          </w:p>
        </w:tc>
        <w:tc>
          <w:tcPr>
            <w:tcW w:w="1275" w:type="dxa"/>
            <w:shd w:val="clear" w:color="auto" w:fill="auto"/>
          </w:tcPr>
          <w:p w:rsidR="00A25866" w:rsidRPr="00A852CF" w:rsidRDefault="00A25866" w:rsidP="000C26F7">
            <w:pPr>
              <w:pStyle w:val="a3"/>
              <w:jc w:val="center"/>
            </w:pPr>
            <w:r w:rsidRPr="00A852CF">
              <w:rPr>
                <w:snapToGrid w:val="0"/>
              </w:rPr>
              <w:t xml:space="preserve">Ставка оплаты восстановительной стоимости </w:t>
            </w:r>
            <w:proofErr w:type="spellStart"/>
            <w:r w:rsidRPr="00A852CF">
              <w:rPr>
                <w:snapToGrid w:val="0"/>
              </w:rPr>
              <w:t>Свс</w:t>
            </w:r>
            <w:proofErr w:type="spellEnd"/>
            <w:r w:rsidRPr="00A852CF">
              <w:rPr>
                <w:snapToGrid w:val="0"/>
              </w:rPr>
              <w:t>, руб.</w:t>
            </w:r>
          </w:p>
        </w:tc>
        <w:tc>
          <w:tcPr>
            <w:tcW w:w="1525" w:type="dxa"/>
            <w:shd w:val="clear" w:color="auto" w:fill="auto"/>
          </w:tcPr>
          <w:p w:rsidR="00A25866" w:rsidRPr="00A852CF" w:rsidRDefault="006C6D72" w:rsidP="00ED69A1">
            <w:pPr>
              <w:pStyle w:val="a3"/>
              <w:jc w:val="center"/>
            </w:pPr>
            <w:r>
              <w:rPr>
                <w:snapToGrid w:val="0"/>
                <w:sz w:val="28"/>
                <w:szCs w:val="28"/>
              </w:rPr>
              <w:t>Р</w:t>
            </w:r>
            <w:r w:rsidRPr="00ED69A1">
              <w:rPr>
                <w:snapToGrid w:val="0"/>
                <w:sz w:val="28"/>
                <w:szCs w:val="28"/>
              </w:rPr>
              <w:t>азмер оплаты восстановительной стоимости</w:t>
            </w:r>
            <w:r w:rsidR="00A25866" w:rsidRPr="00A852CF">
              <w:rPr>
                <w:snapToGrid w:val="0"/>
              </w:rPr>
              <w:t xml:space="preserve"> </w:t>
            </w:r>
            <w:proofErr w:type="spellStart"/>
            <w:r w:rsidR="00A25866" w:rsidRPr="00A852CF">
              <w:rPr>
                <w:snapToGrid w:val="0"/>
              </w:rPr>
              <w:t>Р</w:t>
            </w:r>
            <w:r w:rsidR="00ED69A1">
              <w:rPr>
                <w:snapToGrid w:val="0"/>
              </w:rPr>
              <w:t>Овс</w:t>
            </w:r>
            <w:proofErr w:type="spellEnd"/>
            <w:r w:rsidR="00A25866" w:rsidRPr="00A852CF">
              <w:rPr>
                <w:snapToGrid w:val="0"/>
              </w:rPr>
              <w:t>, руб.</w:t>
            </w:r>
          </w:p>
        </w:tc>
      </w:tr>
      <w:tr w:rsidR="00A25866" w:rsidRPr="003F1AC8" w:rsidTr="000C26F7">
        <w:trPr>
          <w:trHeight w:val="250"/>
        </w:trPr>
        <w:tc>
          <w:tcPr>
            <w:tcW w:w="6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  <w:tr w:rsidR="00A25866" w:rsidRPr="003F1AC8" w:rsidTr="000C26F7">
        <w:trPr>
          <w:trHeight w:val="255"/>
        </w:trPr>
        <w:tc>
          <w:tcPr>
            <w:tcW w:w="6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  <w:tr w:rsidR="00A25866" w:rsidRPr="003F1AC8" w:rsidTr="000C26F7">
        <w:trPr>
          <w:trHeight w:val="270"/>
        </w:trPr>
        <w:tc>
          <w:tcPr>
            <w:tcW w:w="6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  <w:tr w:rsidR="00A25866" w:rsidRPr="003F1AC8" w:rsidTr="000C26F7">
        <w:trPr>
          <w:trHeight w:val="210"/>
        </w:trPr>
        <w:tc>
          <w:tcPr>
            <w:tcW w:w="6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  <w:tr w:rsidR="00A25866" w:rsidRPr="003F1AC8" w:rsidTr="000C26F7">
        <w:trPr>
          <w:trHeight w:val="269"/>
        </w:trPr>
        <w:tc>
          <w:tcPr>
            <w:tcW w:w="8046" w:type="dxa"/>
            <w:gridSpan w:val="7"/>
            <w:shd w:val="clear" w:color="auto" w:fill="auto"/>
          </w:tcPr>
          <w:p w:rsidR="00A25866" w:rsidRPr="0088536A" w:rsidRDefault="00A25866" w:rsidP="000C26F7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88536A">
              <w:rPr>
                <w:b/>
                <w:sz w:val="28"/>
                <w:szCs w:val="28"/>
              </w:rPr>
              <w:t>Итого к оплате</w:t>
            </w:r>
            <w:r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1525" w:type="dxa"/>
            <w:shd w:val="clear" w:color="auto" w:fill="auto"/>
          </w:tcPr>
          <w:p w:rsidR="00A25866" w:rsidRPr="003F1AC8" w:rsidRDefault="00A25866" w:rsidP="000C26F7">
            <w:pPr>
              <w:pStyle w:val="a5"/>
              <w:rPr>
                <w:sz w:val="28"/>
                <w:szCs w:val="28"/>
              </w:rPr>
            </w:pPr>
          </w:p>
        </w:tc>
      </w:tr>
    </w:tbl>
    <w:p w:rsidR="00A25866" w:rsidRDefault="00A25866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Pr="006D409D" w:rsidRDefault="00961C83" w:rsidP="0011390E">
      <w:pPr>
        <w:jc w:val="right"/>
      </w:pPr>
      <w:r>
        <w:rPr>
          <w:sz w:val="28"/>
          <w:szCs w:val="28"/>
        </w:rPr>
        <w:br w:type="page"/>
      </w:r>
      <w:r w:rsidR="000369F2" w:rsidRPr="006D409D">
        <w:lastRenderedPageBreak/>
        <w:t xml:space="preserve">Приложение № </w:t>
      </w:r>
      <w:r w:rsidR="000369F2">
        <w:t>7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E80A25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80A25">
        <w:rPr>
          <w:sz w:val="20"/>
          <w:szCs w:val="20"/>
        </w:rPr>
        <w:t>оложению о порядке</w:t>
      </w:r>
      <w:r w:rsidRPr="006D409D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 разрешения</w:t>
      </w:r>
    </w:p>
    <w:p w:rsidR="00961C83" w:rsidRDefault="00961C83" w:rsidP="00961C83">
      <w:pPr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производство</w:t>
      </w:r>
      <w:r>
        <w:rPr>
          <w:sz w:val="20"/>
          <w:szCs w:val="20"/>
        </w:rPr>
        <w:t xml:space="preserve"> вырубки деревьев и кустарников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6D409D">
        <w:rPr>
          <w:sz w:val="20"/>
          <w:szCs w:val="20"/>
        </w:rPr>
        <w:t>на территории</w:t>
      </w:r>
      <w:r>
        <w:rPr>
          <w:sz w:val="20"/>
          <w:szCs w:val="20"/>
        </w:rPr>
        <w:t xml:space="preserve"> Вилючинского городского округа</w:t>
      </w:r>
    </w:p>
    <w:p w:rsidR="00961C83" w:rsidRDefault="00961C83" w:rsidP="00961C83">
      <w:pPr>
        <w:ind w:firstLine="5103"/>
        <w:jc w:val="right"/>
        <w:rPr>
          <w:sz w:val="20"/>
          <w:szCs w:val="20"/>
        </w:rPr>
      </w:pPr>
      <w:r w:rsidRPr="000E6EB5">
        <w:rPr>
          <w:sz w:val="20"/>
          <w:szCs w:val="20"/>
        </w:rPr>
        <w:t>и порядке</w:t>
      </w:r>
      <w:r>
        <w:rPr>
          <w:sz w:val="20"/>
          <w:szCs w:val="20"/>
        </w:rPr>
        <w:t xml:space="preserve"> </w:t>
      </w:r>
      <w:r w:rsidRPr="000E6EB5">
        <w:rPr>
          <w:sz w:val="20"/>
          <w:szCs w:val="20"/>
        </w:rPr>
        <w:t xml:space="preserve">расчета </w:t>
      </w:r>
      <w:r>
        <w:rPr>
          <w:sz w:val="20"/>
          <w:szCs w:val="20"/>
        </w:rPr>
        <w:t xml:space="preserve">размера оплаты </w:t>
      </w:r>
    </w:p>
    <w:p w:rsidR="000369F2" w:rsidRDefault="00961C83" w:rsidP="00961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восстановительной </w:t>
      </w:r>
      <w:r w:rsidRPr="000E6EB5">
        <w:rPr>
          <w:sz w:val="20"/>
          <w:szCs w:val="20"/>
        </w:rPr>
        <w:t>стоимости</w:t>
      </w:r>
    </w:p>
    <w:p w:rsidR="000369F2" w:rsidRDefault="000369F2" w:rsidP="000369F2">
      <w:pPr>
        <w:ind w:firstLine="709"/>
        <w:jc w:val="both"/>
        <w:rPr>
          <w:sz w:val="28"/>
          <w:szCs w:val="28"/>
        </w:rPr>
      </w:pPr>
    </w:p>
    <w:p w:rsidR="000369F2" w:rsidRPr="00211302" w:rsidRDefault="000369F2" w:rsidP="000369F2">
      <w:pPr>
        <w:ind w:firstLine="709"/>
        <w:jc w:val="center"/>
        <w:rPr>
          <w:b/>
          <w:snapToGrid w:val="0"/>
          <w:sz w:val="28"/>
          <w:szCs w:val="28"/>
        </w:rPr>
      </w:pPr>
      <w:r w:rsidRPr="00211302">
        <w:rPr>
          <w:b/>
          <w:sz w:val="28"/>
          <w:szCs w:val="28"/>
        </w:rPr>
        <w:t>Банковские реквизиты для перечисления д</w:t>
      </w:r>
      <w:r w:rsidRPr="00211302">
        <w:rPr>
          <w:b/>
          <w:snapToGrid w:val="0"/>
          <w:sz w:val="28"/>
          <w:szCs w:val="28"/>
        </w:rPr>
        <w:t>енежных средств в счет оплаты восстановительной стоимости, применяемой для возмещения ущерба зеленым насаждениям</w:t>
      </w:r>
    </w:p>
    <w:p w:rsidR="000369F2" w:rsidRPr="0021130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0369F2" w:rsidRDefault="000369F2" w:rsidP="0021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211302">
        <w:rPr>
          <w:sz w:val="28"/>
          <w:szCs w:val="28"/>
        </w:rPr>
        <w:t>Наименование получателя платежа: УФК по Камчатскому краю (</w:t>
      </w:r>
      <w:r w:rsidR="00211302" w:rsidRPr="00211302">
        <w:rPr>
          <w:sz w:val="27"/>
          <w:szCs w:val="27"/>
        </w:rPr>
        <w:t xml:space="preserve">Отдел капитального строительства и архитектуры администрации Вилючинского городского округа Камчатского края </w:t>
      </w:r>
      <w:proofErr w:type="gramStart"/>
      <w:r w:rsidR="00211302" w:rsidRPr="00211302">
        <w:rPr>
          <w:sz w:val="27"/>
          <w:szCs w:val="27"/>
        </w:rPr>
        <w:t>л</w:t>
      </w:r>
      <w:proofErr w:type="gramEnd"/>
      <w:r w:rsidR="00211302" w:rsidRPr="00211302">
        <w:rPr>
          <w:sz w:val="27"/>
          <w:szCs w:val="27"/>
        </w:rPr>
        <w:t>/с 03383203330</w:t>
      </w:r>
      <w:r w:rsidRPr="00211302">
        <w:rPr>
          <w:sz w:val="28"/>
          <w:szCs w:val="28"/>
        </w:rPr>
        <w:t>)</w:t>
      </w:r>
    </w:p>
    <w:p w:rsidR="00211302" w:rsidRPr="00211302" w:rsidRDefault="00211302" w:rsidP="00211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211302" w:rsidRPr="00211302" w:rsidRDefault="00211302" w:rsidP="00211302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211302">
        <w:rPr>
          <w:sz w:val="27"/>
          <w:szCs w:val="27"/>
        </w:rPr>
        <w:t>ОГРН</w:t>
      </w:r>
      <w:proofErr w:type="spellEnd"/>
      <w:r w:rsidRPr="00211302">
        <w:rPr>
          <w:sz w:val="27"/>
          <w:szCs w:val="27"/>
        </w:rPr>
        <w:t xml:space="preserve"> 1174101013900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4102012147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КПП</w:t>
      </w:r>
      <w:proofErr w:type="spellEnd"/>
      <w:r>
        <w:rPr>
          <w:color w:val="000000"/>
          <w:sz w:val="27"/>
          <w:szCs w:val="27"/>
        </w:rPr>
        <w:t xml:space="preserve"> 410201001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ОКПО 13863228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ОКАТО</w:t>
      </w:r>
      <w:proofErr w:type="spellEnd"/>
      <w:r>
        <w:rPr>
          <w:color w:val="000000"/>
          <w:sz w:val="27"/>
          <w:szCs w:val="27"/>
        </w:rPr>
        <w:t xml:space="preserve"> 30535000000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ОКТМО</w:t>
      </w:r>
      <w:proofErr w:type="spellEnd"/>
      <w:r>
        <w:rPr>
          <w:color w:val="000000"/>
          <w:sz w:val="27"/>
          <w:szCs w:val="27"/>
        </w:rPr>
        <w:t xml:space="preserve"> 30735000001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ОКОГУ</w:t>
      </w:r>
      <w:proofErr w:type="spellEnd"/>
      <w:r>
        <w:rPr>
          <w:color w:val="000000"/>
          <w:sz w:val="27"/>
          <w:szCs w:val="27"/>
        </w:rPr>
        <w:t xml:space="preserve"> 3300200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ОКФС</w:t>
      </w:r>
      <w:proofErr w:type="spellEnd"/>
      <w:r>
        <w:rPr>
          <w:color w:val="000000"/>
          <w:sz w:val="27"/>
          <w:szCs w:val="27"/>
        </w:rPr>
        <w:t xml:space="preserve"> 14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ОКОПФ</w:t>
      </w:r>
      <w:proofErr w:type="spellEnd"/>
      <w:r>
        <w:rPr>
          <w:color w:val="000000"/>
          <w:sz w:val="27"/>
          <w:szCs w:val="27"/>
        </w:rPr>
        <w:t xml:space="preserve"> 75404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ОКВЭД</w:t>
      </w:r>
      <w:proofErr w:type="spellEnd"/>
      <w:r>
        <w:rPr>
          <w:color w:val="000000"/>
          <w:sz w:val="27"/>
          <w:szCs w:val="27"/>
        </w:rPr>
        <w:t xml:space="preserve"> 84.11.32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/счет 40302810400001000001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Петропавловск-Камчатский г. Петропавловск-Камчатский</w:t>
      </w:r>
    </w:p>
    <w:p w:rsidR="00211302" w:rsidRDefault="00211302" w:rsidP="002113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БИК</w:t>
      </w:r>
      <w:proofErr w:type="spellEnd"/>
      <w:r>
        <w:rPr>
          <w:color w:val="000000"/>
          <w:sz w:val="27"/>
          <w:szCs w:val="27"/>
        </w:rPr>
        <w:t xml:space="preserve"> 043002001</w:t>
      </w:r>
    </w:p>
    <w:p w:rsidR="000369F2" w:rsidRPr="00961C83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FF0000"/>
          <w:sz w:val="28"/>
          <w:szCs w:val="28"/>
        </w:rPr>
      </w:pPr>
    </w:p>
    <w:p w:rsidR="000369F2" w:rsidRPr="00211302" w:rsidRDefault="000369F2" w:rsidP="003F5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211302">
        <w:rPr>
          <w:sz w:val="28"/>
          <w:szCs w:val="28"/>
        </w:rPr>
        <w:t>Наименование платежа: Оплата восстановительной стоимости, применяемой для возмещения ущерба зеленым насаждениям</w:t>
      </w:r>
    </w:p>
    <w:sectPr w:rsidR="000369F2" w:rsidRPr="00211302" w:rsidSect="002A2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851" w:bottom="1134" w:left="1701" w:header="709" w:footer="709" w:gutter="0"/>
      <w:pgNumType w:start="1"/>
      <w:cols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68" w:rsidRDefault="004F5668" w:rsidP="00906242">
      <w:r>
        <w:separator/>
      </w:r>
    </w:p>
  </w:endnote>
  <w:endnote w:type="continuationSeparator" w:id="0">
    <w:p w:rsidR="004F5668" w:rsidRDefault="004F5668" w:rsidP="009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B0" w:rsidRDefault="002A2F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B0" w:rsidRDefault="002A2F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B0" w:rsidRDefault="002A2F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68" w:rsidRDefault="004F5668" w:rsidP="00906242">
      <w:r>
        <w:separator/>
      </w:r>
    </w:p>
  </w:footnote>
  <w:footnote w:type="continuationSeparator" w:id="0">
    <w:p w:rsidR="004F5668" w:rsidRDefault="004F5668" w:rsidP="0090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B0" w:rsidRDefault="002A2F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B0" w:rsidRDefault="002A2FB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B0" w:rsidRDefault="002A2F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A47"/>
    <w:multiLevelType w:val="multilevel"/>
    <w:tmpl w:val="8B4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A1FEA"/>
    <w:multiLevelType w:val="multilevel"/>
    <w:tmpl w:val="2B7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2663"/>
    <w:multiLevelType w:val="multilevel"/>
    <w:tmpl w:val="9C5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B44F2"/>
    <w:multiLevelType w:val="multilevel"/>
    <w:tmpl w:val="717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70504"/>
    <w:multiLevelType w:val="multilevel"/>
    <w:tmpl w:val="456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0456D"/>
    <w:multiLevelType w:val="multilevel"/>
    <w:tmpl w:val="2F0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8"/>
    <w:rsid w:val="0002318D"/>
    <w:rsid w:val="000369F2"/>
    <w:rsid w:val="00050E42"/>
    <w:rsid w:val="00054752"/>
    <w:rsid w:val="00065414"/>
    <w:rsid w:val="00086478"/>
    <w:rsid w:val="00090D2F"/>
    <w:rsid w:val="00091B63"/>
    <w:rsid w:val="000B32D5"/>
    <w:rsid w:val="000C26F7"/>
    <w:rsid w:val="000E1F7E"/>
    <w:rsid w:val="000E6EB5"/>
    <w:rsid w:val="000F5CDA"/>
    <w:rsid w:val="00102E30"/>
    <w:rsid w:val="0011390E"/>
    <w:rsid w:val="00113A11"/>
    <w:rsid w:val="00133499"/>
    <w:rsid w:val="00141EA4"/>
    <w:rsid w:val="001807A2"/>
    <w:rsid w:val="00181446"/>
    <w:rsid w:val="001973A9"/>
    <w:rsid w:val="001A48E9"/>
    <w:rsid w:val="001A7223"/>
    <w:rsid w:val="001B5245"/>
    <w:rsid w:val="001D6239"/>
    <w:rsid w:val="001E0BE0"/>
    <w:rsid w:val="002060A1"/>
    <w:rsid w:val="0020769C"/>
    <w:rsid w:val="00211302"/>
    <w:rsid w:val="00226C53"/>
    <w:rsid w:val="0023118E"/>
    <w:rsid w:val="0023543A"/>
    <w:rsid w:val="0023574D"/>
    <w:rsid w:val="00251FF9"/>
    <w:rsid w:val="00255178"/>
    <w:rsid w:val="0027294C"/>
    <w:rsid w:val="00273BBD"/>
    <w:rsid w:val="002753FB"/>
    <w:rsid w:val="002A26B8"/>
    <w:rsid w:val="002A2FB0"/>
    <w:rsid w:val="002A49C2"/>
    <w:rsid w:val="002A7A36"/>
    <w:rsid w:val="002C0B87"/>
    <w:rsid w:val="002C5231"/>
    <w:rsid w:val="002D601E"/>
    <w:rsid w:val="002D7014"/>
    <w:rsid w:val="002E220A"/>
    <w:rsid w:val="002E40C3"/>
    <w:rsid w:val="002F5C49"/>
    <w:rsid w:val="003130FB"/>
    <w:rsid w:val="003437FC"/>
    <w:rsid w:val="003460CA"/>
    <w:rsid w:val="00347F85"/>
    <w:rsid w:val="00365970"/>
    <w:rsid w:val="003824EF"/>
    <w:rsid w:val="003B6CC3"/>
    <w:rsid w:val="003C4EB9"/>
    <w:rsid w:val="003D53B5"/>
    <w:rsid w:val="003E439F"/>
    <w:rsid w:val="003F537D"/>
    <w:rsid w:val="00400A3C"/>
    <w:rsid w:val="004216D4"/>
    <w:rsid w:val="00427D22"/>
    <w:rsid w:val="0044330E"/>
    <w:rsid w:val="00445916"/>
    <w:rsid w:val="0048175B"/>
    <w:rsid w:val="00490570"/>
    <w:rsid w:val="0049720C"/>
    <w:rsid w:val="004A1C86"/>
    <w:rsid w:val="004A759F"/>
    <w:rsid w:val="004B4D34"/>
    <w:rsid w:val="004C5C19"/>
    <w:rsid w:val="004D1365"/>
    <w:rsid w:val="004D18C1"/>
    <w:rsid w:val="004E1FC7"/>
    <w:rsid w:val="004F5668"/>
    <w:rsid w:val="0054084A"/>
    <w:rsid w:val="0056349E"/>
    <w:rsid w:val="00572C3B"/>
    <w:rsid w:val="00581646"/>
    <w:rsid w:val="005863F1"/>
    <w:rsid w:val="005E3735"/>
    <w:rsid w:val="006007F0"/>
    <w:rsid w:val="006179F6"/>
    <w:rsid w:val="00623B93"/>
    <w:rsid w:val="00643126"/>
    <w:rsid w:val="00650B09"/>
    <w:rsid w:val="00654110"/>
    <w:rsid w:val="006672E6"/>
    <w:rsid w:val="006C6D72"/>
    <w:rsid w:val="006C7BF3"/>
    <w:rsid w:val="006D2AAD"/>
    <w:rsid w:val="006D409D"/>
    <w:rsid w:val="006E0261"/>
    <w:rsid w:val="006E19ED"/>
    <w:rsid w:val="006F79B2"/>
    <w:rsid w:val="00701E0B"/>
    <w:rsid w:val="007114B0"/>
    <w:rsid w:val="00711E77"/>
    <w:rsid w:val="00733D64"/>
    <w:rsid w:val="00734AEF"/>
    <w:rsid w:val="00760C1A"/>
    <w:rsid w:val="0076748C"/>
    <w:rsid w:val="00767F4F"/>
    <w:rsid w:val="00774690"/>
    <w:rsid w:val="00783EBD"/>
    <w:rsid w:val="00784FFE"/>
    <w:rsid w:val="00785B89"/>
    <w:rsid w:val="007930EB"/>
    <w:rsid w:val="007937C0"/>
    <w:rsid w:val="007A1084"/>
    <w:rsid w:val="007B6A82"/>
    <w:rsid w:val="007D7B34"/>
    <w:rsid w:val="007F1196"/>
    <w:rsid w:val="007F230D"/>
    <w:rsid w:val="007F3CB6"/>
    <w:rsid w:val="008018C5"/>
    <w:rsid w:val="00804723"/>
    <w:rsid w:val="00832166"/>
    <w:rsid w:val="00840954"/>
    <w:rsid w:val="008445CD"/>
    <w:rsid w:val="00883DF8"/>
    <w:rsid w:val="00884940"/>
    <w:rsid w:val="008B3640"/>
    <w:rsid w:val="008B7C52"/>
    <w:rsid w:val="008C0D47"/>
    <w:rsid w:val="008C6EFF"/>
    <w:rsid w:val="008C7787"/>
    <w:rsid w:val="008E3A92"/>
    <w:rsid w:val="008F36B8"/>
    <w:rsid w:val="00906242"/>
    <w:rsid w:val="00915689"/>
    <w:rsid w:val="00920A57"/>
    <w:rsid w:val="00943E3F"/>
    <w:rsid w:val="00961C83"/>
    <w:rsid w:val="00963895"/>
    <w:rsid w:val="00984EE9"/>
    <w:rsid w:val="0099064E"/>
    <w:rsid w:val="00990A48"/>
    <w:rsid w:val="009912B2"/>
    <w:rsid w:val="009A30ED"/>
    <w:rsid w:val="009A3B57"/>
    <w:rsid w:val="009A60C6"/>
    <w:rsid w:val="009B6D01"/>
    <w:rsid w:val="009C0847"/>
    <w:rsid w:val="009E2A58"/>
    <w:rsid w:val="009E2ECA"/>
    <w:rsid w:val="00A041FF"/>
    <w:rsid w:val="00A13132"/>
    <w:rsid w:val="00A25866"/>
    <w:rsid w:val="00A455D5"/>
    <w:rsid w:val="00A64430"/>
    <w:rsid w:val="00A64E0E"/>
    <w:rsid w:val="00A65CF6"/>
    <w:rsid w:val="00A660AA"/>
    <w:rsid w:val="00A67216"/>
    <w:rsid w:val="00A9486C"/>
    <w:rsid w:val="00AB0C8B"/>
    <w:rsid w:val="00AD30A7"/>
    <w:rsid w:val="00AE3ABA"/>
    <w:rsid w:val="00AF3583"/>
    <w:rsid w:val="00AF405C"/>
    <w:rsid w:val="00B039CA"/>
    <w:rsid w:val="00B27883"/>
    <w:rsid w:val="00B472B1"/>
    <w:rsid w:val="00B47A15"/>
    <w:rsid w:val="00B660D1"/>
    <w:rsid w:val="00B72B08"/>
    <w:rsid w:val="00B87BB9"/>
    <w:rsid w:val="00BA0D9D"/>
    <w:rsid w:val="00BA7EE6"/>
    <w:rsid w:val="00BD4AC5"/>
    <w:rsid w:val="00BE5637"/>
    <w:rsid w:val="00BF0D60"/>
    <w:rsid w:val="00C11675"/>
    <w:rsid w:val="00C15749"/>
    <w:rsid w:val="00C163BB"/>
    <w:rsid w:val="00C3187E"/>
    <w:rsid w:val="00C564A7"/>
    <w:rsid w:val="00C85C9F"/>
    <w:rsid w:val="00C91C0F"/>
    <w:rsid w:val="00C92B47"/>
    <w:rsid w:val="00CA5CE2"/>
    <w:rsid w:val="00CB2361"/>
    <w:rsid w:val="00CD432F"/>
    <w:rsid w:val="00CE5A64"/>
    <w:rsid w:val="00CE5BE0"/>
    <w:rsid w:val="00D20918"/>
    <w:rsid w:val="00D220D2"/>
    <w:rsid w:val="00D22991"/>
    <w:rsid w:val="00D328A7"/>
    <w:rsid w:val="00D36313"/>
    <w:rsid w:val="00D500B8"/>
    <w:rsid w:val="00D5620F"/>
    <w:rsid w:val="00D70345"/>
    <w:rsid w:val="00D819BA"/>
    <w:rsid w:val="00D9751C"/>
    <w:rsid w:val="00DA125C"/>
    <w:rsid w:val="00DC6A52"/>
    <w:rsid w:val="00DD57F3"/>
    <w:rsid w:val="00DF4B83"/>
    <w:rsid w:val="00DF50A7"/>
    <w:rsid w:val="00DF6D01"/>
    <w:rsid w:val="00E107DA"/>
    <w:rsid w:val="00E12788"/>
    <w:rsid w:val="00E16CCD"/>
    <w:rsid w:val="00E17EBE"/>
    <w:rsid w:val="00E404FA"/>
    <w:rsid w:val="00E93936"/>
    <w:rsid w:val="00EA7D72"/>
    <w:rsid w:val="00EB656A"/>
    <w:rsid w:val="00EB798E"/>
    <w:rsid w:val="00ED0CFD"/>
    <w:rsid w:val="00ED69A1"/>
    <w:rsid w:val="00EE0A4F"/>
    <w:rsid w:val="00F07D97"/>
    <w:rsid w:val="00F12634"/>
    <w:rsid w:val="00F242DE"/>
    <w:rsid w:val="00F278D0"/>
    <w:rsid w:val="00F51B2A"/>
    <w:rsid w:val="00F57916"/>
    <w:rsid w:val="00F74579"/>
    <w:rsid w:val="00F74919"/>
    <w:rsid w:val="00F82B03"/>
    <w:rsid w:val="00F866F8"/>
    <w:rsid w:val="00F916B1"/>
    <w:rsid w:val="00FB1461"/>
    <w:rsid w:val="00FB6C17"/>
    <w:rsid w:val="00FC2DEC"/>
    <w:rsid w:val="00FC4607"/>
    <w:rsid w:val="00FD609E"/>
    <w:rsid w:val="00FE663A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0B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title1">
    <w:name w:val="sitetitle1"/>
    <w:rsid w:val="00D20918"/>
    <w:rPr>
      <w:rFonts w:ascii="Arial" w:hAnsi="Arial" w:cs="Arial" w:hint="default"/>
      <w:b/>
      <w:bCs/>
      <w:color w:val="294366"/>
      <w:sz w:val="21"/>
      <w:szCs w:val="21"/>
      <w:shd w:val="clear" w:color="auto" w:fill="FFFFFF"/>
    </w:rPr>
  </w:style>
  <w:style w:type="paragraph" w:styleId="a3">
    <w:name w:val="Normal (Web)"/>
    <w:basedOn w:val="a"/>
    <w:uiPriority w:val="99"/>
    <w:rsid w:val="00D20918"/>
    <w:pPr>
      <w:spacing w:before="100" w:beforeAutospacing="1" w:after="100" w:afterAutospacing="1"/>
    </w:pPr>
  </w:style>
  <w:style w:type="character" w:styleId="a4">
    <w:name w:val="Strong"/>
    <w:qFormat/>
    <w:rsid w:val="00D20918"/>
    <w:rPr>
      <w:b/>
      <w:bCs/>
    </w:rPr>
  </w:style>
  <w:style w:type="character" w:customStyle="1" w:styleId="10">
    <w:name w:val="Заголовок 1 Знак"/>
    <w:link w:val="1"/>
    <w:rsid w:val="00701E0B"/>
    <w:rPr>
      <w:sz w:val="28"/>
    </w:rPr>
  </w:style>
  <w:style w:type="paragraph" w:styleId="a5">
    <w:name w:val="No Spacing"/>
    <w:uiPriority w:val="1"/>
    <w:qFormat/>
    <w:rsid w:val="00701E0B"/>
    <w:rPr>
      <w:sz w:val="24"/>
      <w:szCs w:val="24"/>
    </w:rPr>
  </w:style>
  <w:style w:type="paragraph" w:styleId="a6">
    <w:name w:val="footnote text"/>
    <w:basedOn w:val="a"/>
    <w:link w:val="a7"/>
    <w:rsid w:val="00906242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06242"/>
  </w:style>
  <w:style w:type="character" w:styleId="a8">
    <w:name w:val="footnote reference"/>
    <w:rsid w:val="00906242"/>
    <w:rPr>
      <w:vertAlign w:val="superscript"/>
    </w:rPr>
  </w:style>
  <w:style w:type="paragraph" w:customStyle="1" w:styleId="11">
    <w:name w:val="Основной текст с отступом1"/>
    <w:basedOn w:val="a"/>
    <w:rsid w:val="00906242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a9">
    <w:name w:val="Hyperlink"/>
    <w:rsid w:val="00906242"/>
    <w:rPr>
      <w:rFonts w:cs="Times New Roman"/>
      <w:color w:val="0000FF"/>
      <w:u w:val="single"/>
    </w:rPr>
  </w:style>
  <w:style w:type="paragraph" w:customStyle="1" w:styleId="ConsPlusNormal">
    <w:name w:val="ConsPlusNormal"/>
    <w:rsid w:val="009B6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6D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6007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07F0"/>
    <w:rPr>
      <w:sz w:val="24"/>
      <w:szCs w:val="24"/>
    </w:rPr>
  </w:style>
  <w:style w:type="paragraph" w:styleId="ac">
    <w:name w:val="footer"/>
    <w:basedOn w:val="a"/>
    <w:link w:val="ad"/>
    <w:uiPriority w:val="99"/>
    <w:rsid w:val="00600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07F0"/>
    <w:rPr>
      <w:sz w:val="24"/>
      <w:szCs w:val="24"/>
    </w:rPr>
  </w:style>
  <w:style w:type="paragraph" w:styleId="ae">
    <w:name w:val="Balloon Text"/>
    <w:basedOn w:val="a"/>
    <w:link w:val="af"/>
    <w:rsid w:val="00BA7EE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A7EE6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0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F07D97"/>
    <w:pPr>
      <w:widowControl w:val="0"/>
      <w:autoSpaceDE w:val="0"/>
      <w:autoSpaceDN w:val="0"/>
      <w:adjustRightInd w:val="0"/>
      <w:spacing w:after="120"/>
    </w:pPr>
    <w:rPr>
      <w:b/>
      <w:bCs/>
      <w:sz w:val="20"/>
      <w:szCs w:val="20"/>
    </w:rPr>
  </w:style>
  <w:style w:type="character" w:customStyle="1" w:styleId="af2">
    <w:name w:val="Основной текст Знак"/>
    <w:link w:val="af1"/>
    <w:rsid w:val="00F07D97"/>
    <w:rPr>
      <w:b/>
      <w:bCs/>
    </w:rPr>
  </w:style>
  <w:style w:type="paragraph" w:customStyle="1" w:styleId="af3">
    <w:name w:val="ðàñïîðÿæåíèå"/>
    <w:basedOn w:val="a"/>
    <w:next w:val="af1"/>
    <w:rsid w:val="00F07D9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ConsNonformat">
    <w:name w:val="ConsNonformat"/>
    <w:rsid w:val="00B47A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0B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title1">
    <w:name w:val="sitetitle1"/>
    <w:rsid w:val="00D20918"/>
    <w:rPr>
      <w:rFonts w:ascii="Arial" w:hAnsi="Arial" w:cs="Arial" w:hint="default"/>
      <w:b/>
      <w:bCs/>
      <w:color w:val="294366"/>
      <w:sz w:val="21"/>
      <w:szCs w:val="21"/>
      <w:shd w:val="clear" w:color="auto" w:fill="FFFFFF"/>
    </w:rPr>
  </w:style>
  <w:style w:type="paragraph" w:styleId="a3">
    <w:name w:val="Normal (Web)"/>
    <w:basedOn w:val="a"/>
    <w:uiPriority w:val="99"/>
    <w:rsid w:val="00D20918"/>
    <w:pPr>
      <w:spacing w:before="100" w:beforeAutospacing="1" w:after="100" w:afterAutospacing="1"/>
    </w:pPr>
  </w:style>
  <w:style w:type="character" w:styleId="a4">
    <w:name w:val="Strong"/>
    <w:qFormat/>
    <w:rsid w:val="00D20918"/>
    <w:rPr>
      <w:b/>
      <w:bCs/>
    </w:rPr>
  </w:style>
  <w:style w:type="character" w:customStyle="1" w:styleId="10">
    <w:name w:val="Заголовок 1 Знак"/>
    <w:link w:val="1"/>
    <w:rsid w:val="00701E0B"/>
    <w:rPr>
      <w:sz w:val="28"/>
    </w:rPr>
  </w:style>
  <w:style w:type="paragraph" w:styleId="a5">
    <w:name w:val="No Spacing"/>
    <w:uiPriority w:val="1"/>
    <w:qFormat/>
    <w:rsid w:val="00701E0B"/>
    <w:rPr>
      <w:sz w:val="24"/>
      <w:szCs w:val="24"/>
    </w:rPr>
  </w:style>
  <w:style w:type="paragraph" w:styleId="a6">
    <w:name w:val="footnote text"/>
    <w:basedOn w:val="a"/>
    <w:link w:val="a7"/>
    <w:rsid w:val="00906242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06242"/>
  </w:style>
  <w:style w:type="character" w:styleId="a8">
    <w:name w:val="footnote reference"/>
    <w:rsid w:val="00906242"/>
    <w:rPr>
      <w:vertAlign w:val="superscript"/>
    </w:rPr>
  </w:style>
  <w:style w:type="paragraph" w:customStyle="1" w:styleId="11">
    <w:name w:val="Основной текст с отступом1"/>
    <w:basedOn w:val="a"/>
    <w:rsid w:val="00906242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a9">
    <w:name w:val="Hyperlink"/>
    <w:rsid w:val="00906242"/>
    <w:rPr>
      <w:rFonts w:cs="Times New Roman"/>
      <w:color w:val="0000FF"/>
      <w:u w:val="single"/>
    </w:rPr>
  </w:style>
  <w:style w:type="paragraph" w:customStyle="1" w:styleId="ConsPlusNormal">
    <w:name w:val="ConsPlusNormal"/>
    <w:rsid w:val="009B6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6D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6007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07F0"/>
    <w:rPr>
      <w:sz w:val="24"/>
      <w:szCs w:val="24"/>
    </w:rPr>
  </w:style>
  <w:style w:type="paragraph" w:styleId="ac">
    <w:name w:val="footer"/>
    <w:basedOn w:val="a"/>
    <w:link w:val="ad"/>
    <w:uiPriority w:val="99"/>
    <w:rsid w:val="00600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07F0"/>
    <w:rPr>
      <w:sz w:val="24"/>
      <w:szCs w:val="24"/>
    </w:rPr>
  </w:style>
  <w:style w:type="paragraph" w:styleId="ae">
    <w:name w:val="Balloon Text"/>
    <w:basedOn w:val="a"/>
    <w:link w:val="af"/>
    <w:rsid w:val="00BA7EE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A7EE6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0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F07D97"/>
    <w:pPr>
      <w:widowControl w:val="0"/>
      <w:autoSpaceDE w:val="0"/>
      <w:autoSpaceDN w:val="0"/>
      <w:adjustRightInd w:val="0"/>
      <w:spacing w:after="120"/>
    </w:pPr>
    <w:rPr>
      <w:b/>
      <w:bCs/>
      <w:sz w:val="20"/>
      <w:szCs w:val="20"/>
    </w:rPr>
  </w:style>
  <w:style w:type="character" w:customStyle="1" w:styleId="af2">
    <w:name w:val="Основной текст Знак"/>
    <w:link w:val="af1"/>
    <w:rsid w:val="00F07D97"/>
    <w:rPr>
      <w:b/>
      <w:bCs/>
    </w:rPr>
  </w:style>
  <w:style w:type="paragraph" w:customStyle="1" w:styleId="af3">
    <w:name w:val="ðàñïîðÿæåíèå"/>
    <w:basedOn w:val="a"/>
    <w:next w:val="af1"/>
    <w:rsid w:val="00F07D9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ConsNonformat">
    <w:name w:val="ConsNonformat"/>
    <w:rsid w:val="00B47A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go@vil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2DFE-3EA8-4224-8A4B-9B10A812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30367</CharactersWithSpaces>
  <SharedDoc>false</SharedDoc>
  <HLinks>
    <vt:vector size="12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http://www.viluchinsk-city.ru/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mailto:primvgo@mail.kamchatka.ru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gamerII</dc:creator>
  <cp:lastModifiedBy>1</cp:lastModifiedBy>
  <cp:revision>5</cp:revision>
  <cp:lastPrinted>2017-12-10T22:43:00Z</cp:lastPrinted>
  <dcterms:created xsi:type="dcterms:W3CDTF">2017-12-10T22:23:00Z</dcterms:created>
  <dcterms:modified xsi:type="dcterms:W3CDTF">2017-12-11T22:01:00Z</dcterms:modified>
</cp:coreProperties>
</file>